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47E3" w14:textId="77777777" w:rsidR="007F44F6" w:rsidRDefault="004B1184">
      <w:pPr>
        <w:pStyle w:val="Nzev"/>
      </w:pPr>
      <w:r>
        <w:t>Obec Seloutky</w:t>
      </w:r>
      <w:r>
        <w:br/>
        <w:t>Zastupitelstvo obce Seloutky</w:t>
      </w:r>
    </w:p>
    <w:p w14:paraId="1D8FA09D" w14:textId="77777777" w:rsidR="007F44F6" w:rsidRDefault="004B1184">
      <w:pPr>
        <w:pStyle w:val="Nadpis1"/>
      </w:pPr>
      <w:r>
        <w:t>Obecně závazná vyhláška obce Seloutky</w:t>
      </w:r>
      <w:r>
        <w:br/>
        <w:t>o místním poplatku za užívání veřejného prostranství</w:t>
      </w:r>
    </w:p>
    <w:p w14:paraId="2A117603" w14:textId="77777777" w:rsidR="007F44F6" w:rsidRDefault="004B1184">
      <w:pPr>
        <w:pStyle w:val="UvodniVeta"/>
      </w:pPr>
      <w:r>
        <w:t>Zastupitelstvo obce Seloutky se na svém zasedání dne 24. července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AE915CC" w14:textId="77777777" w:rsidR="007F44F6" w:rsidRDefault="004B1184">
      <w:pPr>
        <w:pStyle w:val="Nadpis2"/>
      </w:pPr>
      <w:r>
        <w:t>Čl. 1</w:t>
      </w:r>
      <w:r>
        <w:br/>
        <w:t>Úvodní ustanovení</w:t>
      </w:r>
    </w:p>
    <w:p w14:paraId="5AF6229A" w14:textId="77777777" w:rsidR="007F44F6" w:rsidRDefault="004B1184">
      <w:pPr>
        <w:pStyle w:val="Odstavec"/>
        <w:numPr>
          <w:ilvl w:val="0"/>
          <w:numId w:val="1"/>
        </w:numPr>
      </w:pPr>
      <w:r>
        <w:t>Obec Seloutky touto vyhláškou zavádí místní poplatek za užívání veřejného prostranství (dále jen „poplatek“).</w:t>
      </w:r>
    </w:p>
    <w:p w14:paraId="2F9A5293" w14:textId="77777777" w:rsidR="007F44F6" w:rsidRDefault="004B118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E5EA911" w14:textId="77777777" w:rsidR="007F44F6" w:rsidRDefault="004B1184">
      <w:pPr>
        <w:pStyle w:val="Nadpis2"/>
      </w:pPr>
      <w:r>
        <w:t>Čl. 2</w:t>
      </w:r>
      <w:r>
        <w:br/>
        <w:t>Předmět poplatku a poplatník</w:t>
      </w:r>
    </w:p>
    <w:p w14:paraId="2088DEF3" w14:textId="77777777" w:rsidR="007F44F6" w:rsidRDefault="004B1184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DDDC7BA" w14:textId="77777777" w:rsidR="007F44F6" w:rsidRDefault="004B1184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043EDEF" w14:textId="77777777" w:rsidR="007F44F6" w:rsidRDefault="004B1184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90BA89D" w14:textId="77777777" w:rsidR="007F44F6" w:rsidRDefault="004B1184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F50711E" w14:textId="77777777" w:rsidR="007F44F6" w:rsidRDefault="004B1184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C106B35" w14:textId="77777777" w:rsidR="007F44F6" w:rsidRDefault="004B1184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4E8294A" w14:textId="77777777" w:rsidR="007F44F6" w:rsidRDefault="004B1184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984BF18" w14:textId="77777777" w:rsidR="007F44F6" w:rsidRDefault="004B1184">
      <w:pPr>
        <w:pStyle w:val="Odstavec"/>
        <w:numPr>
          <w:ilvl w:val="1"/>
          <w:numId w:val="1"/>
        </w:numPr>
      </w:pPr>
      <w:r>
        <w:t>umístění skládek,</w:t>
      </w:r>
    </w:p>
    <w:p w14:paraId="64A3D2EF" w14:textId="77777777" w:rsidR="007F44F6" w:rsidRDefault="004B1184">
      <w:pPr>
        <w:pStyle w:val="Odstavec"/>
        <w:numPr>
          <w:ilvl w:val="1"/>
          <w:numId w:val="1"/>
        </w:numPr>
      </w:pPr>
      <w:r>
        <w:t>umístění zařízení cirkusů,</w:t>
      </w:r>
    </w:p>
    <w:p w14:paraId="7BE00525" w14:textId="77777777" w:rsidR="007F44F6" w:rsidRDefault="004B1184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C3252FA" w14:textId="77777777" w:rsidR="007F44F6" w:rsidRDefault="004B1184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1A62873" w14:textId="77777777" w:rsidR="007F44F6" w:rsidRDefault="004B1184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E6A7F46" w14:textId="77777777" w:rsidR="007F44F6" w:rsidRDefault="004B1184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6A15C72" w14:textId="1B69283F" w:rsidR="007F44F6" w:rsidRDefault="004B1184">
      <w:pPr>
        <w:pStyle w:val="Odstavec"/>
        <w:numPr>
          <w:ilvl w:val="1"/>
          <w:numId w:val="1"/>
        </w:numPr>
      </w:pPr>
      <w:r>
        <w:t>užívání veřejného prostranství pro reklamní akce</w:t>
      </w:r>
      <w:r w:rsidR="00D82FD4">
        <w:t>.</w:t>
      </w:r>
    </w:p>
    <w:p w14:paraId="22E4DD91" w14:textId="77777777" w:rsidR="007F44F6" w:rsidRDefault="004B1184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114D63F" w14:textId="77777777" w:rsidR="007F44F6" w:rsidRDefault="004B1184">
      <w:pPr>
        <w:pStyle w:val="Nadpis2"/>
      </w:pPr>
      <w:r>
        <w:lastRenderedPageBreak/>
        <w:t>Čl. 3</w:t>
      </w:r>
      <w:r>
        <w:br/>
        <w:t>Veřejná prostranství</w:t>
      </w:r>
    </w:p>
    <w:p w14:paraId="576C0F2B" w14:textId="77777777" w:rsidR="007F44F6" w:rsidRDefault="004B1184">
      <w:pPr>
        <w:pStyle w:val="Odstavec"/>
      </w:pPr>
      <w:r>
        <w:t>Poplatek se platí za užívání veřejného prostranství, kterým se rozumí:</w:t>
      </w:r>
    </w:p>
    <w:p w14:paraId="678ECE1E" w14:textId="33855868" w:rsidR="007F44F6" w:rsidRDefault="004B1184">
      <w:pPr>
        <w:pStyle w:val="Odstavec"/>
        <w:numPr>
          <w:ilvl w:val="1"/>
          <w:numId w:val="1"/>
        </w:numPr>
      </w:pPr>
      <w:proofErr w:type="gramStart"/>
      <w:r>
        <w:t>hřiště - parcelní</w:t>
      </w:r>
      <w:proofErr w:type="gramEnd"/>
      <w:r>
        <w:t xml:space="preserve"> </w:t>
      </w:r>
      <w:r w:rsidR="001E5E39">
        <w:t>č.</w:t>
      </w:r>
      <w:r>
        <w:t xml:space="preserve"> 1964/1 katastrální území Seloutky,</w:t>
      </w:r>
    </w:p>
    <w:p w14:paraId="6C864B82" w14:textId="77777777" w:rsidR="007F44F6" w:rsidRDefault="004B1184">
      <w:pPr>
        <w:pStyle w:val="Odstavec"/>
        <w:numPr>
          <w:ilvl w:val="1"/>
          <w:numId w:val="1"/>
        </w:numPr>
      </w:pPr>
      <w:r>
        <w:t>odstavná plocha před budovou Obecní úřadu Seloutky č.p. 141 - parcelní č. 139/1 katastrální území Seloutky,</w:t>
      </w:r>
    </w:p>
    <w:p w14:paraId="770BA8AB" w14:textId="783A6C62" w:rsidR="007F44F6" w:rsidRDefault="004B1184">
      <w:pPr>
        <w:pStyle w:val="Odstavec"/>
        <w:numPr>
          <w:ilvl w:val="1"/>
          <w:numId w:val="1"/>
        </w:numPr>
      </w:pPr>
      <w:r>
        <w:t xml:space="preserve">parkoviště u </w:t>
      </w:r>
      <w:proofErr w:type="gramStart"/>
      <w:r>
        <w:t>kapličky - parcelní</w:t>
      </w:r>
      <w:proofErr w:type="gramEnd"/>
      <w:r>
        <w:t xml:space="preserve"> </w:t>
      </w:r>
      <w:r w:rsidR="001E5E39">
        <w:t>č.</w:t>
      </w:r>
      <w:r>
        <w:t xml:space="preserve"> 8/1 katastrální území Seloutky.</w:t>
      </w:r>
    </w:p>
    <w:p w14:paraId="15529E70" w14:textId="77777777" w:rsidR="007F44F6" w:rsidRDefault="004B1184">
      <w:pPr>
        <w:pStyle w:val="Nadpis2"/>
      </w:pPr>
      <w:r>
        <w:t>Čl. 4</w:t>
      </w:r>
      <w:r>
        <w:br/>
        <w:t>Ohlašovací povinnost</w:t>
      </w:r>
    </w:p>
    <w:p w14:paraId="1D94DAF9" w14:textId="77777777" w:rsidR="007F44F6" w:rsidRDefault="004B1184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2A14358" w14:textId="77777777" w:rsidR="007F44F6" w:rsidRDefault="004B1184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FA16C59" w14:textId="77777777" w:rsidR="007F44F6" w:rsidRDefault="004B118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EC66307" w14:textId="77777777" w:rsidR="007F44F6" w:rsidRDefault="004B1184">
      <w:pPr>
        <w:pStyle w:val="Nadpis2"/>
      </w:pPr>
      <w:r>
        <w:t>Čl. 5</w:t>
      </w:r>
      <w:r>
        <w:br/>
        <w:t>Sazba poplatku</w:t>
      </w:r>
    </w:p>
    <w:p w14:paraId="7BD1F56E" w14:textId="1F4B87A7" w:rsidR="007F44F6" w:rsidRDefault="00247393">
      <w:pPr>
        <w:pStyle w:val="Odstavec"/>
      </w:pPr>
      <w:r>
        <w:t xml:space="preserve">(1) </w:t>
      </w:r>
      <w:r>
        <w:tab/>
        <w:t>Sazba poplatku činí za každý i započatý m² a každý i započatý den:</w:t>
      </w:r>
    </w:p>
    <w:p w14:paraId="40C180C3" w14:textId="77777777" w:rsidR="007F44F6" w:rsidRDefault="004B1184">
      <w:pPr>
        <w:pStyle w:val="Odstavec"/>
        <w:numPr>
          <w:ilvl w:val="1"/>
          <w:numId w:val="1"/>
        </w:numPr>
      </w:pPr>
      <w:r>
        <w:t>za umístění dočasných staveb sloužících pro poskytování služeb 3 Kč,</w:t>
      </w:r>
    </w:p>
    <w:p w14:paraId="5A757FCC" w14:textId="77777777" w:rsidR="007F44F6" w:rsidRDefault="004B1184">
      <w:pPr>
        <w:pStyle w:val="Odstavec"/>
        <w:numPr>
          <w:ilvl w:val="1"/>
          <w:numId w:val="1"/>
        </w:numPr>
      </w:pPr>
      <w:r>
        <w:t>za umístění zařízení sloužících pro poskytování služeb 3 Kč,</w:t>
      </w:r>
    </w:p>
    <w:p w14:paraId="68B48F79" w14:textId="77777777" w:rsidR="007F44F6" w:rsidRDefault="004B1184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1F0F10B" w14:textId="77777777" w:rsidR="007F44F6" w:rsidRDefault="004B1184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435C15E7" w14:textId="77777777" w:rsidR="007F44F6" w:rsidRDefault="004B1184">
      <w:pPr>
        <w:pStyle w:val="Odstavec"/>
        <w:numPr>
          <w:ilvl w:val="1"/>
          <w:numId w:val="1"/>
        </w:numPr>
      </w:pPr>
      <w:r>
        <w:t>za umístění reklamních zařízení 3 Kč,</w:t>
      </w:r>
    </w:p>
    <w:p w14:paraId="0F86ABAC" w14:textId="77777777" w:rsidR="007F44F6" w:rsidRDefault="004B1184">
      <w:pPr>
        <w:pStyle w:val="Odstavec"/>
        <w:numPr>
          <w:ilvl w:val="1"/>
          <w:numId w:val="1"/>
        </w:numPr>
      </w:pPr>
      <w:r>
        <w:t>za umístění stavebních zařízení 3 Kč,</w:t>
      </w:r>
    </w:p>
    <w:p w14:paraId="3C749451" w14:textId="77777777" w:rsidR="007F44F6" w:rsidRDefault="004B1184">
      <w:pPr>
        <w:pStyle w:val="Odstavec"/>
        <w:numPr>
          <w:ilvl w:val="1"/>
          <w:numId w:val="1"/>
        </w:numPr>
      </w:pPr>
      <w:r>
        <w:t>za umístění skládek 3 Kč,</w:t>
      </w:r>
    </w:p>
    <w:p w14:paraId="5F6AAF0E" w14:textId="77777777" w:rsidR="007F44F6" w:rsidRDefault="004B1184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ACA9ECE" w14:textId="77777777" w:rsidR="007F44F6" w:rsidRDefault="004B1184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A3AFBD5" w14:textId="77777777" w:rsidR="007F44F6" w:rsidRDefault="004B1184">
      <w:pPr>
        <w:pStyle w:val="Odstavec"/>
        <w:numPr>
          <w:ilvl w:val="1"/>
          <w:numId w:val="1"/>
        </w:numPr>
      </w:pPr>
      <w:r>
        <w:t>za vyhrazení trvalého parkovacího místa 2 Kč,</w:t>
      </w:r>
    </w:p>
    <w:p w14:paraId="73DC00A7" w14:textId="77777777" w:rsidR="007F44F6" w:rsidRDefault="004B1184">
      <w:pPr>
        <w:pStyle w:val="Odstavec"/>
        <w:numPr>
          <w:ilvl w:val="1"/>
          <w:numId w:val="1"/>
        </w:numPr>
      </w:pPr>
      <w:r>
        <w:t>za užívání veřejného prostranství pro kulturní akce 3 Kč,</w:t>
      </w:r>
    </w:p>
    <w:p w14:paraId="5A12048C" w14:textId="77777777" w:rsidR="007F44F6" w:rsidRDefault="004B1184">
      <w:pPr>
        <w:pStyle w:val="Odstavec"/>
        <w:numPr>
          <w:ilvl w:val="1"/>
          <w:numId w:val="1"/>
        </w:numPr>
      </w:pPr>
      <w:r>
        <w:t>za užívání veřejného prostranství pro sportovní akce 3 Kč,</w:t>
      </w:r>
    </w:p>
    <w:p w14:paraId="00454EB2" w14:textId="54BC486A" w:rsidR="007F44F6" w:rsidRDefault="004B1184">
      <w:pPr>
        <w:pStyle w:val="Odstavec"/>
        <w:numPr>
          <w:ilvl w:val="1"/>
          <w:numId w:val="1"/>
        </w:numPr>
      </w:pPr>
      <w:r>
        <w:t>za užívání veřejného prostranství pro reklamní akce 3 Kč</w:t>
      </w:r>
      <w:r w:rsidR="00D82FD4">
        <w:t>.</w:t>
      </w:r>
    </w:p>
    <w:p w14:paraId="71FBC322" w14:textId="146D3B59" w:rsidR="00247393" w:rsidRDefault="00247393" w:rsidP="00247393">
      <w:pPr>
        <w:pStyle w:val="Odstavec"/>
        <w:ind w:left="567" w:hanging="567"/>
      </w:pPr>
      <w:r>
        <w:t>(2)</w:t>
      </w:r>
      <w:r>
        <w:tab/>
        <w:t>Obec stanovuje poplatek paušální částkou za vyhrazení trvalého parkovacího místa 5000 Kč za rok.</w:t>
      </w:r>
    </w:p>
    <w:p w14:paraId="2EC5B69F" w14:textId="740F21D4" w:rsidR="00247393" w:rsidRDefault="00247393" w:rsidP="00247393">
      <w:pPr>
        <w:pStyle w:val="Odstavec"/>
        <w:ind w:left="567" w:hanging="567"/>
      </w:pPr>
      <w:r>
        <w:lastRenderedPageBreak/>
        <w:t xml:space="preserve">(3) </w:t>
      </w:r>
      <w:r>
        <w:tab/>
        <w:t>Volbu placení poplatku paušální částkou sdělí poplatník správci poplatku v rámci ohlášení dle čl. 4.</w:t>
      </w:r>
    </w:p>
    <w:p w14:paraId="34253BD8" w14:textId="6DA22214" w:rsidR="00247393" w:rsidRDefault="004B1184" w:rsidP="00247393">
      <w:pPr>
        <w:pStyle w:val="Nadpis2"/>
      </w:pPr>
      <w:r>
        <w:t>Čl. 6</w:t>
      </w:r>
      <w:r w:rsidR="00247393">
        <w:br/>
        <w:t>Splatnost poplatku</w:t>
      </w:r>
    </w:p>
    <w:p w14:paraId="1375AC55" w14:textId="77777777" w:rsidR="00247393" w:rsidRDefault="00247393" w:rsidP="00247393">
      <w:pPr>
        <w:pStyle w:val="Odstavec"/>
        <w:numPr>
          <w:ilvl w:val="0"/>
          <w:numId w:val="7"/>
        </w:numPr>
      </w:pPr>
      <w:r>
        <w:t>Poplatek je splatný v den ukončení užívání veřejného prostranství.</w:t>
      </w:r>
    </w:p>
    <w:p w14:paraId="33A74C41" w14:textId="7609E124" w:rsidR="00247393" w:rsidRDefault="00247393" w:rsidP="00247393">
      <w:pPr>
        <w:pStyle w:val="Odstavec"/>
        <w:numPr>
          <w:ilvl w:val="0"/>
          <w:numId w:val="6"/>
        </w:numPr>
      </w:pPr>
      <w:r>
        <w:t>Poplatek stanovený paušální částkou je splatný do 15 dnů od počátku každého poplatkového období.</w:t>
      </w:r>
    </w:p>
    <w:p w14:paraId="0572C266" w14:textId="77777777" w:rsidR="007F44F6" w:rsidRDefault="004B1184">
      <w:pPr>
        <w:pStyle w:val="Nadpis2"/>
      </w:pPr>
      <w:r>
        <w:t>Čl. 7</w:t>
      </w:r>
      <w:r>
        <w:br/>
        <w:t xml:space="preserve"> Osvobození</w:t>
      </w:r>
    </w:p>
    <w:p w14:paraId="1E987423" w14:textId="77777777" w:rsidR="007F44F6" w:rsidRDefault="004B1184">
      <w:pPr>
        <w:pStyle w:val="Odstavec"/>
        <w:numPr>
          <w:ilvl w:val="0"/>
          <w:numId w:val="4"/>
        </w:numPr>
      </w:pPr>
      <w:r>
        <w:t>Poplatek se neplatí:</w:t>
      </w:r>
    </w:p>
    <w:p w14:paraId="59AC1537" w14:textId="77777777" w:rsidR="007F44F6" w:rsidRDefault="004B1184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9B6C928" w14:textId="77777777" w:rsidR="007F44F6" w:rsidRDefault="004B1184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44FC5C5" w14:textId="7CD2E117" w:rsidR="007F44F6" w:rsidRDefault="004B1184">
      <w:pPr>
        <w:pStyle w:val="Odstavec"/>
        <w:numPr>
          <w:ilvl w:val="0"/>
          <w:numId w:val="1"/>
        </w:numPr>
      </w:pPr>
      <w:r>
        <w:t xml:space="preserve">Od poplatku se </w:t>
      </w:r>
      <w:r w:rsidR="001E5E39">
        <w:t xml:space="preserve">dále </w:t>
      </w:r>
      <w:r>
        <w:t xml:space="preserve">osvobozují místní spolky a organizace. </w:t>
      </w:r>
    </w:p>
    <w:p w14:paraId="7362DFEB" w14:textId="77777777" w:rsidR="007F44F6" w:rsidRDefault="004B118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33533E8" w14:textId="77777777" w:rsidR="007F44F6" w:rsidRDefault="004B1184">
      <w:pPr>
        <w:pStyle w:val="Nadpis2"/>
      </w:pPr>
      <w:r>
        <w:t>Čl. 8</w:t>
      </w:r>
      <w:r>
        <w:br/>
        <w:t xml:space="preserve"> Přechodné a zrušovací ustanovení</w:t>
      </w:r>
    </w:p>
    <w:p w14:paraId="1B1516BD" w14:textId="77777777" w:rsidR="007F44F6" w:rsidRDefault="004B1184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31600C4" w14:textId="77777777" w:rsidR="007F44F6" w:rsidRDefault="004B1184">
      <w:pPr>
        <w:pStyle w:val="Odstavec"/>
        <w:numPr>
          <w:ilvl w:val="0"/>
          <w:numId w:val="1"/>
        </w:numPr>
      </w:pPr>
      <w:r>
        <w:t>Zrušuje se obecně závazná vyhláška č. 3/2023, o místním poplatku za užívání veřejného prostranství, ze dne 20. listopadu 2023.</w:t>
      </w:r>
    </w:p>
    <w:p w14:paraId="4E282A35" w14:textId="77777777" w:rsidR="007F44F6" w:rsidRDefault="004B1184">
      <w:pPr>
        <w:pStyle w:val="Nadpis2"/>
      </w:pPr>
      <w:r>
        <w:t>Čl. 9</w:t>
      </w:r>
      <w:r>
        <w:br/>
        <w:t>Účinnost</w:t>
      </w:r>
    </w:p>
    <w:p w14:paraId="75E80646" w14:textId="696CEA0E" w:rsidR="007F44F6" w:rsidRDefault="001E5E39">
      <w:pPr>
        <w:pStyle w:val="Odstavec"/>
      </w:pPr>
      <w:r w:rsidRPr="001E5E39"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F44F6" w14:paraId="2C9A9A7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58F28" w14:textId="77777777" w:rsidR="007F44F6" w:rsidRDefault="004B1184">
            <w:pPr>
              <w:pStyle w:val="PodpisovePole"/>
            </w:pPr>
            <w:r>
              <w:t>Ing. Radomír Bábek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91E8BE" w14:textId="77777777" w:rsidR="007F44F6" w:rsidRDefault="004B1184">
            <w:pPr>
              <w:pStyle w:val="PodpisovePole"/>
            </w:pPr>
            <w:r>
              <w:t>František Kaprál v. r.</w:t>
            </w:r>
            <w:r>
              <w:br/>
              <w:t xml:space="preserve"> místostarosta</w:t>
            </w:r>
          </w:p>
        </w:tc>
      </w:tr>
      <w:tr w:rsidR="007F44F6" w14:paraId="6DD858E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25829B" w14:textId="77777777" w:rsidR="007F44F6" w:rsidRDefault="007F44F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103BF1" w14:textId="77777777" w:rsidR="007F44F6" w:rsidRDefault="007F44F6">
            <w:pPr>
              <w:pStyle w:val="PodpisovePole"/>
            </w:pPr>
          </w:p>
        </w:tc>
      </w:tr>
    </w:tbl>
    <w:p w14:paraId="1FD77348" w14:textId="77777777" w:rsidR="007F44F6" w:rsidRDefault="007F44F6"/>
    <w:sectPr w:rsidR="007F44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BBEC" w14:textId="77777777" w:rsidR="00950124" w:rsidRDefault="00950124">
      <w:r>
        <w:separator/>
      </w:r>
    </w:p>
  </w:endnote>
  <w:endnote w:type="continuationSeparator" w:id="0">
    <w:p w14:paraId="17AE2DCD" w14:textId="77777777" w:rsidR="00950124" w:rsidRDefault="0095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DC06" w14:textId="77777777" w:rsidR="00950124" w:rsidRDefault="00950124">
      <w:r>
        <w:rPr>
          <w:color w:val="000000"/>
        </w:rPr>
        <w:separator/>
      </w:r>
    </w:p>
  </w:footnote>
  <w:footnote w:type="continuationSeparator" w:id="0">
    <w:p w14:paraId="51C11C51" w14:textId="77777777" w:rsidR="00950124" w:rsidRDefault="00950124">
      <w:r>
        <w:continuationSeparator/>
      </w:r>
    </w:p>
  </w:footnote>
  <w:footnote w:id="1">
    <w:p w14:paraId="7BE5A04F" w14:textId="77777777" w:rsidR="007F44F6" w:rsidRDefault="004B118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3440224" w14:textId="77777777" w:rsidR="007F44F6" w:rsidRDefault="004B118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312FA44" w14:textId="77777777" w:rsidR="007F44F6" w:rsidRDefault="004B118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A17DEB8" w14:textId="77777777" w:rsidR="007F44F6" w:rsidRDefault="004B118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0C7EE6B" w14:textId="77777777" w:rsidR="007F44F6" w:rsidRDefault="004B118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11253D7" w14:textId="77777777" w:rsidR="007F44F6" w:rsidRDefault="004B118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7273832" w14:textId="77777777" w:rsidR="007F44F6" w:rsidRDefault="004B118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EE6"/>
    <w:multiLevelType w:val="multilevel"/>
    <w:tmpl w:val="87FC4F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BD56D48"/>
    <w:multiLevelType w:val="multilevel"/>
    <w:tmpl w:val="7C1CDB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045865913">
    <w:abstractNumId w:val="1"/>
  </w:num>
  <w:num w:numId="2" w16cid:durableId="1142191447">
    <w:abstractNumId w:val="1"/>
    <w:lvlOverride w:ilvl="0">
      <w:startOverride w:val="1"/>
    </w:lvlOverride>
  </w:num>
  <w:num w:numId="3" w16cid:durableId="1661810839">
    <w:abstractNumId w:val="1"/>
    <w:lvlOverride w:ilvl="0">
      <w:startOverride w:val="1"/>
    </w:lvlOverride>
  </w:num>
  <w:num w:numId="4" w16cid:durableId="436367419">
    <w:abstractNumId w:val="1"/>
    <w:lvlOverride w:ilvl="0">
      <w:startOverride w:val="1"/>
    </w:lvlOverride>
  </w:num>
  <w:num w:numId="5" w16cid:durableId="196084755">
    <w:abstractNumId w:val="1"/>
    <w:lvlOverride w:ilvl="0">
      <w:startOverride w:val="1"/>
    </w:lvlOverride>
  </w:num>
  <w:num w:numId="6" w16cid:durableId="57628309">
    <w:abstractNumId w:val="0"/>
  </w:num>
  <w:num w:numId="7" w16cid:durableId="16939213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F6"/>
    <w:rsid w:val="00082DD2"/>
    <w:rsid w:val="001E5E39"/>
    <w:rsid w:val="00247393"/>
    <w:rsid w:val="00351C87"/>
    <w:rsid w:val="004B1184"/>
    <w:rsid w:val="00590A84"/>
    <w:rsid w:val="0069625E"/>
    <w:rsid w:val="00713F3E"/>
    <w:rsid w:val="007F44F6"/>
    <w:rsid w:val="00950124"/>
    <w:rsid w:val="00B15CD9"/>
    <w:rsid w:val="00D82FD4"/>
    <w:rsid w:val="00DE029C"/>
    <w:rsid w:val="00E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464C"/>
  <w15:docId w15:val="{8A034B19-1AA6-42A9-92ED-9F7A2C6D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3942</Characters>
  <Application>Microsoft Office Word</Application>
  <DocSecurity>4</DocSecurity>
  <Lines>32</Lines>
  <Paragraphs>9</Paragraphs>
  <ScaleCrop>false</ScaleCrop>
  <Company>MVCR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BÁBEK Radomír</dc:creator>
  <cp:lastModifiedBy>Obec Seloutky</cp:lastModifiedBy>
  <cp:revision>2</cp:revision>
  <dcterms:created xsi:type="dcterms:W3CDTF">2025-07-24T16:35:00Z</dcterms:created>
  <dcterms:modified xsi:type="dcterms:W3CDTF">2025-07-24T16:35:00Z</dcterms:modified>
</cp:coreProperties>
</file>