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DD" w:rsidRPr="004265B9" w:rsidRDefault="00C707DD" w:rsidP="00C707DD">
      <w:pPr>
        <w:spacing w:line="276" w:lineRule="auto"/>
        <w:jc w:val="center"/>
        <w:rPr>
          <w:rFonts w:ascii="Arial" w:hAnsi="Arial" w:cs="Arial"/>
          <w:b/>
          <w:sz w:val="36"/>
          <w:szCs w:val="36"/>
        </w:rPr>
      </w:pPr>
      <w:r w:rsidRPr="004265B9">
        <w:rPr>
          <w:rFonts w:ascii="Arial" w:hAnsi="Arial" w:cs="Arial"/>
          <w:b/>
          <w:sz w:val="36"/>
          <w:szCs w:val="36"/>
        </w:rPr>
        <w:t>O</w:t>
      </w:r>
      <w:r>
        <w:rPr>
          <w:rFonts w:ascii="Arial" w:hAnsi="Arial" w:cs="Arial"/>
          <w:b/>
          <w:sz w:val="36"/>
          <w:szCs w:val="36"/>
        </w:rPr>
        <w:t>BEC</w:t>
      </w:r>
      <w:r w:rsidRPr="004265B9">
        <w:rPr>
          <w:rFonts w:ascii="Arial" w:hAnsi="Arial" w:cs="Arial"/>
          <w:b/>
          <w:sz w:val="36"/>
          <w:szCs w:val="36"/>
        </w:rPr>
        <w:t xml:space="preserve"> </w:t>
      </w:r>
      <w:r>
        <w:rPr>
          <w:rFonts w:ascii="Arial" w:hAnsi="Arial" w:cs="Arial"/>
          <w:b/>
          <w:sz w:val="36"/>
          <w:szCs w:val="36"/>
        </w:rPr>
        <w:t>MIŘETICE</w:t>
      </w:r>
    </w:p>
    <w:p w:rsidR="00C707DD" w:rsidRPr="004265B9" w:rsidRDefault="00C707DD" w:rsidP="00C707DD">
      <w:pPr>
        <w:spacing w:line="276" w:lineRule="auto"/>
        <w:jc w:val="center"/>
        <w:rPr>
          <w:rFonts w:ascii="Arial" w:hAnsi="Arial" w:cs="Arial"/>
          <w:b/>
          <w:sz w:val="28"/>
          <w:szCs w:val="28"/>
        </w:rPr>
      </w:pPr>
      <w:r w:rsidRPr="004265B9">
        <w:rPr>
          <w:rFonts w:ascii="Arial" w:hAnsi="Arial" w:cs="Arial"/>
          <w:b/>
          <w:sz w:val="28"/>
          <w:szCs w:val="28"/>
        </w:rPr>
        <w:t xml:space="preserve">Zastupitelstvo </w:t>
      </w:r>
      <w:r>
        <w:rPr>
          <w:rFonts w:ascii="Arial" w:hAnsi="Arial" w:cs="Arial"/>
          <w:b/>
          <w:sz w:val="28"/>
          <w:szCs w:val="28"/>
        </w:rPr>
        <w:t>obce Miřetice</w:t>
      </w:r>
    </w:p>
    <w:p w:rsidR="00131160" w:rsidRPr="002E0EAD" w:rsidRDefault="00131160" w:rsidP="00131160">
      <w:pPr>
        <w:pStyle w:val="Zhlav"/>
        <w:tabs>
          <w:tab w:val="clear" w:pos="4536"/>
          <w:tab w:val="clear" w:pos="9072"/>
        </w:tabs>
      </w:pPr>
    </w:p>
    <w:p w:rsidR="008D6906" w:rsidRPr="002E0EAD" w:rsidRDefault="008D6906" w:rsidP="00C707DD">
      <w:pPr>
        <w:spacing w:line="276" w:lineRule="auto"/>
        <w:jc w:val="center"/>
        <w:rPr>
          <w:rFonts w:ascii="Arial" w:hAnsi="Arial" w:cs="Arial"/>
          <w:b/>
        </w:rPr>
      </w:pPr>
      <w:bookmarkStart w:id="0" w:name="_GoBack"/>
      <w:r w:rsidRPr="002E0EAD">
        <w:rPr>
          <w:rFonts w:ascii="Arial" w:hAnsi="Arial" w:cs="Arial"/>
          <w:b/>
        </w:rPr>
        <w:t xml:space="preserve">Obecně závazná vyhláška obce </w:t>
      </w:r>
      <w:r w:rsidR="009A38EC">
        <w:rPr>
          <w:rFonts w:ascii="Arial" w:hAnsi="Arial" w:cs="Arial"/>
          <w:b/>
        </w:rPr>
        <w:t>Miřetice</w:t>
      </w:r>
    </w:p>
    <w:p w:rsidR="008D6906" w:rsidRPr="002E0EAD" w:rsidRDefault="008D6906" w:rsidP="00C707DD">
      <w:pPr>
        <w:spacing w:line="276" w:lineRule="auto"/>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bookmarkEnd w:id="0"/>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9A38EC">
        <w:rPr>
          <w:rFonts w:ascii="Arial" w:hAnsi="Arial" w:cs="Arial"/>
          <w:b w:val="0"/>
          <w:sz w:val="22"/>
          <w:szCs w:val="22"/>
        </w:rPr>
        <w:t>Miřetice</w:t>
      </w:r>
      <w:r w:rsidRPr="002E0EAD">
        <w:rPr>
          <w:rFonts w:ascii="Arial" w:hAnsi="Arial" w:cs="Arial"/>
          <w:b w:val="0"/>
          <w:sz w:val="22"/>
          <w:szCs w:val="22"/>
        </w:rPr>
        <w:t xml:space="preserve"> se na svém zasedání dne </w:t>
      </w:r>
      <w:proofErr w:type="gramStart"/>
      <w:r w:rsidR="00E308D4">
        <w:rPr>
          <w:rFonts w:ascii="Arial" w:hAnsi="Arial" w:cs="Arial"/>
          <w:b w:val="0"/>
          <w:sz w:val="22"/>
          <w:szCs w:val="22"/>
        </w:rPr>
        <w:t>7.12.2023</w:t>
      </w:r>
      <w:proofErr w:type="gramEnd"/>
      <w:r w:rsidRPr="002E0EAD">
        <w:rPr>
          <w:rFonts w:ascii="Arial" w:hAnsi="Arial" w:cs="Arial"/>
          <w:b w:val="0"/>
          <w:sz w:val="22"/>
          <w:szCs w:val="22"/>
        </w:rPr>
        <w:t xml:space="preserve"> usnesením č. </w:t>
      </w:r>
      <w:r w:rsidR="00C707DD">
        <w:rPr>
          <w:rFonts w:ascii="Arial" w:hAnsi="Arial" w:cs="Arial"/>
          <w:b w:val="0"/>
          <w:sz w:val="22"/>
          <w:szCs w:val="22"/>
        </w:rPr>
        <w:t xml:space="preserve">3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131160" w:rsidP="00B6303D">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5041DF">
        <w:rPr>
          <w:rFonts w:ascii="Arial" w:hAnsi="Arial" w:cs="Arial"/>
          <w:sz w:val="22"/>
          <w:szCs w:val="22"/>
        </w:rPr>
        <w:t>Miřetice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5041DF">
        <w:rPr>
          <w:rFonts w:ascii="Arial" w:hAnsi="Arial" w:cs="Arial"/>
          <w:sz w:val="22"/>
          <w:szCs w:val="22"/>
        </w:rPr>
        <w:t>Miřetice</w:t>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1"/>
      </w:r>
    </w:p>
    <w:p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2"/>
      </w:r>
    </w:p>
    <w:p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3"/>
      </w:r>
      <w:r>
        <w:rPr>
          <w:rFonts w:ascii="Arial" w:hAnsi="Arial" w:cs="Arial"/>
          <w:sz w:val="22"/>
          <w:szCs w:val="22"/>
        </w:rPr>
        <w:t xml:space="preserve"> </w:t>
      </w:r>
    </w:p>
    <w:p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4"/>
      </w:r>
      <w:r w:rsidRPr="003D4FDC">
        <w:rPr>
          <w:rFonts w:ascii="Arial" w:hAnsi="Arial" w:cs="Arial"/>
          <w:sz w:val="22"/>
          <w:szCs w:val="22"/>
        </w:rPr>
        <w:t>.</w:t>
      </w:r>
    </w:p>
    <w:p w:rsidR="00420423" w:rsidRPr="009E188F"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6"/>
      </w:r>
    </w:p>
    <w:p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8A1102">
        <w:rPr>
          <w:rFonts w:ascii="Arial" w:hAnsi="Arial" w:cs="Arial"/>
          <w:sz w:val="22"/>
          <w:szCs w:val="22"/>
        </w:rPr>
        <w:t>30</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7"/>
      </w:r>
      <w:r>
        <w:rPr>
          <w:rFonts w:ascii="Arial" w:hAnsi="Arial" w:cs="Arial"/>
          <w:sz w:val="22"/>
          <w:szCs w:val="22"/>
        </w:rPr>
        <w:t xml:space="preserve"> </w:t>
      </w:r>
    </w:p>
    <w:p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sidRPr="00376155">
        <w:rPr>
          <w:rFonts w:ascii="Arial" w:hAnsi="Arial" w:cs="Arial"/>
          <w:sz w:val="22"/>
          <w:szCs w:val="22"/>
        </w:rPr>
        <w:t>adresu</w:t>
      </w:r>
      <w:proofErr w:type="gramEnd"/>
      <w:r w:rsidRPr="00376155">
        <w:rPr>
          <w:rFonts w:ascii="Arial" w:hAnsi="Arial" w:cs="Arial"/>
          <w:sz w:val="22"/>
          <w:szCs w:val="22"/>
        </w:rPr>
        <w:t xml:space="preserve">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8"/>
      </w:r>
    </w:p>
    <w:p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w:t>
      </w:r>
      <w:r w:rsidR="008A1102">
        <w:rPr>
          <w:rFonts w:ascii="Arial" w:hAnsi="Arial" w:cs="Arial"/>
          <w:sz w:val="22"/>
          <w:szCs w:val="22"/>
        </w:rPr>
        <w:t>30</w:t>
      </w:r>
      <w:r w:rsidRPr="00376155">
        <w:rPr>
          <w:rFonts w:ascii="Arial" w:hAnsi="Arial" w:cs="Arial"/>
          <w:sz w:val="22"/>
          <w:szCs w:val="22"/>
        </w:rPr>
        <w:t xml:space="preserve">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9"/>
      </w:r>
    </w:p>
    <w:p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0"/>
      </w:r>
    </w:p>
    <w:p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1"/>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2"/>
      </w:r>
    </w:p>
    <w:p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B6303D">
      <w:pPr>
        <w:pStyle w:val="Default"/>
        <w:numPr>
          <w:ilvl w:val="0"/>
          <w:numId w:val="6"/>
        </w:numPr>
        <w:spacing w:before="120" w:line="288" w:lineRule="auto"/>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B6303D">
      <w:pPr>
        <w:pStyle w:val="Default"/>
        <w:spacing w:before="60" w:line="288" w:lineRule="auto"/>
        <w:ind w:left="567"/>
        <w:rPr>
          <w:sz w:val="22"/>
          <w:szCs w:val="22"/>
        </w:rPr>
      </w:pPr>
      <w:r w:rsidRPr="00772922">
        <w:rPr>
          <w:sz w:val="22"/>
          <w:szCs w:val="22"/>
        </w:rPr>
        <w:lastRenderedPageBreak/>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772922" w:rsidRDefault="001E58D2" w:rsidP="00B6303D">
      <w:pPr>
        <w:pStyle w:val="Default"/>
        <w:spacing w:before="60" w:line="288" w:lineRule="auto"/>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Default="00330165" w:rsidP="00B6303D">
      <w:pPr>
        <w:spacing w:before="120" w:line="288" w:lineRule="auto"/>
        <w:ind w:left="567"/>
        <w:jc w:val="both"/>
        <w:rPr>
          <w:rFonts w:ascii="Arial" w:hAnsi="Arial" w:cs="Arial"/>
          <w:sz w:val="22"/>
          <w:szCs w:val="22"/>
        </w:rPr>
      </w:pPr>
      <w:r>
        <w:rPr>
          <w:rFonts w:ascii="Arial" w:hAnsi="Arial" w:cs="Arial"/>
          <w:sz w:val="22"/>
          <w:szCs w:val="22"/>
        </w:rPr>
        <w:t xml:space="preserve">Sazba poplatku činí </w:t>
      </w:r>
      <w:r w:rsidR="00073D67">
        <w:rPr>
          <w:rFonts w:ascii="Arial" w:hAnsi="Arial" w:cs="Arial"/>
          <w:sz w:val="22"/>
          <w:szCs w:val="22"/>
        </w:rPr>
        <w:t>0,50</w:t>
      </w:r>
      <w:r>
        <w:rPr>
          <w:rFonts w:ascii="Arial" w:hAnsi="Arial" w:cs="Arial"/>
          <w:sz w:val="22"/>
          <w:szCs w:val="22"/>
        </w:rPr>
        <w:t xml:space="preserve"> Kč za l.</w:t>
      </w: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3"/>
      </w:r>
    </w:p>
    <w:p w:rsidR="00601AB9" w:rsidRPr="00601AB9" w:rsidRDefault="00601AB9" w:rsidP="00B6303D">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B6303D">
      <w:pPr>
        <w:numPr>
          <w:ilvl w:val="0"/>
          <w:numId w:val="31"/>
        </w:numPr>
        <w:spacing w:before="120" w:line="288"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4"/>
      </w:r>
    </w:p>
    <w:p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proofErr w:type="gramStart"/>
      <w:r w:rsidR="00E35EB1">
        <w:rPr>
          <w:rFonts w:ascii="Arial" w:hAnsi="Arial" w:cs="Arial"/>
          <w:sz w:val="22"/>
          <w:szCs w:val="22"/>
        </w:rPr>
        <w:t>poplatník.</w:t>
      </w:r>
      <w:r w:rsidR="00E35EB1" w:rsidRPr="00F34AFA">
        <w:rPr>
          <w:rFonts w:ascii="Arial" w:hAnsi="Arial" w:cs="Arial"/>
          <w:sz w:val="22"/>
          <w:szCs w:val="22"/>
          <w:vertAlign w:val="superscript"/>
        </w:rPr>
        <w:t>12</w:t>
      </w:r>
      <w:proofErr w:type="gramEnd"/>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5"/>
      </w:r>
      <w:r w:rsidRPr="004B7C57">
        <w:t xml:space="preserve"> </w:t>
      </w:r>
    </w:p>
    <w:p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 xml:space="preserve">Ustanovení o nemovité věci se použijí obdobně i na jednotku, která je vymezena podle zákona o vlastnictví bytů, spolu s touto jednotkou spojeným podílem na společných </w:t>
      </w:r>
      <w:r w:rsidRPr="00D042DD">
        <w:rPr>
          <w:rFonts w:ascii="Arial" w:hAnsi="Arial" w:cs="Arial"/>
          <w:sz w:val="22"/>
          <w:szCs w:val="22"/>
        </w:rPr>
        <w:lastRenderedPageBreak/>
        <w:t>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6"/>
      </w:r>
    </w:p>
    <w:p w:rsidR="00F71057" w:rsidRPr="002E0EAD"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w:t>
      </w:r>
      <w:r w:rsidR="00D42FE7">
        <w:rPr>
          <w:rFonts w:ascii="Arial" w:hAnsi="Arial" w:cs="Arial"/>
          <w:sz w:val="22"/>
          <w:szCs w:val="22"/>
        </w:rPr>
        <w:t>ec</w:t>
      </w:r>
      <w:r w:rsidRPr="00D042DD">
        <w:rPr>
          <w:rFonts w:ascii="Arial" w:hAnsi="Arial" w:cs="Arial"/>
          <w:sz w:val="22"/>
          <w:szCs w:val="22"/>
        </w:rPr>
        <w:t>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B6303D">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C707DD" w:rsidRDefault="00F71057" w:rsidP="00F71057">
      <w:pPr>
        <w:spacing w:before="120" w:line="288" w:lineRule="auto"/>
        <w:ind w:left="567"/>
        <w:jc w:val="both"/>
        <w:rPr>
          <w:rFonts w:ascii="Arial" w:hAnsi="Arial" w:cs="Arial"/>
          <w:sz w:val="22"/>
          <w:szCs w:val="22"/>
        </w:rPr>
      </w:pPr>
      <w:r w:rsidRPr="00C707DD">
        <w:rPr>
          <w:rFonts w:ascii="Arial" w:hAnsi="Arial" w:cs="Arial"/>
          <w:sz w:val="22"/>
          <w:szCs w:val="22"/>
        </w:rPr>
        <w:t xml:space="preserve">Zrušuje se obecně závazná vyhláška č. </w:t>
      </w:r>
      <w:r w:rsidR="00C707DD" w:rsidRPr="00C707DD">
        <w:rPr>
          <w:rFonts w:ascii="Arial" w:hAnsi="Arial" w:cs="Arial"/>
          <w:sz w:val="22"/>
          <w:szCs w:val="22"/>
        </w:rPr>
        <w:t xml:space="preserve">1 </w:t>
      </w:r>
      <w:r w:rsidRPr="00C707DD">
        <w:rPr>
          <w:rFonts w:ascii="Arial" w:hAnsi="Arial" w:cs="Arial"/>
          <w:sz w:val="22"/>
          <w:szCs w:val="22"/>
        </w:rPr>
        <w:t>/</w:t>
      </w:r>
      <w:r w:rsidR="00C707DD" w:rsidRPr="00C707DD">
        <w:rPr>
          <w:rFonts w:ascii="Arial" w:hAnsi="Arial" w:cs="Arial"/>
          <w:sz w:val="22"/>
          <w:szCs w:val="22"/>
        </w:rPr>
        <w:t xml:space="preserve"> 2021.</w:t>
      </w:r>
      <w:r w:rsidRPr="00C707DD">
        <w:rPr>
          <w:rFonts w:ascii="Arial" w:hAnsi="Arial" w:cs="Arial"/>
          <w:sz w:val="22"/>
          <w:szCs w:val="22"/>
        </w:rPr>
        <w:t xml:space="preserve"> </w:t>
      </w:r>
    </w:p>
    <w:p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5D0318" w:rsidRDefault="005D0318" w:rsidP="005D0318">
      <w:pPr>
        <w:spacing w:before="120" w:line="288" w:lineRule="auto"/>
        <w:jc w:val="both"/>
        <w:rPr>
          <w:rFonts w:ascii="Arial" w:hAnsi="Arial" w:cs="Arial"/>
          <w:sz w:val="22"/>
          <w:szCs w:val="22"/>
        </w:rPr>
      </w:pPr>
    </w:p>
    <w:p w:rsidR="008D6906" w:rsidRPr="002E0EAD" w:rsidRDefault="008D6906" w:rsidP="00437CE2">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proofErr w:type="gramStart"/>
      <w:r w:rsidR="005D0318">
        <w:rPr>
          <w:rFonts w:ascii="Arial" w:hAnsi="Arial" w:cs="Arial"/>
          <w:sz w:val="22"/>
          <w:szCs w:val="22"/>
        </w:rPr>
        <w:t>1.1.2024</w:t>
      </w:r>
      <w:proofErr w:type="gramEnd"/>
      <w:r w:rsidRPr="002E0EAD">
        <w:rPr>
          <w:rFonts w:ascii="Arial" w:hAnsi="Arial" w:cs="Arial"/>
          <w:sz w:val="22"/>
          <w:szCs w:val="22"/>
        </w:rPr>
        <w:t xml:space="preserve"> . </w:t>
      </w:r>
    </w:p>
    <w:p w:rsidR="00131160" w:rsidRDefault="00131160" w:rsidP="00EE07B0">
      <w:pPr>
        <w:spacing w:before="120" w:line="264" w:lineRule="auto"/>
        <w:jc w:val="both"/>
        <w:rPr>
          <w:rFonts w:ascii="Arial" w:hAnsi="Arial" w:cs="Arial"/>
          <w:sz w:val="22"/>
          <w:szCs w:val="22"/>
        </w:rPr>
      </w:pPr>
    </w:p>
    <w:p w:rsidR="00C707DD" w:rsidRDefault="00C707DD" w:rsidP="00EE07B0">
      <w:pPr>
        <w:spacing w:before="120" w:line="264" w:lineRule="auto"/>
        <w:jc w:val="both"/>
        <w:rPr>
          <w:rFonts w:ascii="Arial" w:hAnsi="Arial" w:cs="Arial"/>
          <w:sz w:val="22"/>
          <w:szCs w:val="22"/>
        </w:rPr>
      </w:pPr>
    </w:p>
    <w:p w:rsidR="00C707DD" w:rsidRDefault="00C707DD" w:rsidP="00EE07B0">
      <w:pPr>
        <w:spacing w:before="120" w:line="264" w:lineRule="auto"/>
        <w:jc w:val="both"/>
        <w:rPr>
          <w:rFonts w:ascii="Arial" w:hAnsi="Arial" w:cs="Arial"/>
          <w:sz w:val="22"/>
          <w:szCs w:val="22"/>
        </w:rPr>
      </w:pPr>
    </w:p>
    <w:p w:rsidR="00C707DD" w:rsidRDefault="00C707DD" w:rsidP="00EE07B0">
      <w:pPr>
        <w:spacing w:before="120" w:line="264" w:lineRule="auto"/>
        <w:jc w:val="both"/>
        <w:rPr>
          <w:rFonts w:ascii="Arial" w:hAnsi="Arial" w:cs="Arial"/>
          <w:sz w:val="22"/>
          <w:szCs w:val="22"/>
        </w:rPr>
      </w:pPr>
    </w:p>
    <w:p w:rsidR="00C707DD" w:rsidRDefault="00C707DD" w:rsidP="00EE07B0">
      <w:pPr>
        <w:spacing w:before="120" w:line="264" w:lineRule="auto"/>
        <w:jc w:val="both"/>
        <w:rPr>
          <w:rFonts w:ascii="Arial" w:hAnsi="Arial" w:cs="Arial"/>
          <w:sz w:val="22"/>
          <w:szCs w:val="22"/>
        </w:rPr>
      </w:pPr>
    </w:p>
    <w:p w:rsidR="00C707DD" w:rsidRPr="002E0EAD" w:rsidRDefault="00C707DD" w:rsidP="00EE07B0">
      <w:pPr>
        <w:spacing w:before="120" w:line="264" w:lineRule="auto"/>
        <w:jc w:val="both"/>
        <w:rPr>
          <w:rFonts w:ascii="Arial" w:hAnsi="Arial" w:cs="Arial"/>
          <w:sz w:val="22"/>
          <w:szCs w:val="22"/>
        </w:rPr>
      </w:pPr>
    </w:p>
    <w:p w:rsidR="005D0318" w:rsidRDefault="005D0318" w:rsidP="006402B9">
      <w:pPr>
        <w:pStyle w:val="Zkladntext"/>
        <w:tabs>
          <w:tab w:val="left" w:pos="720"/>
          <w:tab w:val="left" w:pos="6120"/>
        </w:tabs>
        <w:spacing w:after="0" w:line="264" w:lineRule="auto"/>
        <w:rPr>
          <w:rFonts w:ascii="Arial" w:hAnsi="Arial" w:cs="Arial"/>
          <w:i/>
          <w:sz w:val="22"/>
          <w:szCs w:val="22"/>
        </w:rPr>
      </w:pPr>
    </w:p>
    <w:p w:rsidR="005D0318" w:rsidRDefault="005D0318" w:rsidP="006402B9">
      <w:pPr>
        <w:pStyle w:val="Zkladntext"/>
        <w:tabs>
          <w:tab w:val="left" w:pos="720"/>
          <w:tab w:val="left" w:pos="6120"/>
        </w:tabs>
        <w:spacing w:after="0" w:line="264" w:lineRule="auto"/>
        <w:rPr>
          <w:rFonts w:ascii="Arial" w:hAnsi="Arial" w:cs="Arial"/>
          <w:i/>
          <w:sz w:val="22"/>
          <w:szCs w:val="22"/>
        </w:rPr>
      </w:pPr>
    </w:p>
    <w:p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5D0318">
        <w:rPr>
          <w:rFonts w:ascii="Arial" w:hAnsi="Arial" w:cs="Arial"/>
          <w:sz w:val="22"/>
          <w:szCs w:val="22"/>
        </w:rPr>
        <w:t>Jiří Málek</w:t>
      </w:r>
      <w:r w:rsidR="00C707DD">
        <w:rPr>
          <w:rFonts w:ascii="Arial" w:hAnsi="Arial" w:cs="Arial"/>
          <w:sz w:val="22"/>
          <w:szCs w:val="22"/>
        </w:rPr>
        <w:t xml:space="preserve"> </w:t>
      </w:r>
      <w:proofErr w:type="gramStart"/>
      <w:r w:rsidR="00C707DD">
        <w:rPr>
          <w:rFonts w:ascii="Arial" w:hAnsi="Arial" w:cs="Arial"/>
          <w:sz w:val="22"/>
          <w:szCs w:val="22"/>
        </w:rPr>
        <w:t>v.r.</w:t>
      </w:r>
      <w:proofErr w:type="gramEnd"/>
      <w:r w:rsidR="005D0318">
        <w:rPr>
          <w:rFonts w:ascii="Arial" w:hAnsi="Arial" w:cs="Arial"/>
          <w:sz w:val="22"/>
          <w:szCs w:val="22"/>
        </w:rPr>
        <w:t xml:space="preserve">                                                             Ing. Vladimír Vesecký</w:t>
      </w:r>
      <w:r w:rsidR="00C707DD">
        <w:rPr>
          <w:rFonts w:ascii="Arial" w:hAnsi="Arial" w:cs="Arial"/>
          <w:sz w:val="22"/>
          <w:szCs w:val="22"/>
        </w:rPr>
        <w:t xml:space="preserve"> </w:t>
      </w:r>
      <w:proofErr w:type="gramStart"/>
      <w:r w:rsidR="00C707DD">
        <w:rPr>
          <w:rFonts w:ascii="Arial" w:hAnsi="Arial" w:cs="Arial"/>
          <w:sz w:val="22"/>
          <w:szCs w:val="22"/>
        </w:rPr>
        <w:t>v.r.</w:t>
      </w:r>
      <w:proofErr w:type="gramEnd"/>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sectPr w:rsidR="00131160" w:rsidRPr="002E0EAD"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55" w:rsidRDefault="00650B55">
      <w:r>
        <w:separator/>
      </w:r>
    </w:p>
  </w:endnote>
  <w:endnote w:type="continuationSeparator" w:id="0">
    <w:p w:rsidR="00650B55" w:rsidRDefault="0065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28" w:rsidRDefault="00C54C28">
    <w:pPr>
      <w:pStyle w:val="Zpat"/>
      <w:jc w:val="center"/>
    </w:pPr>
    <w:r>
      <w:fldChar w:fldCharType="begin"/>
    </w:r>
    <w:r>
      <w:instrText>PAGE   \* MERGEFORMAT</w:instrText>
    </w:r>
    <w:r>
      <w:fldChar w:fldCharType="separate"/>
    </w:r>
    <w:r w:rsidR="00D42FE7">
      <w:rPr>
        <w:noProof/>
      </w:rPr>
      <w:t>1</w:t>
    </w:r>
    <w:r>
      <w:fldChar w:fldCharType="end"/>
    </w:r>
  </w:p>
  <w:p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55" w:rsidRDefault="00650B55">
      <w:r>
        <w:separator/>
      </w:r>
    </w:p>
  </w:footnote>
  <w:footnote w:type="continuationSeparator" w:id="0">
    <w:p w:rsidR="00650B55" w:rsidRDefault="00650B55">
      <w:r>
        <w:continuationSeparator/>
      </w:r>
    </w:p>
  </w:footnote>
  <w:footnote w:id="1">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2">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3">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5">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6">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7">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8">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0">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2">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3">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4">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6">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73D67"/>
    <w:rsid w:val="00083621"/>
    <w:rsid w:val="000940DC"/>
    <w:rsid w:val="000A2391"/>
    <w:rsid w:val="000A53C3"/>
    <w:rsid w:val="000C002A"/>
    <w:rsid w:val="000C42D4"/>
    <w:rsid w:val="000C5C93"/>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5EF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37CE2"/>
    <w:rsid w:val="004453DA"/>
    <w:rsid w:val="004557F4"/>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1DF"/>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0318"/>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0B55"/>
    <w:rsid w:val="00652F4D"/>
    <w:rsid w:val="00656B22"/>
    <w:rsid w:val="0066014C"/>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25FD5"/>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69A5"/>
    <w:rsid w:val="00887D0F"/>
    <w:rsid w:val="00891C99"/>
    <w:rsid w:val="00897430"/>
    <w:rsid w:val="008A1102"/>
    <w:rsid w:val="008A2F12"/>
    <w:rsid w:val="008B0A2C"/>
    <w:rsid w:val="008B20E7"/>
    <w:rsid w:val="008D092B"/>
    <w:rsid w:val="008D6906"/>
    <w:rsid w:val="008E43B1"/>
    <w:rsid w:val="008F3152"/>
    <w:rsid w:val="00900DCA"/>
    <w:rsid w:val="00915F90"/>
    <w:rsid w:val="0091776D"/>
    <w:rsid w:val="00917AB7"/>
    <w:rsid w:val="00924CDB"/>
    <w:rsid w:val="0093084B"/>
    <w:rsid w:val="00936907"/>
    <w:rsid w:val="0093742A"/>
    <w:rsid w:val="00942E81"/>
    <w:rsid w:val="00945C21"/>
    <w:rsid w:val="00947AC1"/>
    <w:rsid w:val="009504F4"/>
    <w:rsid w:val="0095464F"/>
    <w:rsid w:val="00956763"/>
    <w:rsid w:val="00956B13"/>
    <w:rsid w:val="009630C1"/>
    <w:rsid w:val="00963E38"/>
    <w:rsid w:val="00966286"/>
    <w:rsid w:val="00980837"/>
    <w:rsid w:val="009820E8"/>
    <w:rsid w:val="00985BFB"/>
    <w:rsid w:val="00994778"/>
    <w:rsid w:val="009954F5"/>
    <w:rsid w:val="009A2656"/>
    <w:rsid w:val="009A38EC"/>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B4B7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5DE6"/>
    <w:rsid w:val="00B57FF7"/>
    <w:rsid w:val="00B6303D"/>
    <w:rsid w:val="00B63BFF"/>
    <w:rsid w:val="00B66801"/>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07DD"/>
    <w:rsid w:val="00C72AB2"/>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42FE7"/>
    <w:rsid w:val="00D50DA9"/>
    <w:rsid w:val="00D5659B"/>
    <w:rsid w:val="00D57E6E"/>
    <w:rsid w:val="00D6303C"/>
    <w:rsid w:val="00D64083"/>
    <w:rsid w:val="00D700F9"/>
    <w:rsid w:val="00D727CA"/>
    <w:rsid w:val="00D86E2B"/>
    <w:rsid w:val="00D91D9B"/>
    <w:rsid w:val="00D92F64"/>
    <w:rsid w:val="00D9518B"/>
    <w:rsid w:val="00DA614B"/>
    <w:rsid w:val="00DA625C"/>
    <w:rsid w:val="00DB0904"/>
    <w:rsid w:val="00DB2C2A"/>
    <w:rsid w:val="00DB2E35"/>
    <w:rsid w:val="00DC09AE"/>
    <w:rsid w:val="00DC1CF6"/>
    <w:rsid w:val="00DC4920"/>
    <w:rsid w:val="00DC5344"/>
    <w:rsid w:val="00DD0001"/>
    <w:rsid w:val="00DD09F5"/>
    <w:rsid w:val="00DE18CB"/>
    <w:rsid w:val="00DE4471"/>
    <w:rsid w:val="00DE4F19"/>
    <w:rsid w:val="00DF4D9E"/>
    <w:rsid w:val="00DF7748"/>
    <w:rsid w:val="00E025AC"/>
    <w:rsid w:val="00E033AB"/>
    <w:rsid w:val="00E10B6A"/>
    <w:rsid w:val="00E114A3"/>
    <w:rsid w:val="00E13E49"/>
    <w:rsid w:val="00E16F29"/>
    <w:rsid w:val="00E200CC"/>
    <w:rsid w:val="00E244C7"/>
    <w:rsid w:val="00E24E24"/>
    <w:rsid w:val="00E269DD"/>
    <w:rsid w:val="00E26EDC"/>
    <w:rsid w:val="00E308D4"/>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1073-2943-4882-9CB8-4E4A4CC3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Pages>
  <Words>833</Words>
  <Characters>4921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vv</cp:lastModifiedBy>
  <cp:revision>7</cp:revision>
  <cp:lastPrinted>2023-12-10T20:42:00Z</cp:lastPrinted>
  <dcterms:created xsi:type="dcterms:W3CDTF">2023-12-05T08:36:00Z</dcterms:created>
  <dcterms:modified xsi:type="dcterms:W3CDTF">2024-03-18T20:17:00Z</dcterms:modified>
</cp:coreProperties>
</file>