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9F279" w14:textId="582E9A24" w:rsidR="009E5340" w:rsidRPr="009B0B61" w:rsidRDefault="00674E77" w:rsidP="004A3195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0409F28A" wp14:editId="0409F28B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E5340"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CC7D61">
            <w:rPr>
              <w:rStyle w:val="Zstupntext"/>
            </w:rPr>
            <w:t>SVS/2023/028053-S</w:t>
          </w:r>
        </w:sdtContent>
      </w:sdt>
    </w:p>
    <w:p w14:paraId="596D69A3" w14:textId="77777777" w:rsidR="004A3195" w:rsidRDefault="004A3195" w:rsidP="004A3195">
      <w:pPr>
        <w:pStyle w:val="Nadpis2"/>
      </w:pPr>
    </w:p>
    <w:p w14:paraId="04A4796D" w14:textId="4D21003A" w:rsidR="004A3195" w:rsidRPr="00624C62" w:rsidRDefault="004A3195" w:rsidP="00624C62">
      <w:pPr>
        <w:pStyle w:val="Nadpis2"/>
        <w:rPr>
          <w:iCs w:val="0"/>
          <w:spacing w:val="0"/>
          <w:sz w:val="28"/>
          <w:szCs w:val="28"/>
        </w:rPr>
      </w:pPr>
      <w:r w:rsidRPr="004A3195">
        <w:rPr>
          <w:iCs w:val="0"/>
          <w:spacing w:val="0"/>
          <w:sz w:val="28"/>
          <w:szCs w:val="28"/>
        </w:rPr>
        <w:t>Nařízení Státní veterinární správy, kterým se mění nařízení Státní veterinární správy č.j. SVS/2023/</w:t>
      </w:r>
      <w:proofErr w:type="gramStart"/>
      <w:r w:rsidRPr="004A3195">
        <w:rPr>
          <w:iCs w:val="0"/>
          <w:spacing w:val="0"/>
          <w:sz w:val="28"/>
          <w:szCs w:val="28"/>
        </w:rPr>
        <w:t>015194-S</w:t>
      </w:r>
      <w:proofErr w:type="gramEnd"/>
      <w:r w:rsidRPr="004A3195">
        <w:rPr>
          <w:iCs w:val="0"/>
          <w:spacing w:val="0"/>
          <w:sz w:val="28"/>
          <w:szCs w:val="28"/>
        </w:rPr>
        <w:t xml:space="preserve"> ze dne 26.01.2023</w:t>
      </w:r>
    </w:p>
    <w:p w14:paraId="3C607E2E" w14:textId="101844B6" w:rsidR="004A3195" w:rsidRDefault="004A3195" w:rsidP="004A3195">
      <w:pPr>
        <w:pStyle w:val="Odstavec"/>
        <w:rPr>
          <w:sz w:val="22"/>
          <w:szCs w:val="22"/>
        </w:rPr>
      </w:pPr>
      <w:r w:rsidRPr="004A3195">
        <w:rPr>
          <w:sz w:val="22"/>
          <w:szCs w:val="22"/>
        </w:rPr>
        <w:t>Krajská veterinární správa Státní veterinární správy pro Středočeský kraj (dále jen „KVS SVS pro Středočeský kraj“) jako místně a věcně příslušný správní orgán podle § 49 odst. 1 písm. c) a dále v souladu s § 54 odst. 2 písm. a) a odst. 3 zákona č. 166/1999 Sb., o</w:t>
      </w:r>
      <w:r w:rsidR="001A5ECE">
        <w:rPr>
          <w:sz w:val="22"/>
          <w:szCs w:val="22"/>
        </w:rPr>
        <w:t> </w:t>
      </w:r>
      <w:r w:rsidRPr="004A3195">
        <w:rPr>
          <w:sz w:val="22"/>
          <w:szCs w:val="22"/>
        </w:rPr>
        <w:t xml:space="preserve">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  <w:r w:rsidRPr="004A3195">
        <w:rPr>
          <w:b/>
          <w:bCs/>
          <w:sz w:val="22"/>
          <w:szCs w:val="22"/>
        </w:rPr>
        <w:t xml:space="preserve">nařizuje </w:t>
      </w:r>
      <w:r w:rsidRPr="004A3195">
        <w:rPr>
          <w:sz w:val="22"/>
          <w:szCs w:val="22"/>
        </w:rPr>
        <w:t xml:space="preserve">následující </w:t>
      </w:r>
    </w:p>
    <w:p w14:paraId="0E10B431" w14:textId="77777777" w:rsidR="001A5ECE" w:rsidRPr="001A5ECE" w:rsidRDefault="001A5ECE" w:rsidP="004A3195">
      <w:pPr>
        <w:pStyle w:val="Odstavec"/>
        <w:rPr>
          <w:sz w:val="10"/>
          <w:szCs w:val="10"/>
        </w:rPr>
      </w:pPr>
    </w:p>
    <w:p w14:paraId="0D83E981" w14:textId="68A99841" w:rsidR="004A3195" w:rsidRPr="004A3195" w:rsidRDefault="004A3195" w:rsidP="004A3195">
      <w:pPr>
        <w:pStyle w:val="Odstavec"/>
        <w:jc w:val="center"/>
        <w:rPr>
          <w:b/>
          <w:bCs/>
          <w:sz w:val="26"/>
          <w:szCs w:val="26"/>
        </w:rPr>
      </w:pPr>
      <w:r w:rsidRPr="004A3195">
        <w:rPr>
          <w:b/>
          <w:bCs/>
          <w:sz w:val="26"/>
          <w:szCs w:val="26"/>
        </w:rPr>
        <w:t>změnu mimořádných veterinárních opatření</w:t>
      </w:r>
    </w:p>
    <w:p w14:paraId="5CD574AA" w14:textId="4D42D239" w:rsidR="004A3195" w:rsidRPr="004A3195" w:rsidRDefault="004A3195" w:rsidP="004A3195">
      <w:pPr>
        <w:pStyle w:val="Odstavec"/>
        <w:jc w:val="center"/>
        <w:rPr>
          <w:sz w:val="26"/>
          <w:szCs w:val="26"/>
        </w:rPr>
      </w:pPr>
      <w:r w:rsidRPr="004A3195">
        <w:rPr>
          <w:b/>
          <w:bCs/>
          <w:sz w:val="26"/>
          <w:szCs w:val="26"/>
        </w:rPr>
        <w:t>č. j. SVS/2023/</w:t>
      </w:r>
      <w:proofErr w:type="gramStart"/>
      <w:r w:rsidRPr="004A3195">
        <w:rPr>
          <w:b/>
          <w:bCs/>
          <w:sz w:val="26"/>
          <w:szCs w:val="26"/>
        </w:rPr>
        <w:t>015194-S</w:t>
      </w:r>
      <w:proofErr w:type="gramEnd"/>
      <w:r w:rsidRPr="004A3195">
        <w:rPr>
          <w:b/>
          <w:bCs/>
          <w:sz w:val="26"/>
          <w:szCs w:val="26"/>
        </w:rPr>
        <w:t xml:space="preserve"> ze dne 26.01.2023, v souvislosti s výskytem nebezpečné nákazy vysoce patogenní </w:t>
      </w:r>
      <w:proofErr w:type="spellStart"/>
      <w:r w:rsidRPr="004A3195">
        <w:rPr>
          <w:b/>
          <w:bCs/>
          <w:sz w:val="26"/>
          <w:szCs w:val="26"/>
        </w:rPr>
        <w:t>aviární</w:t>
      </w:r>
      <w:proofErr w:type="spellEnd"/>
      <w:r w:rsidRPr="004A3195">
        <w:rPr>
          <w:b/>
          <w:bCs/>
          <w:sz w:val="26"/>
          <w:szCs w:val="26"/>
        </w:rPr>
        <w:t xml:space="preserve"> influenzy v katastrálním území Lány [679046], okres Kladno, ve Středočeském kraji.</w:t>
      </w:r>
    </w:p>
    <w:p w14:paraId="4E2B60E8" w14:textId="77777777" w:rsidR="004A3195" w:rsidRDefault="004A3195" w:rsidP="004A3195">
      <w:pPr>
        <w:pStyle w:val="Odstavec"/>
        <w:rPr>
          <w:b/>
          <w:bCs/>
          <w:sz w:val="22"/>
          <w:szCs w:val="22"/>
        </w:rPr>
      </w:pPr>
    </w:p>
    <w:p w14:paraId="03E98251" w14:textId="7131805E" w:rsidR="004A3195" w:rsidRPr="004A3195" w:rsidRDefault="004A3195" w:rsidP="004A3195">
      <w:pPr>
        <w:pStyle w:val="Odstavec"/>
        <w:jc w:val="center"/>
        <w:rPr>
          <w:sz w:val="22"/>
          <w:szCs w:val="22"/>
        </w:rPr>
      </w:pPr>
      <w:r w:rsidRPr="004A3195">
        <w:rPr>
          <w:b/>
          <w:bCs/>
          <w:sz w:val="22"/>
          <w:szCs w:val="22"/>
        </w:rPr>
        <w:t>Čl. 1</w:t>
      </w:r>
    </w:p>
    <w:p w14:paraId="303907C3" w14:textId="1316790F" w:rsidR="004A3195" w:rsidRPr="004A3195" w:rsidRDefault="004A3195" w:rsidP="004A3195">
      <w:pPr>
        <w:pStyle w:val="Odstavec"/>
        <w:jc w:val="center"/>
        <w:rPr>
          <w:sz w:val="26"/>
          <w:szCs w:val="26"/>
        </w:rPr>
      </w:pPr>
      <w:r w:rsidRPr="004A3195">
        <w:rPr>
          <w:b/>
          <w:bCs/>
          <w:sz w:val="26"/>
          <w:szCs w:val="26"/>
        </w:rPr>
        <w:t xml:space="preserve">Změna vyhlášených ochranných a </w:t>
      </w:r>
      <w:proofErr w:type="spellStart"/>
      <w:r w:rsidRPr="004A3195">
        <w:rPr>
          <w:b/>
          <w:bCs/>
          <w:sz w:val="26"/>
          <w:szCs w:val="26"/>
        </w:rPr>
        <w:t>zdolávacích</w:t>
      </w:r>
      <w:proofErr w:type="spellEnd"/>
      <w:r w:rsidRPr="004A3195">
        <w:rPr>
          <w:b/>
          <w:bCs/>
          <w:sz w:val="26"/>
          <w:szCs w:val="26"/>
        </w:rPr>
        <w:t xml:space="preserve"> opatření</w:t>
      </w:r>
    </w:p>
    <w:p w14:paraId="16EB8F5F" w14:textId="77777777" w:rsidR="004A3195" w:rsidRPr="004A3195" w:rsidRDefault="004A3195" w:rsidP="004A3195">
      <w:pPr>
        <w:pStyle w:val="Odstavec"/>
        <w:rPr>
          <w:sz w:val="22"/>
          <w:szCs w:val="22"/>
        </w:rPr>
      </w:pPr>
      <w:r w:rsidRPr="004A3195">
        <w:rPr>
          <w:sz w:val="22"/>
          <w:szCs w:val="22"/>
        </w:rPr>
        <w:t xml:space="preserve">Vzhledem k tomu, že uplynula minimální stanovená doba 21 dní pro trvání ochranného pásma podle přílohy X nařízení Komise 2020/687 a byla splněna všechna ustanovení článku 39 odst. 1 nařízení Komise 2020/687, není již nezbytné provádět opatření uvedená pro ochranné pásmo v souladu s nařízením Komise 2020/687. Z tohoto důvodu dochází k úpravě vymezení ochranného pásma a pásma dozoru. </w:t>
      </w:r>
    </w:p>
    <w:p w14:paraId="65E7E695" w14:textId="1F082644" w:rsidR="004A3195" w:rsidRPr="004A3195" w:rsidRDefault="004A3195" w:rsidP="004A3195">
      <w:pPr>
        <w:pStyle w:val="Odstavec"/>
        <w:rPr>
          <w:sz w:val="22"/>
          <w:szCs w:val="22"/>
        </w:rPr>
      </w:pPr>
      <w:r w:rsidRPr="004A3195">
        <w:rPr>
          <w:sz w:val="22"/>
          <w:szCs w:val="22"/>
        </w:rPr>
        <w:t xml:space="preserve">Ochranná a </w:t>
      </w:r>
      <w:proofErr w:type="spellStart"/>
      <w:r w:rsidRPr="004A3195">
        <w:rPr>
          <w:sz w:val="22"/>
          <w:szCs w:val="22"/>
        </w:rPr>
        <w:t>zdolávací</w:t>
      </w:r>
      <w:proofErr w:type="spellEnd"/>
      <w:r w:rsidRPr="004A3195">
        <w:rPr>
          <w:sz w:val="22"/>
          <w:szCs w:val="22"/>
        </w:rPr>
        <w:t xml:space="preserve"> opatření nařízená KVS SVS pro Středočeský kraj v souvislosti s výskytem nebezpečné nákazy vysoce patogenní </w:t>
      </w:r>
      <w:proofErr w:type="spellStart"/>
      <w:r w:rsidRPr="004A3195">
        <w:rPr>
          <w:sz w:val="22"/>
          <w:szCs w:val="22"/>
        </w:rPr>
        <w:t>aviární</w:t>
      </w:r>
      <w:proofErr w:type="spellEnd"/>
      <w:r w:rsidRPr="004A3195">
        <w:rPr>
          <w:sz w:val="22"/>
          <w:szCs w:val="22"/>
        </w:rPr>
        <w:t xml:space="preserve"> influenzy, vyhlášená v nařízení Státní veterinární správy č. j. SVS/2023/</w:t>
      </w:r>
      <w:proofErr w:type="gramStart"/>
      <w:r w:rsidRPr="004A3195">
        <w:rPr>
          <w:sz w:val="22"/>
          <w:szCs w:val="22"/>
        </w:rPr>
        <w:t>00</w:t>
      </w:r>
      <w:r>
        <w:rPr>
          <w:sz w:val="22"/>
          <w:szCs w:val="22"/>
        </w:rPr>
        <w:t>15194</w:t>
      </w:r>
      <w:r w:rsidRPr="004A3195">
        <w:rPr>
          <w:sz w:val="22"/>
          <w:szCs w:val="22"/>
        </w:rPr>
        <w:t>-S</w:t>
      </w:r>
      <w:proofErr w:type="gramEnd"/>
      <w:r w:rsidRPr="004A3195">
        <w:rPr>
          <w:sz w:val="22"/>
          <w:szCs w:val="22"/>
        </w:rPr>
        <w:t xml:space="preserve"> ze dne </w:t>
      </w:r>
      <w:r>
        <w:rPr>
          <w:sz w:val="22"/>
          <w:szCs w:val="22"/>
        </w:rPr>
        <w:t>26</w:t>
      </w:r>
      <w:r w:rsidRPr="004A3195">
        <w:rPr>
          <w:sz w:val="22"/>
          <w:szCs w:val="22"/>
        </w:rPr>
        <w:t xml:space="preserve">.01.2023, </w:t>
      </w:r>
      <w:r w:rsidRPr="004A3195">
        <w:rPr>
          <w:b/>
          <w:bCs/>
          <w:sz w:val="22"/>
          <w:szCs w:val="22"/>
        </w:rPr>
        <w:t xml:space="preserve">se mění </w:t>
      </w:r>
      <w:r w:rsidRPr="004A3195">
        <w:rPr>
          <w:sz w:val="22"/>
          <w:szCs w:val="22"/>
        </w:rPr>
        <w:t xml:space="preserve">v článku 1 vymezujícím uzavřené pásmo </w:t>
      </w:r>
      <w:r w:rsidRPr="004A3195">
        <w:rPr>
          <w:b/>
          <w:bCs/>
          <w:sz w:val="22"/>
          <w:szCs w:val="22"/>
        </w:rPr>
        <w:t>takto</w:t>
      </w:r>
      <w:r w:rsidRPr="004A3195">
        <w:rPr>
          <w:sz w:val="22"/>
          <w:szCs w:val="22"/>
        </w:rPr>
        <w:t xml:space="preserve">: </w:t>
      </w:r>
    </w:p>
    <w:p w14:paraId="0C85CF61" w14:textId="77777777" w:rsidR="004A3195" w:rsidRPr="004A3195" w:rsidRDefault="004A3195" w:rsidP="004A3195">
      <w:pPr>
        <w:pStyle w:val="Odstavec"/>
        <w:rPr>
          <w:sz w:val="22"/>
          <w:szCs w:val="22"/>
        </w:rPr>
      </w:pPr>
      <w:r w:rsidRPr="004A3195">
        <w:rPr>
          <w:b/>
          <w:bCs/>
          <w:sz w:val="22"/>
          <w:szCs w:val="22"/>
        </w:rPr>
        <w:t xml:space="preserve">Původní znění: </w:t>
      </w:r>
    </w:p>
    <w:p w14:paraId="04716946" w14:textId="16B0B375" w:rsidR="004A3195" w:rsidRPr="004A3195" w:rsidRDefault="004A3195" w:rsidP="004A3195">
      <w:pPr>
        <w:pStyle w:val="Odstavec"/>
        <w:jc w:val="center"/>
        <w:rPr>
          <w:sz w:val="22"/>
          <w:szCs w:val="22"/>
        </w:rPr>
      </w:pPr>
      <w:r w:rsidRPr="004A3195">
        <w:rPr>
          <w:b/>
          <w:bCs/>
          <w:sz w:val="22"/>
          <w:szCs w:val="22"/>
        </w:rPr>
        <w:t>„Čl. 1</w:t>
      </w:r>
    </w:p>
    <w:p w14:paraId="0DE05C47" w14:textId="13E13E30" w:rsidR="004A3195" w:rsidRPr="004A3195" w:rsidRDefault="004A3195" w:rsidP="004A3195">
      <w:pPr>
        <w:pStyle w:val="Odstavec"/>
        <w:jc w:val="center"/>
        <w:rPr>
          <w:sz w:val="22"/>
          <w:szCs w:val="22"/>
        </w:rPr>
      </w:pPr>
      <w:r w:rsidRPr="004A3195">
        <w:rPr>
          <w:b/>
          <w:bCs/>
          <w:i/>
          <w:iCs/>
          <w:sz w:val="22"/>
          <w:szCs w:val="22"/>
        </w:rPr>
        <w:t>Vymezení uzavřeného pásma</w:t>
      </w:r>
    </w:p>
    <w:p w14:paraId="7340CBF5" w14:textId="77777777" w:rsidR="004A3195" w:rsidRPr="004A3195" w:rsidRDefault="004A3195" w:rsidP="004A3195">
      <w:pPr>
        <w:pStyle w:val="Odstavec"/>
        <w:ind w:firstLine="0"/>
        <w:rPr>
          <w:sz w:val="22"/>
          <w:szCs w:val="22"/>
        </w:rPr>
      </w:pPr>
      <w:r w:rsidRPr="004A3195">
        <w:rPr>
          <w:i/>
          <w:iCs/>
          <w:sz w:val="22"/>
          <w:szCs w:val="22"/>
        </w:rPr>
        <w:t xml:space="preserve">Vymezuje se uzavřené pásmo, které se sestává z pásma ochranného a pásma dozoru: </w:t>
      </w:r>
    </w:p>
    <w:p w14:paraId="17DD70BD" w14:textId="77777777" w:rsidR="004A3195" w:rsidRPr="004A3195" w:rsidRDefault="004A3195" w:rsidP="004A3195">
      <w:pPr>
        <w:pStyle w:val="Odstavec"/>
        <w:rPr>
          <w:sz w:val="22"/>
          <w:szCs w:val="22"/>
        </w:rPr>
      </w:pPr>
      <w:r w:rsidRPr="004A3195">
        <w:rPr>
          <w:i/>
          <w:iCs/>
          <w:sz w:val="22"/>
          <w:szCs w:val="22"/>
        </w:rPr>
        <w:t xml:space="preserve">(1) </w:t>
      </w:r>
      <w:r w:rsidRPr="004A3195">
        <w:rPr>
          <w:b/>
          <w:bCs/>
          <w:i/>
          <w:iCs/>
          <w:sz w:val="22"/>
          <w:szCs w:val="22"/>
        </w:rPr>
        <w:t xml:space="preserve">Ochranným pásmem </w:t>
      </w:r>
      <w:r w:rsidRPr="004A3195">
        <w:rPr>
          <w:i/>
          <w:iCs/>
          <w:sz w:val="22"/>
          <w:szCs w:val="22"/>
        </w:rPr>
        <w:t xml:space="preserve">se stanovují celá následující katastrální území: </w:t>
      </w:r>
    </w:p>
    <w:p w14:paraId="3671885A" w14:textId="77777777" w:rsidR="004A3195" w:rsidRPr="00624C62" w:rsidRDefault="004A3195" w:rsidP="004A3195">
      <w:pPr>
        <w:pStyle w:val="Odstavec"/>
        <w:ind w:left="1276" w:firstLine="0"/>
        <w:rPr>
          <w:i/>
          <w:iCs/>
          <w:sz w:val="22"/>
          <w:szCs w:val="22"/>
        </w:rPr>
      </w:pPr>
      <w:r w:rsidRPr="004A3195">
        <w:rPr>
          <w:i/>
          <w:iCs/>
          <w:sz w:val="22"/>
          <w:szCs w:val="22"/>
        </w:rPr>
        <w:t xml:space="preserve">679046 Lány; 679062 </w:t>
      </w:r>
      <w:proofErr w:type="spellStart"/>
      <w:r w:rsidRPr="004A3195">
        <w:rPr>
          <w:i/>
          <w:iCs/>
          <w:sz w:val="22"/>
          <w:szCs w:val="22"/>
        </w:rPr>
        <w:t>Vašírov</w:t>
      </w:r>
      <w:proofErr w:type="spellEnd"/>
      <w:r w:rsidRPr="004A3195">
        <w:rPr>
          <w:i/>
          <w:iCs/>
          <w:sz w:val="22"/>
          <w:szCs w:val="22"/>
        </w:rPr>
        <w:t xml:space="preserve">; 744671 Rynholec; 755559 Honice; 755567 </w:t>
      </w:r>
      <w:r w:rsidRPr="00624C62">
        <w:rPr>
          <w:i/>
          <w:iCs/>
          <w:sz w:val="22"/>
          <w:szCs w:val="22"/>
        </w:rPr>
        <w:t xml:space="preserve">Stochov; 771317 Tuchlovice; </w:t>
      </w:r>
    </w:p>
    <w:p w14:paraId="3D70EFC3" w14:textId="77777777" w:rsidR="004A3195" w:rsidRPr="00624C62" w:rsidRDefault="004A3195" w:rsidP="004A3195">
      <w:pPr>
        <w:pStyle w:val="Odstavec"/>
        <w:rPr>
          <w:i/>
          <w:iCs/>
          <w:sz w:val="22"/>
          <w:szCs w:val="22"/>
        </w:rPr>
      </w:pPr>
      <w:r w:rsidRPr="00624C62">
        <w:rPr>
          <w:i/>
          <w:iCs/>
          <w:sz w:val="22"/>
          <w:szCs w:val="22"/>
        </w:rPr>
        <w:t xml:space="preserve">(2) </w:t>
      </w:r>
      <w:r w:rsidRPr="00624C62">
        <w:rPr>
          <w:b/>
          <w:bCs/>
          <w:i/>
          <w:iCs/>
          <w:sz w:val="22"/>
          <w:szCs w:val="22"/>
        </w:rPr>
        <w:t xml:space="preserve">Pásmem dozoru </w:t>
      </w:r>
      <w:r w:rsidRPr="00624C62">
        <w:rPr>
          <w:i/>
          <w:iCs/>
          <w:sz w:val="22"/>
          <w:szCs w:val="22"/>
        </w:rPr>
        <w:t xml:space="preserve">se stanovují </w:t>
      </w:r>
    </w:p>
    <w:p w14:paraId="2752E79E" w14:textId="3E295057" w:rsidR="004A3195" w:rsidRPr="00624C62" w:rsidRDefault="004A3195" w:rsidP="00624C62">
      <w:pPr>
        <w:pStyle w:val="Odstavec"/>
        <w:numPr>
          <w:ilvl w:val="0"/>
          <w:numId w:val="30"/>
        </w:numPr>
        <w:rPr>
          <w:i/>
          <w:sz w:val="22"/>
          <w:szCs w:val="22"/>
        </w:rPr>
      </w:pPr>
      <w:r w:rsidRPr="00624C62">
        <w:rPr>
          <w:i/>
          <w:sz w:val="22"/>
          <w:szCs w:val="22"/>
        </w:rPr>
        <w:t xml:space="preserve">celá následující katastrální území: </w:t>
      </w:r>
    </w:p>
    <w:p w14:paraId="4CC66BAD" w14:textId="2C2D9EC9" w:rsidR="004A3195" w:rsidRPr="00624C62" w:rsidRDefault="001A5ECE" w:rsidP="00624C62">
      <w:pPr>
        <w:pStyle w:val="Odstavec"/>
        <w:ind w:left="1429" w:firstLine="0"/>
        <w:rPr>
          <w:sz w:val="22"/>
          <w:szCs w:val="22"/>
        </w:rPr>
      </w:pPr>
      <w:r w:rsidRPr="00624C62">
        <w:rPr>
          <w:i/>
          <w:sz w:val="22"/>
          <w:szCs w:val="22"/>
        </w:rPr>
        <w:t>6018</w:t>
      </w:r>
      <w:r w:rsidRPr="00624C62">
        <w:rPr>
          <w:i/>
          <w:iCs/>
          <w:sz w:val="22"/>
          <w:szCs w:val="22"/>
        </w:rPr>
        <w:t xml:space="preserve">88 Běleč; 609536 Braškov; 609617 Bratronice u Kladna; 628689 Dolní Bezděkov u Kladna; 628191 Doksy u Kladna; 632511 Drnek; 632716 Družec; 642371 Horní Bezděkov; 647250 Hradečno; 661678 Kačice; 662844 Kamenné Žehrovice; 665061 Kladno; 664961 </w:t>
      </w:r>
      <w:proofErr w:type="spellStart"/>
      <w:r w:rsidRPr="00624C62">
        <w:rPr>
          <w:i/>
          <w:iCs/>
          <w:sz w:val="22"/>
          <w:szCs w:val="22"/>
        </w:rPr>
        <w:t>Rozdělov</w:t>
      </w:r>
      <w:proofErr w:type="spellEnd"/>
      <w:r w:rsidRPr="00624C62">
        <w:rPr>
          <w:i/>
          <w:iCs/>
          <w:sz w:val="22"/>
          <w:szCs w:val="22"/>
        </w:rPr>
        <w:t xml:space="preserve">; 679615 Ledce u Kladna; 680923 </w:t>
      </w:r>
      <w:r w:rsidRPr="00624C62">
        <w:rPr>
          <w:i/>
          <w:iCs/>
          <w:sz w:val="22"/>
          <w:szCs w:val="22"/>
        </w:rPr>
        <w:lastRenderedPageBreak/>
        <w:t xml:space="preserve">Lhota u Kamenných Žehrovic; 683582 Libušín; 690961 Malíkovice; 700231 Mšec; 686336 </w:t>
      </w:r>
      <w:proofErr w:type="spellStart"/>
      <w:r w:rsidRPr="00624C62">
        <w:rPr>
          <w:i/>
          <w:iCs/>
          <w:sz w:val="22"/>
          <w:szCs w:val="22"/>
        </w:rPr>
        <w:t>Lodenice</w:t>
      </w:r>
      <w:proofErr w:type="spellEnd"/>
      <w:r w:rsidRPr="00624C62">
        <w:rPr>
          <w:i/>
          <w:iCs/>
          <w:sz w:val="22"/>
          <w:szCs w:val="22"/>
        </w:rPr>
        <w:t xml:space="preserve">; 700240 </w:t>
      </w:r>
      <w:proofErr w:type="spellStart"/>
      <w:r w:rsidRPr="00624C62">
        <w:rPr>
          <w:i/>
          <w:iCs/>
          <w:sz w:val="22"/>
          <w:szCs w:val="22"/>
        </w:rPr>
        <w:t>Mšecké</w:t>
      </w:r>
      <w:proofErr w:type="spellEnd"/>
      <w:r w:rsidRPr="00624C62">
        <w:rPr>
          <w:i/>
          <w:iCs/>
          <w:sz w:val="22"/>
          <w:szCs w:val="22"/>
        </w:rPr>
        <w:t xml:space="preserve"> Žehrovice; 706744 Nové Strašecí; 707279 Nový Dům; 743178 Ruda u Nového Strašecí; 750841 Smečno; 619329 Čelechovice; 760803 Svinařov u Kladna; 771171 Třtice u Nového Strašecí; 752991 Srby u Tuchlovic; 778303 Velká Dobrá; 782271 Vinařice u Kladna; 791377 Zbečno; 796948 Žilina; </w:t>
      </w:r>
    </w:p>
    <w:p w14:paraId="6D314335" w14:textId="77777777" w:rsidR="00624C62" w:rsidRPr="00624C62" w:rsidRDefault="00624C62" w:rsidP="001A5ECE">
      <w:pPr>
        <w:pStyle w:val="Odstavec"/>
        <w:ind w:left="1134" w:firstLine="0"/>
        <w:rPr>
          <w:i/>
          <w:iCs/>
          <w:sz w:val="10"/>
          <w:szCs w:val="10"/>
        </w:rPr>
      </w:pPr>
    </w:p>
    <w:p w14:paraId="5CC1449A" w14:textId="06244CB7" w:rsidR="001A5ECE" w:rsidRPr="002D78D5" w:rsidRDefault="001A5ECE" w:rsidP="00624C62">
      <w:pPr>
        <w:pStyle w:val="Odstavec"/>
        <w:numPr>
          <w:ilvl w:val="0"/>
          <w:numId w:val="30"/>
        </w:numPr>
        <w:rPr>
          <w:i/>
          <w:iCs/>
          <w:sz w:val="22"/>
          <w:szCs w:val="22"/>
        </w:rPr>
      </w:pPr>
      <w:r w:rsidRPr="00624C62">
        <w:rPr>
          <w:i/>
          <w:iCs/>
          <w:sz w:val="22"/>
          <w:szCs w:val="22"/>
        </w:rPr>
        <w:t>definovaná část následujících katastrálních území:</w:t>
      </w:r>
    </w:p>
    <w:p w14:paraId="26A63CCF" w14:textId="3BCCF73A" w:rsidR="001A5ECE" w:rsidRPr="002D78D5" w:rsidRDefault="001A5ECE" w:rsidP="00624C62">
      <w:pPr>
        <w:pStyle w:val="Odstavec"/>
        <w:ind w:left="1429" w:firstLine="0"/>
        <w:rPr>
          <w:i/>
          <w:iCs/>
          <w:sz w:val="22"/>
          <w:szCs w:val="22"/>
        </w:rPr>
      </w:pPr>
      <w:r w:rsidRPr="001A5ECE">
        <w:rPr>
          <w:i/>
          <w:iCs/>
          <w:sz w:val="22"/>
          <w:szCs w:val="22"/>
        </w:rPr>
        <w:t xml:space="preserve">676390 </w:t>
      </w:r>
      <w:proofErr w:type="gramStart"/>
      <w:r w:rsidRPr="001A5ECE">
        <w:rPr>
          <w:i/>
          <w:iCs/>
          <w:sz w:val="22"/>
          <w:szCs w:val="22"/>
        </w:rPr>
        <w:t>Křivoklát - vyjma</w:t>
      </w:r>
      <w:proofErr w:type="gramEnd"/>
      <w:r w:rsidRPr="001A5ECE">
        <w:rPr>
          <w:i/>
          <w:iCs/>
          <w:sz w:val="22"/>
          <w:szCs w:val="22"/>
        </w:rPr>
        <w:t xml:space="preserve"> části obce Křivoklát; </w:t>
      </w:r>
    </w:p>
    <w:p w14:paraId="5277A292" w14:textId="77777777" w:rsidR="001A5ECE" w:rsidRPr="001A5ECE" w:rsidRDefault="001A5ECE" w:rsidP="00624C62">
      <w:pPr>
        <w:pStyle w:val="Default"/>
        <w:ind w:left="1429"/>
        <w:rPr>
          <w:rFonts w:eastAsia="Arial Unicode MS"/>
          <w:i/>
          <w:iCs/>
          <w:color w:val="auto"/>
          <w:sz w:val="22"/>
          <w:szCs w:val="22"/>
        </w:rPr>
      </w:pPr>
      <w:r w:rsidRPr="001A5ECE">
        <w:rPr>
          <w:rFonts w:eastAsia="Arial Unicode MS"/>
          <w:i/>
          <w:iCs/>
          <w:color w:val="auto"/>
          <w:sz w:val="22"/>
          <w:szCs w:val="22"/>
        </w:rPr>
        <w:t xml:space="preserve">693316 Městečko u </w:t>
      </w:r>
      <w:proofErr w:type="gramStart"/>
      <w:r w:rsidRPr="001A5ECE">
        <w:rPr>
          <w:rFonts w:eastAsia="Arial Unicode MS"/>
          <w:i/>
          <w:iCs/>
          <w:color w:val="auto"/>
          <w:sz w:val="22"/>
          <w:szCs w:val="22"/>
        </w:rPr>
        <w:t>Křivoklátu - severní</w:t>
      </w:r>
      <w:proofErr w:type="gramEnd"/>
      <w:r w:rsidRPr="001A5ECE">
        <w:rPr>
          <w:rFonts w:eastAsia="Arial Unicode MS"/>
          <w:i/>
          <w:iCs/>
          <w:color w:val="auto"/>
          <w:sz w:val="22"/>
          <w:szCs w:val="22"/>
        </w:rPr>
        <w:t xml:space="preserve"> část katastrálního území, tvořená hranící od východu vodním tokem </w:t>
      </w:r>
      <w:proofErr w:type="spellStart"/>
      <w:r w:rsidRPr="001A5ECE">
        <w:rPr>
          <w:rFonts w:eastAsia="Arial Unicode MS"/>
          <w:i/>
          <w:iCs/>
          <w:color w:val="auto"/>
          <w:sz w:val="22"/>
          <w:szCs w:val="22"/>
        </w:rPr>
        <w:t>Požárský</w:t>
      </w:r>
      <w:proofErr w:type="spellEnd"/>
      <w:r w:rsidRPr="001A5ECE">
        <w:rPr>
          <w:rFonts w:eastAsia="Arial Unicode MS"/>
          <w:i/>
          <w:iCs/>
          <w:color w:val="auto"/>
          <w:sz w:val="22"/>
          <w:szCs w:val="22"/>
        </w:rPr>
        <w:t xml:space="preserve"> potok a dále </w:t>
      </w:r>
      <w:proofErr w:type="spellStart"/>
      <w:r w:rsidRPr="001A5ECE">
        <w:rPr>
          <w:rFonts w:eastAsia="Arial Unicode MS"/>
          <w:i/>
          <w:iCs/>
          <w:color w:val="auto"/>
          <w:sz w:val="22"/>
          <w:szCs w:val="22"/>
        </w:rPr>
        <w:t>Ryšava</w:t>
      </w:r>
      <w:proofErr w:type="spellEnd"/>
      <w:r w:rsidRPr="001A5ECE">
        <w:rPr>
          <w:rFonts w:eastAsia="Arial Unicode MS"/>
          <w:i/>
          <w:iCs/>
          <w:color w:val="auto"/>
          <w:sz w:val="22"/>
          <w:szCs w:val="22"/>
        </w:rPr>
        <w:t xml:space="preserve">; </w:t>
      </w:r>
    </w:p>
    <w:p w14:paraId="1BA13343" w14:textId="77777777" w:rsidR="00624C62" w:rsidRDefault="001A5ECE" w:rsidP="00624C62">
      <w:pPr>
        <w:pStyle w:val="Default"/>
        <w:ind w:left="1429"/>
        <w:rPr>
          <w:rFonts w:eastAsia="Arial Unicode MS"/>
          <w:i/>
          <w:iCs/>
          <w:color w:val="auto"/>
          <w:sz w:val="22"/>
          <w:szCs w:val="22"/>
        </w:rPr>
      </w:pPr>
      <w:r w:rsidRPr="001A5ECE">
        <w:rPr>
          <w:rFonts w:eastAsia="Arial Unicode MS"/>
          <w:i/>
          <w:iCs/>
          <w:color w:val="auto"/>
          <w:sz w:val="22"/>
          <w:szCs w:val="22"/>
        </w:rPr>
        <w:t xml:space="preserve">736961 </w:t>
      </w:r>
      <w:proofErr w:type="gramStart"/>
      <w:r w:rsidRPr="001A5ECE">
        <w:rPr>
          <w:rFonts w:eastAsia="Arial Unicode MS"/>
          <w:i/>
          <w:iCs/>
          <w:color w:val="auto"/>
          <w:sz w:val="22"/>
          <w:szCs w:val="22"/>
        </w:rPr>
        <w:t>Pustověty - KU</w:t>
      </w:r>
      <w:proofErr w:type="gramEnd"/>
      <w:r w:rsidRPr="001A5ECE">
        <w:rPr>
          <w:rFonts w:eastAsia="Arial Unicode MS"/>
          <w:i/>
          <w:iCs/>
          <w:color w:val="auto"/>
          <w:sz w:val="22"/>
          <w:szCs w:val="22"/>
        </w:rPr>
        <w:t xml:space="preserve"> Pustověty severovýchodní část katastrálního území, ohraničená na jihozápadní straně potokem </w:t>
      </w:r>
      <w:proofErr w:type="spellStart"/>
      <w:r w:rsidRPr="001A5ECE">
        <w:rPr>
          <w:rFonts w:eastAsia="Arial Unicode MS"/>
          <w:i/>
          <w:iCs/>
          <w:color w:val="auto"/>
          <w:sz w:val="22"/>
          <w:szCs w:val="22"/>
        </w:rPr>
        <w:t>Ryšava</w:t>
      </w:r>
      <w:proofErr w:type="spellEnd"/>
      <w:r w:rsidR="00624C62">
        <w:rPr>
          <w:rFonts w:eastAsia="Arial Unicode MS"/>
          <w:i/>
          <w:iCs/>
          <w:color w:val="auto"/>
          <w:sz w:val="22"/>
          <w:szCs w:val="22"/>
        </w:rPr>
        <w:t>;</w:t>
      </w:r>
    </w:p>
    <w:p w14:paraId="17FC0654" w14:textId="77777777" w:rsidR="00624C62" w:rsidRPr="002D78D5" w:rsidRDefault="00624C62" w:rsidP="00624C62">
      <w:pPr>
        <w:pStyle w:val="Default"/>
        <w:ind w:left="1418"/>
        <w:rPr>
          <w:rFonts w:eastAsia="Arial Unicode MS"/>
          <w:i/>
          <w:iCs/>
          <w:color w:val="auto"/>
          <w:sz w:val="22"/>
          <w:szCs w:val="22"/>
        </w:rPr>
      </w:pPr>
      <w:r w:rsidRPr="002D78D5">
        <w:rPr>
          <w:rFonts w:eastAsia="Arial Unicode MS"/>
          <w:i/>
          <w:iCs/>
          <w:color w:val="auto"/>
          <w:sz w:val="22"/>
          <w:szCs w:val="22"/>
        </w:rPr>
        <w:t xml:space="preserve">745383 </w:t>
      </w:r>
      <w:proofErr w:type="gramStart"/>
      <w:r w:rsidRPr="002D78D5">
        <w:rPr>
          <w:rFonts w:eastAsia="Arial Unicode MS"/>
          <w:i/>
          <w:iCs/>
          <w:color w:val="auto"/>
          <w:sz w:val="22"/>
          <w:szCs w:val="22"/>
        </w:rPr>
        <w:t>Řevničov - západní</w:t>
      </w:r>
      <w:proofErr w:type="gramEnd"/>
      <w:r w:rsidRPr="002D78D5">
        <w:rPr>
          <w:rFonts w:eastAsia="Arial Unicode MS"/>
          <w:i/>
          <w:iCs/>
          <w:color w:val="auto"/>
          <w:sz w:val="22"/>
          <w:szCs w:val="22"/>
        </w:rPr>
        <w:t xml:space="preserve"> část katastrálního území ohraničená na východě silnicí č. 2372; </w:t>
      </w:r>
    </w:p>
    <w:p w14:paraId="52A49EEB" w14:textId="5D03E595" w:rsidR="001A5ECE" w:rsidRPr="001A5ECE" w:rsidRDefault="00624C62" w:rsidP="00624C62">
      <w:pPr>
        <w:pStyle w:val="Default"/>
        <w:ind w:left="1418"/>
        <w:rPr>
          <w:rFonts w:eastAsia="Arial Unicode MS"/>
          <w:i/>
          <w:iCs/>
          <w:color w:val="auto"/>
          <w:sz w:val="22"/>
          <w:szCs w:val="22"/>
        </w:rPr>
      </w:pPr>
      <w:r w:rsidRPr="002D78D5">
        <w:rPr>
          <w:rFonts w:eastAsia="Arial Unicode MS"/>
          <w:i/>
          <w:iCs/>
          <w:color w:val="auto"/>
          <w:sz w:val="22"/>
          <w:szCs w:val="22"/>
        </w:rPr>
        <w:t xml:space="preserve">761737 </w:t>
      </w:r>
      <w:proofErr w:type="gramStart"/>
      <w:r w:rsidRPr="002D78D5">
        <w:rPr>
          <w:rFonts w:eastAsia="Arial Unicode MS"/>
          <w:i/>
          <w:iCs/>
          <w:color w:val="auto"/>
          <w:sz w:val="22"/>
          <w:szCs w:val="22"/>
        </w:rPr>
        <w:t>Sýkořice - KU</w:t>
      </w:r>
      <w:proofErr w:type="gramEnd"/>
      <w:r w:rsidRPr="002D78D5">
        <w:rPr>
          <w:rFonts w:eastAsia="Arial Unicode MS"/>
          <w:i/>
          <w:iCs/>
          <w:color w:val="auto"/>
          <w:sz w:val="22"/>
          <w:szCs w:val="22"/>
        </w:rPr>
        <w:t xml:space="preserve"> Sýkořice - severní část katastrálního území jižně ohraničená silnicí č. II/201</w:t>
      </w:r>
      <w:r w:rsidR="002D78D5">
        <w:rPr>
          <w:rFonts w:eastAsia="Arial Unicode MS"/>
          <w:i/>
          <w:iCs/>
          <w:color w:val="auto"/>
          <w:sz w:val="22"/>
          <w:szCs w:val="22"/>
        </w:rPr>
        <w:t>;“</w:t>
      </w:r>
      <w:r w:rsidRPr="002D78D5">
        <w:rPr>
          <w:rFonts w:eastAsia="Arial Unicode MS"/>
          <w:i/>
          <w:iCs/>
          <w:color w:val="auto"/>
          <w:sz w:val="22"/>
          <w:szCs w:val="22"/>
        </w:rPr>
        <w:t xml:space="preserve"> </w:t>
      </w:r>
      <w:r w:rsidR="001A5ECE" w:rsidRPr="001A5ECE">
        <w:rPr>
          <w:rFonts w:eastAsia="Arial Unicode MS"/>
          <w:i/>
          <w:iCs/>
          <w:color w:val="auto"/>
          <w:sz w:val="22"/>
          <w:szCs w:val="22"/>
        </w:rPr>
        <w:t xml:space="preserve"> </w:t>
      </w:r>
    </w:p>
    <w:p w14:paraId="10717C15" w14:textId="77777777" w:rsidR="001A5ECE" w:rsidRPr="001A5ECE" w:rsidRDefault="001A5ECE" w:rsidP="001A5ECE">
      <w:pPr>
        <w:pStyle w:val="Default"/>
        <w:rPr>
          <w:rFonts w:eastAsia="Arial Unicode MS"/>
          <w:i/>
          <w:iCs/>
          <w:color w:val="auto"/>
          <w:sz w:val="22"/>
          <w:szCs w:val="22"/>
        </w:rPr>
      </w:pPr>
    </w:p>
    <w:p w14:paraId="731DA65C" w14:textId="39FC1AB1" w:rsidR="004A3195" w:rsidRDefault="004A3195" w:rsidP="004A3195">
      <w:pPr>
        <w:pStyle w:val="Odstavec"/>
        <w:rPr>
          <w:b/>
          <w:bCs/>
          <w:sz w:val="22"/>
          <w:szCs w:val="22"/>
        </w:rPr>
      </w:pPr>
      <w:r w:rsidRPr="004A3195">
        <w:rPr>
          <w:b/>
          <w:bCs/>
          <w:sz w:val="22"/>
          <w:szCs w:val="22"/>
        </w:rPr>
        <w:t xml:space="preserve">se mění a nově zní takto: </w:t>
      </w:r>
    </w:p>
    <w:p w14:paraId="53840172" w14:textId="5C01E96A" w:rsidR="004A3195" w:rsidRPr="004A3195" w:rsidRDefault="004A3195" w:rsidP="001A5ECE">
      <w:pPr>
        <w:pStyle w:val="Odstavec"/>
        <w:jc w:val="center"/>
        <w:rPr>
          <w:sz w:val="22"/>
          <w:szCs w:val="22"/>
        </w:rPr>
      </w:pPr>
      <w:r w:rsidRPr="004A3195">
        <w:rPr>
          <w:sz w:val="22"/>
          <w:szCs w:val="22"/>
        </w:rPr>
        <w:t>„Čl. 1</w:t>
      </w:r>
    </w:p>
    <w:p w14:paraId="0A384D28" w14:textId="50646877" w:rsidR="004A3195" w:rsidRPr="004A3195" w:rsidRDefault="004A3195" w:rsidP="001A5ECE">
      <w:pPr>
        <w:pStyle w:val="Odstavec"/>
        <w:jc w:val="center"/>
        <w:rPr>
          <w:sz w:val="22"/>
          <w:szCs w:val="22"/>
        </w:rPr>
      </w:pPr>
      <w:r w:rsidRPr="004A3195">
        <w:rPr>
          <w:b/>
          <w:bCs/>
          <w:sz w:val="22"/>
          <w:szCs w:val="22"/>
        </w:rPr>
        <w:t>Vymezení uzavřeného pásma</w:t>
      </w:r>
    </w:p>
    <w:p w14:paraId="2CF4A9BC" w14:textId="77777777" w:rsidR="004A3195" w:rsidRPr="004A3195" w:rsidRDefault="004A3195" w:rsidP="004A3195">
      <w:pPr>
        <w:pStyle w:val="Odstavec"/>
        <w:rPr>
          <w:sz w:val="22"/>
          <w:szCs w:val="22"/>
        </w:rPr>
      </w:pPr>
      <w:r w:rsidRPr="004A3195">
        <w:rPr>
          <w:sz w:val="22"/>
          <w:szCs w:val="22"/>
        </w:rPr>
        <w:t xml:space="preserve">Vymezuje se uzavřené pásmo, které se sestává z pásma dozoru. </w:t>
      </w:r>
    </w:p>
    <w:p w14:paraId="5E62D023" w14:textId="0FD7A808" w:rsidR="001A5ECE" w:rsidRDefault="004A3195" w:rsidP="001A5ECE">
      <w:pPr>
        <w:pStyle w:val="Odstavec"/>
        <w:numPr>
          <w:ilvl w:val="0"/>
          <w:numId w:val="29"/>
        </w:numPr>
        <w:rPr>
          <w:sz w:val="22"/>
          <w:szCs w:val="22"/>
        </w:rPr>
      </w:pPr>
      <w:r w:rsidRPr="004A3195">
        <w:rPr>
          <w:b/>
          <w:bCs/>
          <w:sz w:val="22"/>
          <w:szCs w:val="22"/>
        </w:rPr>
        <w:t xml:space="preserve">Pásmem dozoru </w:t>
      </w:r>
      <w:r w:rsidRPr="004A3195">
        <w:rPr>
          <w:sz w:val="22"/>
          <w:szCs w:val="22"/>
        </w:rPr>
        <w:t xml:space="preserve">se stanovují </w:t>
      </w:r>
    </w:p>
    <w:p w14:paraId="41205F99" w14:textId="470D22CF" w:rsidR="004A3195" w:rsidRPr="004A3195" w:rsidRDefault="004A3195" w:rsidP="00624C62">
      <w:pPr>
        <w:pStyle w:val="Odstavec"/>
        <w:numPr>
          <w:ilvl w:val="0"/>
          <w:numId w:val="31"/>
        </w:numPr>
        <w:rPr>
          <w:sz w:val="22"/>
          <w:szCs w:val="22"/>
        </w:rPr>
      </w:pPr>
      <w:r w:rsidRPr="004A3195">
        <w:rPr>
          <w:sz w:val="22"/>
          <w:szCs w:val="22"/>
        </w:rPr>
        <w:t xml:space="preserve">celá následující katastrální území: </w:t>
      </w:r>
    </w:p>
    <w:p w14:paraId="349B5706" w14:textId="5D73B979" w:rsidR="001A5ECE" w:rsidRDefault="001A5ECE" w:rsidP="001A5ECE">
      <w:pPr>
        <w:pStyle w:val="Odstavec"/>
        <w:ind w:left="1134" w:firstLine="0"/>
        <w:rPr>
          <w:iCs/>
          <w:sz w:val="22"/>
          <w:szCs w:val="22"/>
        </w:rPr>
      </w:pPr>
      <w:r w:rsidRPr="00624C62">
        <w:rPr>
          <w:iCs/>
          <w:sz w:val="22"/>
          <w:szCs w:val="22"/>
        </w:rPr>
        <w:t xml:space="preserve">679046 Lány; 679062 </w:t>
      </w:r>
      <w:proofErr w:type="spellStart"/>
      <w:r w:rsidRPr="00624C62">
        <w:rPr>
          <w:iCs/>
          <w:sz w:val="22"/>
          <w:szCs w:val="22"/>
        </w:rPr>
        <w:t>Vašírov</w:t>
      </w:r>
      <w:proofErr w:type="spellEnd"/>
      <w:r w:rsidRPr="00624C62">
        <w:rPr>
          <w:iCs/>
          <w:sz w:val="22"/>
          <w:szCs w:val="22"/>
        </w:rPr>
        <w:t xml:space="preserve">; 744671 Rynholec; 755559 Honice; 755567 Stochov; 771317 Tuchlovice, 601888 Běleč; 609536 Braškov; 609617 Bratronice u Kladna; 628689 Dolní Bezděkov u Kladna; 628191 Doksy u Kladna; 632511 Drnek; 632716 Družec; 642371 Horní Bezděkov; 647250 Hradečno; 661678 Kačice; 662844 Kamenné Žehrovice; 665061 Kladno; 664961 </w:t>
      </w:r>
      <w:proofErr w:type="spellStart"/>
      <w:r w:rsidRPr="00624C62">
        <w:rPr>
          <w:iCs/>
          <w:sz w:val="22"/>
          <w:szCs w:val="22"/>
        </w:rPr>
        <w:t>Rozdělov</w:t>
      </w:r>
      <w:proofErr w:type="spellEnd"/>
      <w:r w:rsidRPr="00624C62">
        <w:rPr>
          <w:iCs/>
          <w:sz w:val="22"/>
          <w:szCs w:val="22"/>
        </w:rPr>
        <w:t xml:space="preserve">; 679615 Ledce u Kladna; 680923 Lhota u Kamenných Žehrovic; 683582 Libušín; 690961 Malíkovice; 700231 Mšec; 686336 </w:t>
      </w:r>
      <w:proofErr w:type="spellStart"/>
      <w:r w:rsidRPr="00624C62">
        <w:rPr>
          <w:iCs/>
          <w:sz w:val="22"/>
          <w:szCs w:val="22"/>
        </w:rPr>
        <w:t>Lodenice</w:t>
      </w:r>
      <w:proofErr w:type="spellEnd"/>
      <w:r w:rsidRPr="00624C62">
        <w:rPr>
          <w:iCs/>
          <w:sz w:val="22"/>
          <w:szCs w:val="22"/>
        </w:rPr>
        <w:t xml:space="preserve">; 700240 </w:t>
      </w:r>
      <w:proofErr w:type="spellStart"/>
      <w:r w:rsidRPr="00624C62">
        <w:rPr>
          <w:iCs/>
          <w:sz w:val="22"/>
          <w:szCs w:val="22"/>
        </w:rPr>
        <w:t>Mšecké</w:t>
      </w:r>
      <w:proofErr w:type="spellEnd"/>
      <w:r w:rsidRPr="00624C62">
        <w:rPr>
          <w:iCs/>
          <w:sz w:val="22"/>
          <w:szCs w:val="22"/>
        </w:rPr>
        <w:t xml:space="preserve"> Žehrovice; 706744 Nové Strašecí; 707279 Nový Dům; 743178 Ruda u Nového Strašecí; 750841 Smečno; 619329 Čelechovice; 760803 Svinařov u Kladna; 771171 Třtice u Nového Strašecí; 752991 Srby u Tuchlovic; 778303 Velká Dobrá; 782271 Vinařice u Kladna; 791377 Zbečno; 796948 Žilina; </w:t>
      </w:r>
    </w:p>
    <w:p w14:paraId="3B9F50DE" w14:textId="77777777" w:rsidR="00D26B8A" w:rsidRPr="00D26B8A" w:rsidRDefault="00D26B8A" w:rsidP="001A5ECE">
      <w:pPr>
        <w:pStyle w:val="Odstavec"/>
        <w:ind w:left="1134" w:firstLine="0"/>
        <w:rPr>
          <w:iCs/>
          <w:sz w:val="10"/>
          <w:szCs w:val="10"/>
        </w:rPr>
      </w:pPr>
    </w:p>
    <w:p w14:paraId="0D322305" w14:textId="6D9E9F58" w:rsidR="001A5ECE" w:rsidRDefault="001A5ECE" w:rsidP="00624C62">
      <w:pPr>
        <w:pStyle w:val="Odstavec"/>
        <w:numPr>
          <w:ilvl w:val="0"/>
          <w:numId w:val="31"/>
        </w:numPr>
        <w:rPr>
          <w:sz w:val="22"/>
          <w:szCs w:val="22"/>
        </w:rPr>
      </w:pPr>
      <w:r w:rsidRPr="00624C62">
        <w:rPr>
          <w:sz w:val="22"/>
          <w:szCs w:val="22"/>
        </w:rPr>
        <w:t>definovaná část následujících katastrálních území:</w:t>
      </w:r>
    </w:p>
    <w:p w14:paraId="4A9E1F1A" w14:textId="77777777" w:rsidR="001A5ECE" w:rsidRPr="00624C62" w:rsidRDefault="001A5ECE" w:rsidP="00624C62">
      <w:pPr>
        <w:pStyle w:val="Odstavec"/>
        <w:ind w:left="1134" w:firstLine="0"/>
        <w:rPr>
          <w:iCs/>
          <w:sz w:val="22"/>
          <w:szCs w:val="22"/>
        </w:rPr>
      </w:pPr>
      <w:r w:rsidRPr="00624C62">
        <w:rPr>
          <w:sz w:val="22"/>
          <w:szCs w:val="22"/>
        </w:rPr>
        <w:t>676</w:t>
      </w:r>
      <w:r w:rsidRPr="00624C62">
        <w:rPr>
          <w:iCs/>
          <w:sz w:val="22"/>
          <w:szCs w:val="22"/>
        </w:rPr>
        <w:t xml:space="preserve">390 </w:t>
      </w:r>
      <w:proofErr w:type="gramStart"/>
      <w:r w:rsidRPr="00624C62">
        <w:rPr>
          <w:iCs/>
          <w:sz w:val="22"/>
          <w:szCs w:val="22"/>
        </w:rPr>
        <w:t>Křivoklát - vyjma</w:t>
      </w:r>
      <w:proofErr w:type="gramEnd"/>
      <w:r w:rsidRPr="00624C62">
        <w:rPr>
          <w:iCs/>
          <w:sz w:val="22"/>
          <w:szCs w:val="22"/>
        </w:rPr>
        <w:t xml:space="preserve"> části obce Křivoklát; </w:t>
      </w:r>
    </w:p>
    <w:p w14:paraId="2F1C14A5" w14:textId="77777777" w:rsidR="001A5ECE" w:rsidRPr="00624C62" w:rsidRDefault="001A5ECE" w:rsidP="00624C62">
      <w:pPr>
        <w:pStyle w:val="Default"/>
        <w:ind w:left="1134"/>
        <w:rPr>
          <w:rFonts w:eastAsia="Arial Unicode MS"/>
          <w:iCs/>
          <w:color w:val="auto"/>
          <w:sz w:val="22"/>
          <w:szCs w:val="22"/>
        </w:rPr>
      </w:pPr>
      <w:r w:rsidRPr="00624C62">
        <w:rPr>
          <w:rFonts w:eastAsia="Arial Unicode MS"/>
          <w:iCs/>
          <w:color w:val="auto"/>
          <w:sz w:val="22"/>
          <w:szCs w:val="22"/>
        </w:rPr>
        <w:t xml:space="preserve">693316 Městečko u </w:t>
      </w:r>
      <w:proofErr w:type="gramStart"/>
      <w:r w:rsidRPr="00624C62">
        <w:rPr>
          <w:rFonts w:eastAsia="Arial Unicode MS"/>
          <w:iCs/>
          <w:color w:val="auto"/>
          <w:sz w:val="22"/>
          <w:szCs w:val="22"/>
        </w:rPr>
        <w:t>Křivoklátu - severní</w:t>
      </w:r>
      <w:proofErr w:type="gramEnd"/>
      <w:r w:rsidRPr="00624C62">
        <w:rPr>
          <w:rFonts w:eastAsia="Arial Unicode MS"/>
          <w:iCs/>
          <w:color w:val="auto"/>
          <w:sz w:val="22"/>
          <w:szCs w:val="22"/>
        </w:rPr>
        <w:t xml:space="preserve"> část katastrálního území, tvořená hranící od východu vodním tokem </w:t>
      </w:r>
      <w:proofErr w:type="spellStart"/>
      <w:r w:rsidRPr="00624C62">
        <w:rPr>
          <w:rFonts w:eastAsia="Arial Unicode MS"/>
          <w:iCs/>
          <w:color w:val="auto"/>
          <w:sz w:val="22"/>
          <w:szCs w:val="22"/>
        </w:rPr>
        <w:t>Požárský</w:t>
      </w:r>
      <w:proofErr w:type="spellEnd"/>
      <w:r w:rsidRPr="00624C62">
        <w:rPr>
          <w:rFonts w:eastAsia="Arial Unicode MS"/>
          <w:iCs/>
          <w:color w:val="auto"/>
          <w:sz w:val="22"/>
          <w:szCs w:val="22"/>
        </w:rPr>
        <w:t xml:space="preserve"> potok a dále </w:t>
      </w:r>
      <w:proofErr w:type="spellStart"/>
      <w:r w:rsidRPr="00624C62">
        <w:rPr>
          <w:rFonts w:eastAsia="Arial Unicode MS"/>
          <w:iCs/>
          <w:color w:val="auto"/>
          <w:sz w:val="22"/>
          <w:szCs w:val="22"/>
        </w:rPr>
        <w:t>Ryšava</w:t>
      </w:r>
      <w:proofErr w:type="spellEnd"/>
      <w:r w:rsidRPr="00624C62">
        <w:rPr>
          <w:rFonts w:eastAsia="Arial Unicode MS"/>
          <w:iCs/>
          <w:color w:val="auto"/>
          <w:sz w:val="22"/>
          <w:szCs w:val="22"/>
        </w:rPr>
        <w:t xml:space="preserve">; </w:t>
      </w:r>
    </w:p>
    <w:p w14:paraId="6350BC81" w14:textId="09F4B1D6" w:rsidR="001A5ECE" w:rsidRPr="00624C62" w:rsidRDefault="001A5ECE" w:rsidP="00624C62">
      <w:pPr>
        <w:pStyle w:val="Default"/>
        <w:ind w:left="1134"/>
        <w:rPr>
          <w:rFonts w:eastAsia="Arial Unicode MS"/>
          <w:iCs/>
          <w:color w:val="auto"/>
          <w:sz w:val="22"/>
          <w:szCs w:val="22"/>
        </w:rPr>
      </w:pPr>
      <w:r w:rsidRPr="00624C62">
        <w:rPr>
          <w:rFonts w:eastAsia="Arial Unicode MS"/>
          <w:iCs/>
          <w:color w:val="auto"/>
          <w:sz w:val="22"/>
          <w:szCs w:val="22"/>
        </w:rPr>
        <w:t xml:space="preserve">736961 </w:t>
      </w:r>
      <w:proofErr w:type="gramStart"/>
      <w:r w:rsidRPr="00624C62">
        <w:rPr>
          <w:rFonts w:eastAsia="Arial Unicode MS"/>
          <w:iCs/>
          <w:color w:val="auto"/>
          <w:sz w:val="22"/>
          <w:szCs w:val="22"/>
        </w:rPr>
        <w:t>Pustověty - KU</w:t>
      </w:r>
      <w:proofErr w:type="gramEnd"/>
      <w:r w:rsidRPr="00624C62">
        <w:rPr>
          <w:rFonts w:eastAsia="Arial Unicode MS"/>
          <w:iCs/>
          <w:color w:val="auto"/>
          <w:sz w:val="22"/>
          <w:szCs w:val="22"/>
        </w:rPr>
        <w:t xml:space="preserve"> Pustověty severovýchodní část katastrálního území, ohraničená na jihozápadní straně potokem </w:t>
      </w:r>
      <w:proofErr w:type="spellStart"/>
      <w:r w:rsidRPr="00624C62">
        <w:rPr>
          <w:rFonts w:eastAsia="Arial Unicode MS"/>
          <w:iCs/>
          <w:color w:val="auto"/>
          <w:sz w:val="22"/>
          <w:szCs w:val="22"/>
        </w:rPr>
        <w:t>Ryšava</w:t>
      </w:r>
      <w:proofErr w:type="spellEnd"/>
      <w:r w:rsidRPr="00624C62">
        <w:rPr>
          <w:rFonts w:eastAsia="Arial Unicode MS"/>
          <w:iCs/>
          <w:color w:val="auto"/>
          <w:sz w:val="22"/>
          <w:szCs w:val="22"/>
        </w:rPr>
        <w:t xml:space="preserve">; </w:t>
      </w:r>
    </w:p>
    <w:p w14:paraId="23FE7B90" w14:textId="77777777" w:rsidR="00624C62" w:rsidRPr="00624C62" w:rsidRDefault="00624C62" w:rsidP="00624C62">
      <w:pPr>
        <w:pStyle w:val="Default"/>
        <w:ind w:left="1134"/>
        <w:rPr>
          <w:sz w:val="22"/>
          <w:szCs w:val="22"/>
        </w:rPr>
      </w:pPr>
      <w:r w:rsidRPr="00624C62">
        <w:rPr>
          <w:sz w:val="22"/>
          <w:szCs w:val="22"/>
        </w:rPr>
        <w:t xml:space="preserve">745383 </w:t>
      </w:r>
      <w:proofErr w:type="gramStart"/>
      <w:r w:rsidRPr="00624C62">
        <w:rPr>
          <w:sz w:val="22"/>
          <w:szCs w:val="22"/>
        </w:rPr>
        <w:t>Řevničov - západní</w:t>
      </w:r>
      <w:proofErr w:type="gramEnd"/>
      <w:r w:rsidRPr="00624C62">
        <w:rPr>
          <w:sz w:val="22"/>
          <w:szCs w:val="22"/>
        </w:rPr>
        <w:t xml:space="preserve"> část katastrálního území ohraničená na východě silnicí č. 2372; </w:t>
      </w:r>
    </w:p>
    <w:p w14:paraId="74D71821" w14:textId="77777777" w:rsidR="00624C62" w:rsidRPr="00624C62" w:rsidRDefault="00624C62" w:rsidP="00624C62">
      <w:pPr>
        <w:pStyle w:val="Default"/>
        <w:ind w:left="1134"/>
        <w:rPr>
          <w:rFonts w:eastAsia="Arial Unicode MS"/>
          <w:iCs/>
          <w:color w:val="auto"/>
          <w:sz w:val="22"/>
          <w:szCs w:val="22"/>
        </w:rPr>
      </w:pPr>
      <w:r w:rsidRPr="00624C62">
        <w:rPr>
          <w:sz w:val="22"/>
          <w:szCs w:val="22"/>
        </w:rPr>
        <w:t xml:space="preserve">761737 </w:t>
      </w:r>
      <w:proofErr w:type="gramStart"/>
      <w:r w:rsidRPr="00624C62">
        <w:rPr>
          <w:sz w:val="22"/>
          <w:szCs w:val="22"/>
        </w:rPr>
        <w:t>Sýkořice - KU</w:t>
      </w:r>
      <w:proofErr w:type="gramEnd"/>
      <w:r w:rsidRPr="00624C62">
        <w:rPr>
          <w:sz w:val="22"/>
          <w:szCs w:val="22"/>
        </w:rPr>
        <w:t xml:space="preserve"> Sýkořice - severní část katastrálního území jižně ohraničená silnicí č. II/201 </w:t>
      </w:r>
      <w:r w:rsidRPr="00624C62">
        <w:rPr>
          <w:rFonts w:eastAsia="Arial Unicode MS"/>
          <w:iCs/>
          <w:color w:val="auto"/>
          <w:sz w:val="22"/>
          <w:szCs w:val="22"/>
        </w:rPr>
        <w:t xml:space="preserve"> </w:t>
      </w:r>
    </w:p>
    <w:p w14:paraId="75DD6D99" w14:textId="14C715C8" w:rsidR="001A5ECE" w:rsidRPr="00E56C0F" w:rsidRDefault="001A5ECE" w:rsidP="001A5ECE">
      <w:pPr>
        <w:pStyle w:val="Odstavec"/>
        <w:ind w:left="1276" w:firstLine="0"/>
        <w:rPr>
          <w:iCs/>
          <w:sz w:val="10"/>
          <w:szCs w:val="10"/>
        </w:rPr>
      </w:pPr>
    </w:p>
    <w:p w14:paraId="4665F4DE" w14:textId="77777777" w:rsidR="002D78D5" w:rsidRDefault="002D78D5" w:rsidP="001A5ECE">
      <w:pPr>
        <w:pStyle w:val="Odstavec"/>
        <w:jc w:val="center"/>
        <w:rPr>
          <w:b/>
          <w:bCs/>
          <w:sz w:val="22"/>
          <w:szCs w:val="22"/>
        </w:rPr>
      </w:pPr>
    </w:p>
    <w:p w14:paraId="6CD80C4F" w14:textId="77777777" w:rsidR="002D78D5" w:rsidRDefault="002D78D5" w:rsidP="001A5ECE">
      <w:pPr>
        <w:pStyle w:val="Odstavec"/>
        <w:jc w:val="center"/>
        <w:rPr>
          <w:b/>
          <w:bCs/>
          <w:sz w:val="22"/>
          <w:szCs w:val="22"/>
        </w:rPr>
      </w:pPr>
    </w:p>
    <w:p w14:paraId="0C098A05" w14:textId="77777777" w:rsidR="002D78D5" w:rsidRDefault="002D78D5" w:rsidP="001A5ECE">
      <w:pPr>
        <w:pStyle w:val="Odstavec"/>
        <w:jc w:val="center"/>
        <w:rPr>
          <w:b/>
          <w:bCs/>
          <w:sz w:val="22"/>
          <w:szCs w:val="22"/>
        </w:rPr>
      </w:pPr>
    </w:p>
    <w:p w14:paraId="1E5298D1" w14:textId="375D2963" w:rsidR="004A3195" w:rsidRPr="004A3195" w:rsidRDefault="004A3195" w:rsidP="001A5ECE">
      <w:pPr>
        <w:pStyle w:val="Odstavec"/>
        <w:jc w:val="center"/>
        <w:rPr>
          <w:sz w:val="22"/>
          <w:szCs w:val="22"/>
        </w:rPr>
      </w:pPr>
      <w:r w:rsidRPr="004A3195">
        <w:rPr>
          <w:b/>
          <w:bCs/>
          <w:sz w:val="22"/>
          <w:szCs w:val="22"/>
        </w:rPr>
        <w:lastRenderedPageBreak/>
        <w:t>Čl. 2</w:t>
      </w:r>
    </w:p>
    <w:p w14:paraId="61BD56E0" w14:textId="19B610B5" w:rsidR="004A3195" w:rsidRPr="004A3195" w:rsidRDefault="004A3195" w:rsidP="001A5ECE">
      <w:pPr>
        <w:pStyle w:val="Odstavec"/>
        <w:jc w:val="center"/>
        <w:rPr>
          <w:sz w:val="22"/>
          <w:szCs w:val="22"/>
        </w:rPr>
      </w:pPr>
      <w:r w:rsidRPr="004A3195">
        <w:rPr>
          <w:b/>
          <w:bCs/>
          <w:sz w:val="22"/>
          <w:szCs w:val="22"/>
        </w:rPr>
        <w:t>Úprava dalších ustanovení</w:t>
      </w:r>
    </w:p>
    <w:p w14:paraId="37BABE1F" w14:textId="441BF703" w:rsidR="004A3195" w:rsidRPr="004A3195" w:rsidRDefault="004A3195" w:rsidP="004A3195">
      <w:pPr>
        <w:pStyle w:val="Odstavec"/>
        <w:rPr>
          <w:sz w:val="22"/>
          <w:szCs w:val="22"/>
        </w:rPr>
      </w:pPr>
      <w:r w:rsidRPr="004A3195">
        <w:rPr>
          <w:sz w:val="22"/>
          <w:szCs w:val="22"/>
        </w:rPr>
        <w:t>(1) Ostatní ustanovení nařízení Státní veterinární správy č.j. SVS/2023/</w:t>
      </w:r>
      <w:proofErr w:type="gramStart"/>
      <w:r w:rsidRPr="004A3195">
        <w:rPr>
          <w:sz w:val="22"/>
          <w:szCs w:val="22"/>
        </w:rPr>
        <w:t>0</w:t>
      </w:r>
      <w:r w:rsidR="001A5ECE">
        <w:rPr>
          <w:sz w:val="22"/>
          <w:szCs w:val="22"/>
        </w:rPr>
        <w:t>15194</w:t>
      </w:r>
      <w:r w:rsidRPr="004A3195">
        <w:rPr>
          <w:sz w:val="22"/>
          <w:szCs w:val="22"/>
        </w:rPr>
        <w:t>-S</w:t>
      </w:r>
      <w:proofErr w:type="gramEnd"/>
      <w:r w:rsidRPr="004A3195">
        <w:rPr>
          <w:sz w:val="22"/>
          <w:szCs w:val="22"/>
        </w:rPr>
        <w:t xml:space="preserve"> ze dne </w:t>
      </w:r>
      <w:r w:rsidR="001A5ECE">
        <w:rPr>
          <w:sz w:val="22"/>
          <w:szCs w:val="22"/>
        </w:rPr>
        <w:t>26</w:t>
      </w:r>
      <w:r w:rsidRPr="004A3195">
        <w:rPr>
          <w:sz w:val="22"/>
          <w:szCs w:val="22"/>
        </w:rPr>
        <w:t xml:space="preserve">.01.2023 v souvislosti s výskytem nebezpečné nákazy vysoce patogenní </w:t>
      </w:r>
      <w:proofErr w:type="spellStart"/>
      <w:r w:rsidRPr="004A3195">
        <w:rPr>
          <w:sz w:val="22"/>
          <w:szCs w:val="22"/>
        </w:rPr>
        <w:t>aviární</w:t>
      </w:r>
      <w:proofErr w:type="spellEnd"/>
      <w:r w:rsidRPr="004A3195">
        <w:rPr>
          <w:sz w:val="22"/>
          <w:szCs w:val="22"/>
        </w:rPr>
        <w:t xml:space="preserve"> influenzy zůstávají nezměněny. </w:t>
      </w:r>
    </w:p>
    <w:p w14:paraId="121C7093" w14:textId="77777777" w:rsidR="004A3195" w:rsidRPr="004A3195" w:rsidRDefault="004A3195" w:rsidP="004A3195">
      <w:pPr>
        <w:pStyle w:val="Odstavec"/>
        <w:rPr>
          <w:sz w:val="22"/>
          <w:szCs w:val="22"/>
        </w:rPr>
      </w:pPr>
      <w:r w:rsidRPr="004A3195">
        <w:rPr>
          <w:sz w:val="22"/>
          <w:szCs w:val="22"/>
        </w:rPr>
        <w:t xml:space="preserve">(2) </w:t>
      </w:r>
      <w:r w:rsidRPr="004A3195">
        <w:rPr>
          <w:b/>
          <w:bCs/>
          <w:sz w:val="22"/>
          <w:szCs w:val="22"/>
        </w:rPr>
        <w:t xml:space="preserve">Nařízení Státní veterinární správy vyhlášená v jiných právních předpisech, která se týkají stejných územních celků, nejsou touto změnou nařízení nijak dotčena a zůstávají v platnosti. </w:t>
      </w:r>
    </w:p>
    <w:p w14:paraId="68176B8D" w14:textId="77777777" w:rsidR="004A3195" w:rsidRPr="00E56C0F" w:rsidRDefault="004A3195" w:rsidP="004A3195">
      <w:pPr>
        <w:pStyle w:val="Odstavec"/>
        <w:rPr>
          <w:sz w:val="10"/>
          <w:szCs w:val="10"/>
        </w:rPr>
      </w:pPr>
    </w:p>
    <w:p w14:paraId="6585EA3F" w14:textId="7FE01530" w:rsidR="004A3195" w:rsidRPr="004A3195" w:rsidRDefault="004A3195" w:rsidP="001A5ECE">
      <w:pPr>
        <w:pStyle w:val="Odstavec"/>
        <w:jc w:val="center"/>
        <w:rPr>
          <w:sz w:val="22"/>
          <w:szCs w:val="22"/>
        </w:rPr>
      </w:pPr>
      <w:r w:rsidRPr="004A3195">
        <w:rPr>
          <w:b/>
          <w:bCs/>
          <w:sz w:val="22"/>
          <w:szCs w:val="22"/>
        </w:rPr>
        <w:t>Čl. 3</w:t>
      </w:r>
    </w:p>
    <w:p w14:paraId="5D784D8C" w14:textId="5299D03E" w:rsidR="004A3195" w:rsidRPr="004A3195" w:rsidRDefault="004A3195" w:rsidP="001A5ECE">
      <w:pPr>
        <w:pStyle w:val="Odstavec"/>
        <w:jc w:val="center"/>
        <w:rPr>
          <w:sz w:val="22"/>
          <w:szCs w:val="22"/>
        </w:rPr>
      </w:pPr>
      <w:r w:rsidRPr="004A3195">
        <w:rPr>
          <w:b/>
          <w:bCs/>
          <w:sz w:val="22"/>
          <w:szCs w:val="22"/>
        </w:rPr>
        <w:t>Společná a závěrečná ustanovení</w:t>
      </w:r>
    </w:p>
    <w:p w14:paraId="6B43EBD1" w14:textId="77777777" w:rsidR="004A3195" w:rsidRPr="004A3195" w:rsidRDefault="004A3195" w:rsidP="004A3195">
      <w:pPr>
        <w:pStyle w:val="Odstavec"/>
        <w:rPr>
          <w:sz w:val="22"/>
          <w:szCs w:val="22"/>
        </w:rPr>
      </w:pPr>
      <w:r w:rsidRPr="004A3195">
        <w:rPr>
          <w:sz w:val="22"/>
          <w:szCs w:val="22"/>
        </w:rPr>
        <w:t xml:space="preserve"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27BAA9B6" w14:textId="77777777" w:rsidR="004A3195" w:rsidRPr="004A3195" w:rsidRDefault="004A3195" w:rsidP="004A3195">
      <w:pPr>
        <w:pStyle w:val="Odstavec"/>
        <w:rPr>
          <w:sz w:val="22"/>
          <w:szCs w:val="22"/>
        </w:rPr>
      </w:pPr>
      <w:r w:rsidRPr="004A3195">
        <w:rPr>
          <w:sz w:val="22"/>
          <w:szCs w:val="22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3F0D7D77" w14:textId="77777777" w:rsidR="004A3195" w:rsidRPr="004A3195" w:rsidRDefault="004A3195" w:rsidP="004A3195">
      <w:pPr>
        <w:pStyle w:val="Odstavec"/>
        <w:rPr>
          <w:sz w:val="22"/>
          <w:szCs w:val="22"/>
        </w:rPr>
      </w:pPr>
      <w:r w:rsidRPr="004A3195">
        <w:rPr>
          <w:sz w:val="22"/>
          <w:szCs w:val="22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2857AAE" w14:textId="77777777" w:rsidR="004A3195" w:rsidRPr="000F67C8" w:rsidRDefault="004A3195" w:rsidP="00EB4C63">
      <w:pPr>
        <w:pStyle w:val="Odstavec"/>
        <w:rPr>
          <w:sz w:val="22"/>
          <w:szCs w:val="22"/>
        </w:rPr>
      </w:pPr>
    </w:p>
    <w:p w14:paraId="0409F280" w14:textId="77777777" w:rsidR="00D94C77" w:rsidRPr="000F67C8" w:rsidRDefault="00D94C77" w:rsidP="00350EF4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0F67C8">
        <w:rPr>
          <w:rFonts w:cs="Arial"/>
          <w:sz w:val="22"/>
          <w:szCs w:val="22"/>
        </w:rPr>
        <w:t>V </w:t>
      </w:r>
      <w:r w:rsidR="006B580F" w:rsidRPr="000F67C8">
        <w:rPr>
          <w:rFonts w:cs="Arial"/>
          <w:bCs/>
          <w:sz w:val="22"/>
          <w:szCs w:val="22"/>
        </w:rPr>
        <w:t>Benešově</w:t>
      </w:r>
      <w:r w:rsidRPr="000F67C8">
        <w:rPr>
          <w:rFonts w:cs="Arial"/>
          <w:sz w:val="22"/>
          <w:szCs w:val="22"/>
        </w:rPr>
        <w:t xml:space="preserve"> dne </w:t>
      </w:r>
      <w:sdt>
        <w:sdtPr>
          <w:rPr>
            <w:rStyle w:val="Zstupntext"/>
            <w:sz w:val="22"/>
            <w:szCs w:val="22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  <w:showingPlcHdr/>
        </w:sdtPr>
        <w:sdtEndPr>
          <w:rPr>
            <w:rStyle w:val="Standardnpsmoodstavce"/>
          </w:rPr>
        </w:sdtEndPr>
        <w:sdtContent>
          <w:r w:rsidR="000B125C" w:rsidRPr="000F67C8">
            <w:rPr>
              <w:sz w:val="22"/>
              <w:szCs w:val="22"/>
            </w:rPr>
            <w:t>20.02.2023</w:t>
          </w:r>
        </w:sdtContent>
      </w:sdt>
    </w:p>
    <w:p w14:paraId="0409F281" w14:textId="77777777" w:rsidR="006B580F" w:rsidRPr="00B50BB3" w:rsidRDefault="006B580F" w:rsidP="00176EF5">
      <w:pPr>
        <w:pStyle w:val="Podpisovdoloka"/>
        <w:widowControl/>
        <w:spacing w:before="840"/>
        <w:ind w:left="4678"/>
        <w:rPr>
          <w:rFonts w:cs="Arial"/>
        </w:rPr>
      </w:pPr>
      <w:r w:rsidRPr="00B50BB3">
        <w:rPr>
          <w:rFonts w:cs="Arial"/>
        </w:rPr>
        <w:t xml:space="preserve">MVDr. </w:t>
      </w:r>
      <w:r w:rsidR="007B2B1D">
        <w:rPr>
          <w:rFonts w:cs="Arial"/>
        </w:rPr>
        <w:t>Otto Vraný</w:t>
      </w:r>
    </w:p>
    <w:p w14:paraId="2F2DEE8C" w14:textId="77777777" w:rsidR="00176EF5" w:rsidRDefault="00176EF5" w:rsidP="00176EF5">
      <w:pPr>
        <w:pStyle w:val="Podpisovdoloka"/>
        <w:widowControl/>
        <w:ind w:left="4395" w:firstLine="284"/>
        <w:rPr>
          <w:rFonts w:cs="Arial"/>
        </w:rPr>
      </w:pPr>
      <w:r>
        <w:rPr>
          <w:rFonts w:cs="Arial"/>
        </w:rPr>
        <w:t>Ř</w:t>
      </w:r>
      <w:r w:rsidR="006B580F" w:rsidRPr="00B50BB3">
        <w:rPr>
          <w:rFonts w:cs="Arial"/>
        </w:rPr>
        <w:t>editel</w:t>
      </w:r>
      <w:r>
        <w:rPr>
          <w:rFonts w:cs="Arial"/>
        </w:rPr>
        <w:t xml:space="preserve"> Krajské veterinární správy</w:t>
      </w:r>
    </w:p>
    <w:p w14:paraId="50653CBC" w14:textId="77777777" w:rsidR="00176EF5" w:rsidRDefault="00176EF5" w:rsidP="00176EF5">
      <w:pPr>
        <w:pStyle w:val="Podpisovdoloka"/>
        <w:widowControl/>
        <w:ind w:left="4820"/>
        <w:rPr>
          <w:rFonts w:cs="Arial"/>
        </w:rPr>
      </w:pPr>
      <w:r>
        <w:rPr>
          <w:rFonts w:cs="Arial"/>
        </w:rPr>
        <w:t>Státní veterinární správy pro Středočeský kraj</w:t>
      </w:r>
    </w:p>
    <w:p w14:paraId="0409F283" w14:textId="63236DB5" w:rsidR="006B580F" w:rsidRDefault="006B580F" w:rsidP="00176EF5">
      <w:pPr>
        <w:pStyle w:val="Podpisovdoloka"/>
        <w:widowControl/>
        <w:ind w:left="4962"/>
        <w:rPr>
          <w:rFonts w:cs="Arial"/>
        </w:rPr>
      </w:pPr>
      <w:r w:rsidRPr="00B50BB3">
        <w:rPr>
          <w:rFonts w:cs="Arial"/>
        </w:rPr>
        <w:t>podepsáno elektronicky</w:t>
      </w:r>
      <w:r w:rsidR="00176EF5">
        <w:rPr>
          <w:rFonts w:cs="Arial"/>
        </w:rPr>
        <w:t xml:space="preserve"> v zastoupení</w:t>
      </w:r>
    </w:p>
    <w:p w14:paraId="5A1A2871" w14:textId="388E7010" w:rsidR="001A5ECE" w:rsidRDefault="001A5ECE" w:rsidP="006B580F">
      <w:pPr>
        <w:pStyle w:val="Podpisovdoloka"/>
        <w:widowControl/>
        <w:ind w:left="6372"/>
        <w:rPr>
          <w:rFonts w:cs="Arial"/>
        </w:rPr>
      </w:pPr>
    </w:p>
    <w:p w14:paraId="0409F284" w14:textId="466F85D5" w:rsidR="000C35E6" w:rsidRPr="001A5ECE" w:rsidRDefault="00840982" w:rsidP="001A5ECE">
      <w:pPr>
        <w:pStyle w:val="Doruen"/>
        <w:spacing w:line="360" w:lineRule="auto"/>
        <w:rPr>
          <w:sz w:val="22"/>
          <w:szCs w:val="22"/>
        </w:rPr>
      </w:pPr>
      <w:r w:rsidRPr="001A5ECE">
        <w:rPr>
          <w:sz w:val="22"/>
          <w:szCs w:val="22"/>
        </w:rPr>
        <w:t>Obdrží</w:t>
      </w:r>
      <w:r w:rsidR="001A5ECE" w:rsidRPr="001A5ECE">
        <w:rPr>
          <w:sz w:val="22"/>
          <w:szCs w:val="22"/>
        </w:rPr>
        <w:t>:</w:t>
      </w:r>
      <w:bookmarkStart w:id="0" w:name="_GoBack"/>
      <w:bookmarkEnd w:id="0"/>
    </w:p>
    <w:p w14:paraId="46855520" w14:textId="77777777" w:rsidR="001A5ECE" w:rsidRDefault="001A5ECE" w:rsidP="001A5EC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Krajský úřad Středočeského kraje, Zborovská 81, 150 00 Praha 5-Smíchov </w:t>
      </w:r>
    </w:p>
    <w:p w14:paraId="041F83FF" w14:textId="77777777" w:rsidR="001A5ECE" w:rsidRDefault="001A5ECE" w:rsidP="001A5EC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Hasičský záchranný sbor Středočeského kraje, Jana Palacha 1970, 272 01 Kladno </w:t>
      </w:r>
    </w:p>
    <w:p w14:paraId="4817792B" w14:textId="77777777" w:rsidR="001A5ECE" w:rsidRDefault="001A5ECE" w:rsidP="001A5EC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Krajské ředitelství policie Středočeského kraje, Na </w:t>
      </w:r>
      <w:proofErr w:type="spellStart"/>
      <w:r>
        <w:rPr>
          <w:sz w:val="22"/>
          <w:szCs w:val="22"/>
        </w:rPr>
        <w:t>Baních</w:t>
      </w:r>
      <w:proofErr w:type="spellEnd"/>
      <w:r>
        <w:rPr>
          <w:sz w:val="22"/>
          <w:szCs w:val="22"/>
        </w:rPr>
        <w:t xml:space="preserve"> 1535 156 00 Praha 5 </w:t>
      </w:r>
    </w:p>
    <w:p w14:paraId="479054EA" w14:textId="77777777" w:rsidR="001A5ECE" w:rsidRDefault="001A5ECE" w:rsidP="001A5EC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Krajská hygienická stanice Středočeského kraje se sídlem v Praze, Dittrichova 17,128 01 PRAHA 2 </w:t>
      </w:r>
    </w:p>
    <w:p w14:paraId="07167D3D" w14:textId="77777777" w:rsidR="001A5ECE" w:rsidRDefault="001A5ECE" w:rsidP="001A5EC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Obec s rozšířenou působností Kladno, Rakovník </w:t>
      </w:r>
    </w:p>
    <w:p w14:paraId="04CF33AD" w14:textId="77777777" w:rsidR="001A5ECE" w:rsidRDefault="001A5ECE" w:rsidP="001A5EC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Obecní úřady obcí: </w:t>
      </w:r>
    </w:p>
    <w:p w14:paraId="0409F289" w14:textId="4968E7A6" w:rsidR="000C35E6" w:rsidRPr="00C43A84" w:rsidRDefault="001A5ECE" w:rsidP="00E56C0F">
      <w:pPr>
        <w:pStyle w:val="Adresa"/>
        <w:spacing w:line="360" w:lineRule="auto"/>
        <w:rPr>
          <w:rStyle w:val="Hypertextovodkaz"/>
        </w:rPr>
      </w:pPr>
      <w:r>
        <w:rPr>
          <w:sz w:val="22"/>
          <w:szCs w:val="22"/>
        </w:rPr>
        <w:t xml:space="preserve">Běleč; Braškov; Bratronice; Doksy; Drnek; Družec; Horní Bezděkov; Hradečno; Kačice; Kamenné Žehrovice; Kladno; Křivoklát; Lány; Ledce; Lhota; Libušín; Malíkovice; Městečko; Mšec; </w:t>
      </w:r>
      <w:proofErr w:type="spellStart"/>
      <w:r>
        <w:rPr>
          <w:sz w:val="22"/>
          <w:szCs w:val="22"/>
        </w:rPr>
        <w:t>Mšecké</w:t>
      </w:r>
      <w:proofErr w:type="spellEnd"/>
      <w:r>
        <w:rPr>
          <w:sz w:val="22"/>
          <w:szCs w:val="22"/>
        </w:rPr>
        <w:t xml:space="preserve"> Žehrovice; Nové Strašecí; Nový Dům; Pustověty; Ruda; Rynholec; Řevničov; Smečno; Stochov; Svinařov; Sýkořice; Třtice; Tuchlovice; Velká Dobrá; Vinařice; Zbečno; </w:t>
      </w:r>
      <w:r>
        <w:rPr>
          <w:sz w:val="22"/>
          <w:szCs w:val="22"/>
        </w:rPr>
        <w:lastRenderedPageBreak/>
        <w:t>Žilina</w:t>
      </w:r>
    </w:p>
    <w:sectPr w:rsidR="000C35E6" w:rsidRPr="00C43A84" w:rsidSect="00730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5" w:h="16837"/>
      <w:pgMar w:top="1134" w:right="1418" w:bottom="1135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77BFA" w14:textId="77777777" w:rsidR="005462C2" w:rsidRDefault="005462C2">
      <w:pPr>
        <w:spacing w:before="0"/>
      </w:pPr>
      <w:r>
        <w:separator/>
      </w:r>
    </w:p>
  </w:endnote>
  <w:endnote w:type="continuationSeparator" w:id="0">
    <w:p w14:paraId="2214275E" w14:textId="77777777" w:rsidR="005462C2" w:rsidRDefault="005462C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9F292" w14:textId="77777777" w:rsidR="00766E7D" w:rsidRDefault="00766E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9F293" w14:textId="77777777" w:rsidR="0041559C" w:rsidRPr="00766E7D" w:rsidRDefault="00790AC7" w:rsidP="0041559C">
    <w:pPr>
      <w:pStyle w:val="Zpat"/>
      <w:jc w:val="center"/>
      <w:rPr>
        <w:rFonts w:cs="Arial"/>
        <w:i w:val="0"/>
      </w:rPr>
    </w:pPr>
    <w:r w:rsidRPr="00766E7D">
      <w:rPr>
        <w:rFonts w:cs="Arial"/>
        <w:i w:val="0"/>
        <w:szCs w:val="16"/>
      </w:rPr>
      <w:t>Rozhodnutí</w:t>
    </w:r>
    <w:r w:rsidR="0041559C" w:rsidRPr="00766E7D">
      <w:rPr>
        <w:rFonts w:cs="Arial"/>
        <w:i w:val="0"/>
        <w:szCs w:val="16"/>
      </w:rPr>
      <w:t xml:space="preserve"> str. </w:t>
    </w:r>
    <w:r w:rsidR="0041559C" w:rsidRPr="00766E7D">
      <w:rPr>
        <w:rFonts w:cs="Arial"/>
        <w:b/>
        <w:bCs/>
        <w:i w:val="0"/>
        <w:szCs w:val="16"/>
      </w:rPr>
      <w:fldChar w:fldCharType="begin"/>
    </w:r>
    <w:r w:rsidR="0041559C" w:rsidRPr="00766E7D">
      <w:rPr>
        <w:rFonts w:cs="Arial"/>
        <w:b/>
        <w:bCs/>
        <w:i w:val="0"/>
        <w:szCs w:val="16"/>
      </w:rPr>
      <w:instrText>PAGE</w:instrText>
    </w:r>
    <w:r w:rsidR="0041559C" w:rsidRPr="00766E7D">
      <w:rPr>
        <w:rFonts w:cs="Arial"/>
        <w:b/>
        <w:bCs/>
        <w:i w:val="0"/>
        <w:szCs w:val="16"/>
      </w:rPr>
      <w:fldChar w:fldCharType="separate"/>
    </w:r>
    <w:r w:rsidR="00313B0B">
      <w:rPr>
        <w:rFonts w:cs="Arial"/>
        <w:b/>
        <w:bCs/>
        <w:i w:val="0"/>
        <w:noProof/>
        <w:szCs w:val="16"/>
      </w:rPr>
      <w:t>1</w:t>
    </w:r>
    <w:r w:rsidR="0041559C" w:rsidRPr="00766E7D">
      <w:rPr>
        <w:rFonts w:cs="Arial"/>
        <w:b/>
        <w:bCs/>
        <w:i w:val="0"/>
        <w:szCs w:val="16"/>
      </w:rPr>
      <w:fldChar w:fldCharType="end"/>
    </w:r>
    <w:r w:rsidR="0041559C" w:rsidRPr="00766E7D">
      <w:rPr>
        <w:rFonts w:cs="Arial"/>
        <w:i w:val="0"/>
        <w:szCs w:val="16"/>
      </w:rPr>
      <w:t xml:space="preserve"> z </w:t>
    </w:r>
    <w:r w:rsidR="0041559C" w:rsidRPr="00766E7D">
      <w:rPr>
        <w:rFonts w:cs="Arial"/>
        <w:b/>
        <w:bCs/>
        <w:i w:val="0"/>
        <w:szCs w:val="16"/>
      </w:rPr>
      <w:fldChar w:fldCharType="begin"/>
    </w:r>
    <w:r w:rsidR="0041559C" w:rsidRPr="00766E7D">
      <w:rPr>
        <w:rFonts w:cs="Arial"/>
        <w:b/>
        <w:bCs/>
        <w:i w:val="0"/>
        <w:szCs w:val="16"/>
      </w:rPr>
      <w:instrText>NUMPAGES</w:instrText>
    </w:r>
    <w:r w:rsidR="0041559C" w:rsidRPr="00766E7D">
      <w:rPr>
        <w:rFonts w:cs="Arial"/>
        <w:b/>
        <w:bCs/>
        <w:i w:val="0"/>
        <w:szCs w:val="16"/>
      </w:rPr>
      <w:fldChar w:fldCharType="separate"/>
    </w:r>
    <w:r w:rsidR="00313B0B">
      <w:rPr>
        <w:rFonts w:cs="Arial"/>
        <w:b/>
        <w:bCs/>
        <w:i w:val="0"/>
        <w:noProof/>
        <w:szCs w:val="16"/>
      </w:rPr>
      <w:t>1</w:t>
    </w:r>
    <w:r w:rsidR="0041559C" w:rsidRPr="00766E7D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9F295" w14:textId="77777777" w:rsidR="00766E7D" w:rsidRDefault="00766E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49E43" w14:textId="77777777" w:rsidR="005462C2" w:rsidRDefault="005462C2">
      <w:pPr>
        <w:spacing w:before="0"/>
      </w:pPr>
      <w:r>
        <w:separator/>
      </w:r>
    </w:p>
  </w:footnote>
  <w:footnote w:type="continuationSeparator" w:id="0">
    <w:p w14:paraId="421DE81B" w14:textId="77777777" w:rsidR="005462C2" w:rsidRDefault="005462C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9F290" w14:textId="77777777" w:rsidR="00766E7D" w:rsidRDefault="00766E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9F291" w14:textId="77777777" w:rsidR="00766E7D" w:rsidRDefault="00766E7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9F294" w14:textId="77777777" w:rsidR="00766E7D" w:rsidRDefault="00766E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2ED3EFE"/>
    <w:multiLevelType w:val="hybridMultilevel"/>
    <w:tmpl w:val="645CA078"/>
    <w:lvl w:ilvl="0" w:tplc="EC2E54D0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5DFC581F"/>
    <w:multiLevelType w:val="hybridMultilevel"/>
    <w:tmpl w:val="645CA078"/>
    <w:lvl w:ilvl="0" w:tplc="EC2E54D0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F55019D"/>
    <w:multiLevelType w:val="hybridMultilevel"/>
    <w:tmpl w:val="94E0DA36"/>
    <w:lvl w:ilvl="0" w:tplc="17069D8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20"/>
  </w:num>
  <w:num w:numId="24">
    <w:abstractNumId w:val="25"/>
  </w:num>
  <w:num w:numId="25">
    <w:abstractNumId w:val="12"/>
  </w:num>
  <w:num w:numId="26">
    <w:abstractNumId w:val="14"/>
  </w:num>
  <w:num w:numId="27">
    <w:abstractNumId w:val="24"/>
  </w:num>
  <w:num w:numId="28">
    <w:abstractNumId w:val="23"/>
  </w:num>
  <w:num w:numId="29">
    <w:abstractNumId w:val="22"/>
  </w:num>
  <w:num w:numId="30">
    <w:abstractNumId w:val="2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67C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76EF5"/>
    <w:rsid w:val="001838D2"/>
    <w:rsid w:val="00196787"/>
    <w:rsid w:val="001A07DC"/>
    <w:rsid w:val="001A5ECE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4A2E"/>
    <w:rsid w:val="00275257"/>
    <w:rsid w:val="00281DED"/>
    <w:rsid w:val="002A3981"/>
    <w:rsid w:val="002B11BF"/>
    <w:rsid w:val="002D088D"/>
    <w:rsid w:val="002D78D5"/>
    <w:rsid w:val="002F5A73"/>
    <w:rsid w:val="00303EEF"/>
    <w:rsid w:val="00307420"/>
    <w:rsid w:val="00311FD9"/>
    <w:rsid w:val="00313B0B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A3195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462C2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4C62"/>
    <w:rsid w:val="0062723B"/>
    <w:rsid w:val="0066491C"/>
    <w:rsid w:val="00674E77"/>
    <w:rsid w:val="00684DE4"/>
    <w:rsid w:val="00685EFD"/>
    <w:rsid w:val="0069137D"/>
    <w:rsid w:val="006A3237"/>
    <w:rsid w:val="006A537D"/>
    <w:rsid w:val="006B580F"/>
    <w:rsid w:val="006D4131"/>
    <w:rsid w:val="006F5FDF"/>
    <w:rsid w:val="007070CB"/>
    <w:rsid w:val="007114C6"/>
    <w:rsid w:val="0071242B"/>
    <w:rsid w:val="00722D0A"/>
    <w:rsid w:val="00730946"/>
    <w:rsid w:val="00746A46"/>
    <w:rsid w:val="00766E7D"/>
    <w:rsid w:val="00770B6E"/>
    <w:rsid w:val="00773EC5"/>
    <w:rsid w:val="00790AC7"/>
    <w:rsid w:val="00791A8E"/>
    <w:rsid w:val="007979A5"/>
    <w:rsid w:val="007A0381"/>
    <w:rsid w:val="007A2BF8"/>
    <w:rsid w:val="007B2B1D"/>
    <w:rsid w:val="007E1579"/>
    <w:rsid w:val="00801D10"/>
    <w:rsid w:val="0083114B"/>
    <w:rsid w:val="00840982"/>
    <w:rsid w:val="00865E86"/>
    <w:rsid w:val="00866F76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2AA5"/>
    <w:rsid w:val="00C7307D"/>
    <w:rsid w:val="00C74B90"/>
    <w:rsid w:val="00C917C2"/>
    <w:rsid w:val="00CA2FC0"/>
    <w:rsid w:val="00CA6932"/>
    <w:rsid w:val="00CB5E88"/>
    <w:rsid w:val="00CB6E82"/>
    <w:rsid w:val="00CD09DB"/>
    <w:rsid w:val="00CE3B01"/>
    <w:rsid w:val="00CF043E"/>
    <w:rsid w:val="00D055C7"/>
    <w:rsid w:val="00D056D8"/>
    <w:rsid w:val="00D15079"/>
    <w:rsid w:val="00D26175"/>
    <w:rsid w:val="00D26B8A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56C0F"/>
    <w:rsid w:val="00E62DDF"/>
    <w:rsid w:val="00E72333"/>
    <w:rsid w:val="00E73EA4"/>
    <w:rsid w:val="00E80F96"/>
    <w:rsid w:val="00E82525"/>
    <w:rsid w:val="00E90BC0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9F275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1A5E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5293C"/>
    <w:rsid w:val="00372D57"/>
    <w:rsid w:val="004862DE"/>
    <w:rsid w:val="00751EFC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E073A-7CE8-494D-B0FA-F3AF304F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1062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Simona Kinčlová</cp:lastModifiedBy>
  <cp:revision>14</cp:revision>
  <cp:lastPrinted>2008-10-15T15:59:00Z</cp:lastPrinted>
  <dcterms:created xsi:type="dcterms:W3CDTF">2015-02-09T17:57:00Z</dcterms:created>
  <dcterms:modified xsi:type="dcterms:W3CDTF">2023-02-20T10:12:00Z</dcterms:modified>
</cp:coreProperties>
</file>