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591E" w14:textId="77777777" w:rsidR="00EA0DE7" w:rsidRPr="00B370B0" w:rsidRDefault="00EA0DE7" w:rsidP="00EA0DE7">
      <w:pPr>
        <w:pStyle w:val="Textparagrafu"/>
        <w:suppressAutoHyphens/>
        <w:spacing w:before="0"/>
        <w:ind w:firstLine="0"/>
        <w:rPr>
          <w:rFonts w:ascii="Verdana" w:hAnsi="Verdana"/>
          <w:b/>
          <w:sz w:val="20"/>
          <w:szCs w:val="20"/>
        </w:rPr>
      </w:pPr>
      <w:r w:rsidRPr="00B370B0">
        <w:rPr>
          <w:rFonts w:ascii="Verdana" w:hAnsi="Verdana"/>
          <w:b/>
          <w:sz w:val="20"/>
          <w:szCs w:val="20"/>
        </w:rPr>
        <w:t xml:space="preserve">Příloha č. 1 k obecně závazné vyhlášce č. </w:t>
      </w:r>
      <w:r>
        <w:rPr>
          <w:rFonts w:ascii="Verdana" w:hAnsi="Verdana"/>
          <w:b/>
          <w:sz w:val="20"/>
          <w:szCs w:val="20"/>
        </w:rPr>
        <w:t>3</w:t>
      </w:r>
      <w:r w:rsidRPr="00B370B0">
        <w:rPr>
          <w:rFonts w:ascii="Verdana" w:hAnsi="Verdana"/>
          <w:b/>
          <w:sz w:val="20"/>
          <w:szCs w:val="20"/>
        </w:rPr>
        <w:t>/202</w:t>
      </w:r>
      <w:r>
        <w:rPr>
          <w:rFonts w:ascii="Verdana" w:hAnsi="Verdana"/>
          <w:b/>
          <w:sz w:val="20"/>
          <w:szCs w:val="20"/>
        </w:rPr>
        <w:t>5</w:t>
      </w:r>
      <w:r w:rsidRPr="00B370B0">
        <w:rPr>
          <w:rFonts w:ascii="Verdana" w:hAnsi="Verdana"/>
          <w:b/>
          <w:sz w:val="20"/>
          <w:szCs w:val="20"/>
        </w:rPr>
        <w:t xml:space="preserve"> o vedení technické mapy obce</w:t>
      </w:r>
    </w:p>
    <w:p w14:paraId="2483D66D" w14:textId="77777777" w:rsidR="00EA0DE7" w:rsidRPr="00B370B0" w:rsidRDefault="00EA0DE7" w:rsidP="00EA0DE7">
      <w:pPr>
        <w:pStyle w:val="Nadpisparagrafu"/>
        <w:keepNext w:val="0"/>
        <w:keepLines w:val="0"/>
        <w:widowControl w:val="0"/>
        <w:spacing w:before="0"/>
        <w:rPr>
          <w:rFonts w:ascii="Verdana" w:hAnsi="Verdana"/>
          <w:sz w:val="20"/>
        </w:rPr>
      </w:pPr>
    </w:p>
    <w:p w14:paraId="70C5D741" w14:textId="77777777" w:rsidR="00EA0DE7" w:rsidRPr="00B370B0" w:rsidRDefault="00EA0DE7" w:rsidP="00EA0DE7">
      <w:pPr>
        <w:pStyle w:val="Nadpisparagrafu"/>
        <w:keepNext w:val="0"/>
        <w:keepLines w:val="0"/>
        <w:widowControl w:val="0"/>
        <w:spacing w:before="0" w:after="120"/>
        <w:rPr>
          <w:rFonts w:ascii="Verdana" w:hAnsi="Verdana"/>
          <w:sz w:val="20"/>
          <w:u w:val="single"/>
        </w:rPr>
      </w:pPr>
      <w:r w:rsidRPr="00B370B0">
        <w:rPr>
          <w:rFonts w:ascii="Verdana" w:hAnsi="Verdana"/>
          <w:sz w:val="20"/>
          <w:u w:val="single"/>
        </w:rPr>
        <w:t>Další prvky nad rámec základního obsahu technické mapy obce</w:t>
      </w:r>
    </w:p>
    <w:p w14:paraId="70DFD9A3" w14:textId="77777777" w:rsidR="00EA0DE7" w:rsidRPr="00B370B0" w:rsidRDefault="00EA0DE7" w:rsidP="00EA0DE7">
      <w:pPr>
        <w:pStyle w:val="Odstavecseseznamem"/>
        <w:suppressAutoHyphens/>
        <w:jc w:val="center"/>
        <w:rPr>
          <w:rFonts w:ascii="Verdana" w:hAnsi="Verdana"/>
          <w:color w:val="000000"/>
          <w:sz w:val="20"/>
          <w:szCs w:val="20"/>
        </w:rPr>
      </w:pPr>
      <w:r w:rsidRPr="00B370B0">
        <w:rPr>
          <w:rFonts w:ascii="Verdana" w:hAnsi="Verdana"/>
          <w:color w:val="000000"/>
          <w:sz w:val="20"/>
          <w:szCs w:val="20"/>
        </w:rPr>
        <w:t>(Základní obsah technické mapy obce je definován vyhláškou č. 233/2010 Sb.)</w:t>
      </w:r>
    </w:p>
    <w:p w14:paraId="56AD3A53" w14:textId="77777777" w:rsidR="00EA0DE7" w:rsidRPr="00B370B0" w:rsidRDefault="00EA0DE7" w:rsidP="00EA0DE7">
      <w:pPr>
        <w:pStyle w:val="Odstavecseseznamem"/>
        <w:suppressAutoHyphens/>
        <w:jc w:val="center"/>
        <w:rPr>
          <w:rFonts w:ascii="Verdana" w:hAnsi="Verdana"/>
          <w:color w:val="000000"/>
          <w:sz w:val="20"/>
          <w:szCs w:val="20"/>
        </w:rPr>
      </w:pPr>
    </w:p>
    <w:p w14:paraId="4EA36296" w14:textId="77777777" w:rsidR="00EA0DE7" w:rsidRPr="00B370B0" w:rsidRDefault="00EA0DE7" w:rsidP="00EA0DE7">
      <w:pPr>
        <w:pStyle w:val="Odstavecseseznamem"/>
        <w:numPr>
          <w:ilvl w:val="0"/>
          <w:numId w:val="3"/>
        </w:numPr>
        <w:suppressAutoHyphens/>
        <w:spacing w:before="120"/>
        <w:ind w:left="714" w:hanging="357"/>
        <w:rPr>
          <w:rFonts w:ascii="Verdana" w:hAnsi="Verdana"/>
          <w:sz w:val="20"/>
          <w:szCs w:val="20"/>
        </w:rPr>
      </w:pPr>
      <w:r w:rsidRPr="00B370B0">
        <w:rPr>
          <w:rFonts w:ascii="Verdana" w:hAnsi="Verdana"/>
          <w:sz w:val="20"/>
          <w:szCs w:val="20"/>
        </w:rPr>
        <w:t>Polohopis</w:t>
      </w:r>
    </w:p>
    <w:p w14:paraId="6D09E590" w14:textId="77777777" w:rsidR="00EA0DE7" w:rsidRPr="00B370B0" w:rsidRDefault="00EA0DE7" w:rsidP="00EA0DE7">
      <w:pPr>
        <w:spacing w:before="120"/>
        <w:ind w:left="1276" w:hanging="567"/>
        <w:rPr>
          <w:rFonts w:ascii="Verdana" w:hAnsi="Verdana"/>
          <w:sz w:val="20"/>
          <w:szCs w:val="20"/>
        </w:rPr>
      </w:pPr>
      <w:r w:rsidRPr="00B370B0">
        <w:rPr>
          <w:rFonts w:ascii="Verdana" w:hAnsi="Verdana"/>
          <w:sz w:val="20"/>
          <w:szCs w:val="20"/>
        </w:rPr>
        <w:t xml:space="preserve">1.3 </w:t>
      </w:r>
      <w:r w:rsidRPr="00B370B0">
        <w:rPr>
          <w:rFonts w:ascii="Verdana" w:hAnsi="Verdana"/>
          <w:sz w:val="20"/>
          <w:szCs w:val="20"/>
        </w:rPr>
        <w:tab/>
        <w:t>Stavební objekty</w:t>
      </w:r>
    </w:p>
    <w:p w14:paraId="2FB8B3AF" w14:textId="77777777" w:rsidR="00EA0DE7" w:rsidRPr="00B370B0" w:rsidRDefault="00EA0DE7" w:rsidP="00EA0DE7">
      <w:pPr>
        <w:ind w:left="1276"/>
        <w:rPr>
          <w:rFonts w:ascii="Verdana" w:hAnsi="Verdana"/>
          <w:sz w:val="20"/>
          <w:szCs w:val="20"/>
        </w:rPr>
      </w:pPr>
      <w:r w:rsidRPr="00B370B0">
        <w:rPr>
          <w:rFonts w:ascii="Verdana" w:hAnsi="Verdana"/>
          <w:sz w:val="20"/>
          <w:szCs w:val="20"/>
        </w:rPr>
        <w:t>Pilíře</w:t>
      </w:r>
    </w:p>
    <w:p w14:paraId="5BD2097A" w14:textId="77777777" w:rsidR="00EA0DE7" w:rsidRPr="00B370B0" w:rsidRDefault="00EA0DE7" w:rsidP="00EA0DE7">
      <w:pPr>
        <w:pStyle w:val="Odstavecseseznamem"/>
        <w:numPr>
          <w:ilvl w:val="1"/>
          <w:numId w:val="2"/>
        </w:numPr>
        <w:spacing w:before="120"/>
        <w:ind w:left="1276" w:hanging="567"/>
        <w:contextualSpacing w:val="0"/>
        <w:rPr>
          <w:rFonts w:ascii="Verdana" w:hAnsi="Verdana"/>
          <w:sz w:val="20"/>
          <w:szCs w:val="20"/>
        </w:rPr>
      </w:pPr>
      <w:r w:rsidRPr="00B370B0">
        <w:rPr>
          <w:rFonts w:ascii="Verdana" w:hAnsi="Verdana"/>
          <w:sz w:val="20"/>
          <w:szCs w:val="20"/>
        </w:rPr>
        <w:t xml:space="preserve">Technická infrastruktura na zemském povrchu </w:t>
      </w:r>
    </w:p>
    <w:p w14:paraId="23C28369" w14:textId="77777777" w:rsidR="00EA0DE7" w:rsidRPr="00B370B0" w:rsidRDefault="00EA0DE7" w:rsidP="00EA0DE7">
      <w:pPr>
        <w:ind w:left="1276"/>
        <w:rPr>
          <w:rFonts w:ascii="Verdana" w:hAnsi="Verdana"/>
          <w:sz w:val="20"/>
          <w:szCs w:val="20"/>
        </w:rPr>
      </w:pPr>
      <w:r w:rsidRPr="00B370B0">
        <w:rPr>
          <w:rFonts w:ascii="Verdana" w:hAnsi="Verdana"/>
          <w:sz w:val="20"/>
          <w:szCs w:val="20"/>
        </w:rPr>
        <w:t>Hlásič požární ochrany</w:t>
      </w:r>
    </w:p>
    <w:p w14:paraId="783810CF" w14:textId="77777777" w:rsidR="00EA0DE7" w:rsidRPr="00B370B0" w:rsidRDefault="00EA0DE7" w:rsidP="00EA0DE7">
      <w:pPr>
        <w:ind w:left="1276"/>
        <w:rPr>
          <w:rFonts w:ascii="Verdana" w:hAnsi="Verdana"/>
          <w:sz w:val="20"/>
          <w:szCs w:val="20"/>
        </w:rPr>
      </w:pPr>
      <w:r w:rsidRPr="00B370B0">
        <w:rPr>
          <w:rFonts w:ascii="Verdana" w:hAnsi="Verdana"/>
          <w:sz w:val="20"/>
          <w:szCs w:val="20"/>
        </w:rPr>
        <w:t>Venkovní hodiny</w:t>
      </w:r>
    </w:p>
    <w:p w14:paraId="19E9C1D9" w14:textId="77777777" w:rsidR="00EA0DE7" w:rsidRPr="00B370B0" w:rsidRDefault="00EA0DE7" w:rsidP="00EA0DE7">
      <w:pPr>
        <w:ind w:left="1276"/>
        <w:rPr>
          <w:rFonts w:ascii="Verdana" w:hAnsi="Verdana"/>
          <w:sz w:val="20"/>
          <w:szCs w:val="20"/>
        </w:rPr>
      </w:pPr>
      <w:r w:rsidRPr="00B370B0">
        <w:rPr>
          <w:rFonts w:ascii="Verdana" w:hAnsi="Verdana"/>
          <w:sz w:val="20"/>
          <w:szCs w:val="20"/>
        </w:rPr>
        <w:t>Reproduktor</w:t>
      </w:r>
    </w:p>
    <w:p w14:paraId="37BE63FF" w14:textId="77777777" w:rsidR="00EA0DE7" w:rsidRPr="00B370B0" w:rsidRDefault="00EA0DE7" w:rsidP="00EA0DE7">
      <w:pPr>
        <w:pStyle w:val="Odstavecseseznamem"/>
        <w:numPr>
          <w:ilvl w:val="1"/>
          <w:numId w:val="2"/>
        </w:numPr>
        <w:spacing w:before="120"/>
        <w:ind w:left="1276" w:hanging="567"/>
        <w:rPr>
          <w:rFonts w:ascii="Verdana" w:hAnsi="Verdana"/>
          <w:sz w:val="20"/>
          <w:szCs w:val="20"/>
        </w:rPr>
      </w:pPr>
      <w:r w:rsidRPr="00B370B0">
        <w:rPr>
          <w:rFonts w:ascii="Verdana" w:hAnsi="Verdana"/>
          <w:sz w:val="20"/>
          <w:szCs w:val="20"/>
        </w:rPr>
        <w:t>Vodstvo</w:t>
      </w:r>
    </w:p>
    <w:p w14:paraId="1E0EF007" w14:textId="77777777" w:rsidR="00EA0DE7" w:rsidRPr="00B370B0" w:rsidRDefault="00EA0DE7" w:rsidP="00EA0DE7">
      <w:pPr>
        <w:ind w:left="1276"/>
        <w:rPr>
          <w:rFonts w:ascii="Verdana" w:hAnsi="Verdana"/>
          <w:sz w:val="20"/>
          <w:szCs w:val="20"/>
        </w:rPr>
      </w:pPr>
      <w:r w:rsidRPr="00B370B0">
        <w:rPr>
          <w:rFonts w:ascii="Verdana" w:hAnsi="Verdana"/>
          <w:sz w:val="20"/>
          <w:szCs w:val="20"/>
        </w:rPr>
        <w:t>Hranice vodního objektu (meliorace, odvodňovací příkop, násep, hráz)</w:t>
      </w:r>
    </w:p>
    <w:p w14:paraId="3E1AED79" w14:textId="77777777" w:rsidR="00EA0DE7" w:rsidRPr="00B370B0" w:rsidRDefault="00EA0DE7" w:rsidP="00EA0DE7">
      <w:pPr>
        <w:pStyle w:val="Odstavecseseznamem"/>
        <w:numPr>
          <w:ilvl w:val="0"/>
          <w:numId w:val="4"/>
        </w:numPr>
        <w:spacing w:before="360"/>
        <w:ind w:left="714" w:hanging="357"/>
        <w:rPr>
          <w:rFonts w:ascii="Verdana" w:hAnsi="Verdana"/>
          <w:sz w:val="20"/>
          <w:szCs w:val="20"/>
        </w:rPr>
      </w:pPr>
      <w:r w:rsidRPr="00B370B0">
        <w:rPr>
          <w:rFonts w:ascii="Verdana" w:hAnsi="Verdana"/>
          <w:sz w:val="20"/>
          <w:szCs w:val="20"/>
        </w:rPr>
        <w:t>Dopravní infrastruktura</w:t>
      </w:r>
    </w:p>
    <w:p w14:paraId="2A1505E3" w14:textId="77777777" w:rsidR="00EA0DE7" w:rsidRPr="00B370B0" w:rsidRDefault="00EA0DE7" w:rsidP="00EA0DE7">
      <w:pPr>
        <w:ind w:firstLine="708"/>
        <w:rPr>
          <w:rFonts w:ascii="Verdana" w:hAnsi="Verdana"/>
          <w:sz w:val="20"/>
          <w:szCs w:val="20"/>
        </w:rPr>
      </w:pPr>
      <w:r w:rsidRPr="00B370B0">
        <w:rPr>
          <w:rFonts w:ascii="Verdana" w:hAnsi="Verdana"/>
          <w:sz w:val="20"/>
          <w:szCs w:val="20"/>
        </w:rPr>
        <w:t xml:space="preserve">Tunely </w:t>
      </w:r>
      <w:r>
        <w:rPr>
          <w:rFonts w:ascii="Verdana" w:hAnsi="Verdana"/>
          <w:sz w:val="20"/>
          <w:szCs w:val="20"/>
        </w:rPr>
        <w:t>–</w:t>
      </w:r>
      <w:r w:rsidRPr="00B370B0">
        <w:rPr>
          <w:rFonts w:ascii="Verdana" w:hAnsi="Verdana"/>
          <w:sz w:val="20"/>
          <w:szCs w:val="20"/>
        </w:rPr>
        <w:t xml:space="preserve"> portály</w:t>
      </w:r>
    </w:p>
    <w:p w14:paraId="038FA185" w14:textId="77777777" w:rsidR="00EA0DE7" w:rsidRPr="00B370B0" w:rsidRDefault="00EA0DE7" w:rsidP="00EA0DE7">
      <w:pPr>
        <w:pStyle w:val="Odstavecseseznamem"/>
        <w:rPr>
          <w:rFonts w:ascii="Verdana" w:hAnsi="Verdana"/>
          <w:sz w:val="20"/>
          <w:szCs w:val="20"/>
        </w:rPr>
      </w:pPr>
    </w:p>
    <w:p w14:paraId="38342CCE" w14:textId="77777777" w:rsidR="00EA0DE7" w:rsidRPr="00B370B0" w:rsidRDefault="00EA0DE7" w:rsidP="00EA0DE7">
      <w:pPr>
        <w:pStyle w:val="Textodstavce"/>
        <w:numPr>
          <w:ilvl w:val="0"/>
          <w:numId w:val="0"/>
        </w:numPr>
        <w:spacing w:before="0" w:after="0"/>
        <w:rPr>
          <w:rFonts w:ascii="Verdana" w:hAnsi="Verdana"/>
          <w:b/>
          <w:sz w:val="20"/>
        </w:rPr>
      </w:pPr>
    </w:p>
    <w:p w14:paraId="21011532" w14:textId="77777777" w:rsidR="003727EC" w:rsidRDefault="003727EC"/>
    <w:sectPr w:rsidR="003727EC" w:rsidSect="00EA0DE7">
      <w:headerReference w:type="even" r:id="rId7"/>
      <w:headerReference w:type="default" r:id="rId8"/>
      <w:headerReference w:type="first" r:id="rId9"/>
      <w:footnotePr>
        <w:pos w:val="beneathText"/>
        <w:numRestart w:val="eachSect"/>
      </w:footnotePr>
      <w:endnotePr>
        <w:numFmt w:val="decimal"/>
        <w:numRestart w:val="eachSect"/>
      </w:endnotePr>
      <w:pgSz w:w="11906" w:h="16838"/>
      <w:pgMar w:top="1276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F589" w14:textId="77777777" w:rsidR="00252F58" w:rsidRDefault="00252F58" w:rsidP="00EA0DE7">
      <w:r>
        <w:separator/>
      </w:r>
    </w:p>
  </w:endnote>
  <w:endnote w:type="continuationSeparator" w:id="0">
    <w:p w14:paraId="01A2CA47" w14:textId="77777777" w:rsidR="00252F58" w:rsidRDefault="00252F58" w:rsidP="00EA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6F05" w14:textId="77777777" w:rsidR="00252F58" w:rsidRDefault="00252F58" w:rsidP="00EA0DE7">
      <w:r>
        <w:separator/>
      </w:r>
    </w:p>
  </w:footnote>
  <w:footnote w:type="continuationSeparator" w:id="0">
    <w:p w14:paraId="3034A6EF" w14:textId="77777777" w:rsidR="00252F58" w:rsidRDefault="00252F58" w:rsidP="00EA0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F30F" w14:textId="10507559" w:rsidR="00EA0DE7" w:rsidRDefault="00EA0D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CDAD" w14:textId="07DBA4DD" w:rsidR="00EA0DE7" w:rsidRDefault="00EA0D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AF40" w14:textId="7A2C12D6" w:rsidR="00EA0DE7" w:rsidRDefault="00EA0D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1339"/>
    <w:multiLevelType w:val="multilevel"/>
    <w:tmpl w:val="81588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1800"/>
      </w:pPr>
      <w:rPr>
        <w:rFonts w:hint="default"/>
      </w:rPr>
    </w:lvl>
  </w:abstractNum>
  <w:abstractNum w:abstractNumId="1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75411813"/>
    <w:multiLevelType w:val="multilevel"/>
    <w:tmpl w:val="E98EA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  <w:rPr>
        <w:rFonts w:hint="default"/>
      </w:rPr>
    </w:lvl>
  </w:abstractNum>
  <w:abstractNum w:abstractNumId="3" w15:restartNumberingAfterBreak="0">
    <w:nsid w:val="7A205D83"/>
    <w:multiLevelType w:val="multilevel"/>
    <w:tmpl w:val="5D783D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  <w:rPr>
        <w:rFonts w:hint="default"/>
      </w:rPr>
    </w:lvl>
  </w:abstractNum>
  <w:num w:numId="1" w16cid:durableId="785930856">
    <w:abstractNumId w:val="1"/>
  </w:num>
  <w:num w:numId="2" w16cid:durableId="164517437">
    <w:abstractNumId w:val="0"/>
  </w:num>
  <w:num w:numId="3" w16cid:durableId="18728395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405329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E7"/>
    <w:rsid w:val="00127826"/>
    <w:rsid w:val="00252F58"/>
    <w:rsid w:val="003727EC"/>
    <w:rsid w:val="00B866B4"/>
    <w:rsid w:val="00BF6A6B"/>
    <w:rsid w:val="00D314FB"/>
    <w:rsid w:val="00EA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68A8"/>
  <w15:chartTrackingRefBased/>
  <w15:docId w15:val="{B43785BD-7ACC-4327-A842-F5BDB0E2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EA0DE7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0DE7"/>
    <w:rPr>
      <w:b/>
      <w:bCs/>
      <w:smallCaps/>
      <w:color w:val="365F91" w:themeColor="accent1" w:themeShade="BF"/>
      <w:spacing w:val="5"/>
    </w:rPr>
  </w:style>
  <w:style w:type="paragraph" w:customStyle="1" w:styleId="Textparagrafu">
    <w:name w:val="Text paragrafu"/>
    <w:basedOn w:val="Normln"/>
    <w:rsid w:val="00EA0DE7"/>
    <w:pPr>
      <w:autoSpaceDE w:val="0"/>
      <w:autoSpaceDN w:val="0"/>
      <w:spacing w:before="240"/>
      <w:ind w:firstLine="425"/>
      <w:jc w:val="both"/>
    </w:pPr>
  </w:style>
  <w:style w:type="paragraph" w:customStyle="1" w:styleId="Textodstavce">
    <w:name w:val="Text odstavce"/>
    <w:basedOn w:val="Normln"/>
    <w:rsid w:val="00EA0DE7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EA0DE7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A0DE7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Normln"/>
    <w:next w:val="Textodstavce"/>
    <w:rsid w:val="00EA0DE7"/>
    <w:pPr>
      <w:keepNext/>
      <w:keepLines/>
      <w:spacing w:before="240"/>
      <w:jc w:val="center"/>
      <w:outlineLvl w:val="5"/>
    </w:pPr>
    <w:rPr>
      <w:b/>
      <w:szCs w:val="20"/>
    </w:rPr>
  </w:style>
  <w:style w:type="paragraph" w:styleId="Zhlav">
    <w:name w:val="header"/>
    <w:basedOn w:val="Normln"/>
    <w:link w:val="ZhlavChar"/>
    <w:uiPriority w:val="99"/>
    <w:unhideWhenUsed/>
    <w:rsid w:val="00EA0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14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14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404</Characters>
  <Application>Microsoft Office Word</Application>
  <DocSecurity>0</DocSecurity>
  <Lines>10</Lines>
  <Paragraphs>6</Paragraphs>
  <ScaleCrop>false</ScaleCrop>
  <Company>Sprava zeleznic, statni organizace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Bouček Václav, Ing.</dc:creator>
  <cp:keywords/>
  <dc:description/>
  <cp:lastModifiedBy>Bouček Václav, Ing.</cp:lastModifiedBy>
  <cp:revision>2</cp:revision>
  <dcterms:created xsi:type="dcterms:W3CDTF">2026-01-12T16:12:00Z</dcterms:created>
  <dcterms:modified xsi:type="dcterms:W3CDTF">2026-01-12T16:12:00Z</dcterms:modified>
</cp:coreProperties>
</file>