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25172" w14:textId="2A9BCBA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755EFA">
        <w:rPr>
          <w:rFonts w:ascii="Arial" w:hAnsi="Arial" w:cs="Arial"/>
          <w:b/>
        </w:rPr>
        <w:t xml:space="preserve"> PŘÍŠOVICE</w:t>
      </w:r>
    </w:p>
    <w:p w14:paraId="6854DE15" w14:textId="22E8C187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755EFA">
        <w:rPr>
          <w:rFonts w:ascii="Arial" w:hAnsi="Arial" w:cs="Arial"/>
          <w:b/>
        </w:rPr>
        <w:t xml:space="preserve"> Příšovice</w:t>
      </w:r>
    </w:p>
    <w:p w14:paraId="672A46AB" w14:textId="77777777" w:rsidR="00755EFA" w:rsidRPr="00686CC9" w:rsidRDefault="00755EF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5F0B13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755EFA">
        <w:rPr>
          <w:rFonts w:ascii="Arial" w:hAnsi="Arial" w:cs="Arial"/>
          <w:b/>
        </w:rPr>
        <w:t xml:space="preserve"> Příšovice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3C566F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55EFA">
        <w:rPr>
          <w:rFonts w:ascii="Arial" w:hAnsi="Arial" w:cs="Arial"/>
          <w:sz w:val="22"/>
          <w:szCs w:val="22"/>
        </w:rPr>
        <w:t xml:space="preserve"> Příšovice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755EFA">
        <w:rPr>
          <w:rFonts w:ascii="Arial" w:hAnsi="Arial" w:cs="Arial"/>
          <w:sz w:val="22"/>
          <w:szCs w:val="22"/>
        </w:rPr>
        <w:t xml:space="preserve"> 06.12.2023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FDBD7E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755EFA">
        <w:rPr>
          <w:rFonts w:ascii="Arial" w:hAnsi="Arial" w:cs="Arial"/>
          <w:sz w:val="22"/>
          <w:szCs w:val="22"/>
        </w:rPr>
        <w:t xml:space="preserve"> Příšovice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EFB930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55EFA">
        <w:rPr>
          <w:rFonts w:ascii="Arial" w:hAnsi="Arial" w:cs="Arial"/>
          <w:sz w:val="22"/>
          <w:szCs w:val="22"/>
        </w:rPr>
        <w:t>Příšovice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0D40B9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55EFA">
        <w:rPr>
          <w:rFonts w:ascii="Arial" w:hAnsi="Arial" w:cs="Arial"/>
          <w:sz w:val="22"/>
          <w:szCs w:val="22"/>
        </w:rPr>
        <w:t>Příšovice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755EFA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A450EB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755EF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8D31C2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14A64A5D"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tbl>
      <w:tblPr>
        <w:tblW w:w="9072" w:type="dxa"/>
        <w:tblInd w:w="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622"/>
        <w:gridCol w:w="1984"/>
        <w:gridCol w:w="2126"/>
      </w:tblGrid>
      <w:tr w:rsidR="00755EFA" w:rsidRPr="00BD38B8" w14:paraId="7A7475C6" w14:textId="77777777" w:rsidTr="00527174"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8C45F5" w14:textId="3224FF96" w:rsidR="00755EFA" w:rsidRPr="00BD38B8" w:rsidRDefault="00755EFA" w:rsidP="00755EFA">
            <w:pPr>
              <w:pStyle w:val="xmsobodytextindent3"/>
              <w:numPr>
                <w:ilvl w:val="3"/>
                <w:numId w:val="3"/>
              </w:numPr>
              <w:tabs>
                <w:tab w:val="clear" w:pos="1800"/>
              </w:tabs>
              <w:spacing w:before="0" w:beforeAutospacing="0" w:after="0" w:afterAutospacing="0"/>
              <w:ind w:left="432" w:hanging="567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Sazba poplatku činí za kalendářní rok:</w:t>
            </w:r>
          </w:p>
          <w:p w14:paraId="4C649076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06CB25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za jednoho psa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C20D6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za druhého a každého dalšího psa téhož držitele</w:t>
            </w:r>
          </w:p>
        </w:tc>
      </w:tr>
      <w:tr w:rsidR="00755EFA" w:rsidRPr="00BD38B8" w14:paraId="3D16DC60" w14:textId="77777777" w:rsidTr="00527174"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D72A6F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a)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83C7C1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ze psa držitele bydlícího v rodinném domě s oploceným pozemkem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31261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50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4CFDC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75 Kč</w:t>
            </w:r>
          </w:p>
        </w:tc>
      </w:tr>
      <w:tr w:rsidR="00755EFA" w:rsidRPr="00BD38B8" w14:paraId="236892D5" w14:textId="77777777" w:rsidTr="00527174"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112438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b)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74DE9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za jiného psa než uvedeného v písm. a), jehož držitelem je osoba starší 65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4CE1F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200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43316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300 Kč</w:t>
            </w:r>
          </w:p>
        </w:tc>
      </w:tr>
      <w:tr w:rsidR="00755EFA" w:rsidRPr="00BD38B8" w14:paraId="4BE68571" w14:textId="77777777" w:rsidTr="00527174">
        <w:trPr>
          <w:trHeight w:val="417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D5C5EC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c)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6F90E" w14:textId="77777777" w:rsidR="00755EFA" w:rsidRPr="00BD38B8" w:rsidRDefault="00755EFA" w:rsidP="0052717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za jiného psa než uvedeného v písm. 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5D4D8D" w14:textId="3D1A8D34" w:rsidR="00755EFA" w:rsidRPr="00BD38B8" w:rsidRDefault="00755EFA" w:rsidP="00755EFA">
            <w:pPr>
              <w:pStyle w:val="xmsonormal"/>
              <w:numPr>
                <w:ilvl w:val="0"/>
                <w:numId w:val="21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4EE4B" w14:textId="0900AD20" w:rsidR="00755EFA" w:rsidRPr="00BD38B8" w:rsidRDefault="00755EFA" w:rsidP="00755EFA">
            <w:pPr>
              <w:pStyle w:val="xmsonormal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</w:p>
        </w:tc>
      </w:tr>
    </w:tbl>
    <w:p w14:paraId="659A23DA" w14:textId="77777777" w:rsidR="00755EFA" w:rsidRPr="00BD38B8" w:rsidRDefault="00755EFA" w:rsidP="00755EF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BD38B8"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018358DB" w14:textId="51A589D6" w:rsidR="007F423A" w:rsidRDefault="00755EFA" w:rsidP="00755EFA">
      <w:pPr>
        <w:suppressAutoHyphens/>
        <w:autoSpaceDN w:val="0"/>
        <w:spacing w:before="120" w:line="288" w:lineRule="auto"/>
        <w:ind w:left="567" w:hanging="425"/>
        <w:jc w:val="both"/>
      </w:pPr>
      <w:r w:rsidRPr="00755EFA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 xml:space="preserve">) </w:t>
      </w:r>
      <w:r w:rsidR="007F423A" w:rsidRPr="00755EFA"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 w:rsidR="007F423A" w:rsidRPr="00755EFA">
        <w:rPr>
          <w:rFonts w:ascii="Arial" w:hAnsi="Arial" w:cs="Arial"/>
          <w:sz w:val="22"/>
          <w:szCs w:val="22"/>
        </w:rPr>
        <w:t>kratší</w:t>
      </w:r>
      <w:proofErr w:type="gramEnd"/>
      <w:r w:rsidR="007F423A" w:rsidRPr="00755EFA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="007F423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7E831B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55EFA">
        <w:rPr>
          <w:rFonts w:ascii="Arial" w:hAnsi="Arial" w:cs="Arial"/>
          <w:sz w:val="22"/>
          <w:szCs w:val="22"/>
        </w:rPr>
        <w:t xml:space="preserve">31.03. 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1ADAE5B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755EFA">
        <w:rPr>
          <w:rFonts w:ascii="Arial" w:hAnsi="Arial" w:cs="Arial"/>
          <w:sz w:val="22"/>
          <w:szCs w:val="22"/>
        </w:rPr>
        <w:t xml:space="preserve">patnáctého </w:t>
      </w:r>
      <w:r w:rsidRPr="00306B8E">
        <w:rPr>
          <w:rFonts w:ascii="Arial" w:hAnsi="Arial" w:cs="Arial"/>
          <w:sz w:val="22"/>
          <w:szCs w:val="22"/>
        </w:rPr>
        <w:t>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povinnost </w:t>
      </w:r>
      <w:proofErr w:type="gramStart"/>
      <w:r w:rsidR="00CE27F8">
        <w:rPr>
          <w:rFonts w:ascii="Arial" w:hAnsi="Arial" w:cs="Arial"/>
          <w:sz w:val="22"/>
          <w:szCs w:val="22"/>
        </w:rPr>
        <w:t>vznikla</w:t>
      </w:r>
      <w:r w:rsidR="00755EFA">
        <w:rPr>
          <w:rFonts w:ascii="Arial" w:hAnsi="Arial" w:cs="Arial"/>
          <w:sz w:val="22"/>
          <w:szCs w:val="22"/>
        </w:rPr>
        <w:t>.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  <w:proofErr w:type="gramEnd"/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23608DE5" w:rsidR="00893F98" w:rsidRPr="004035A7" w:rsidRDefault="00755EFA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FF32F5">
        <w:rPr>
          <w:rFonts w:ascii="Arial" w:hAnsi="Arial" w:cs="Arial"/>
        </w:rPr>
        <w:t>. 6</w:t>
      </w:r>
    </w:p>
    <w:p w14:paraId="7D1B1707" w14:textId="6E1E09F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5B93AC5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bookmarkStart w:id="1" w:name="_GoBack"/>
      <w:bookmarkEnd w:id="1"/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03318D3" w14:textId="084F7047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614053A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F1A24">
        <w:rPr>
          <w:rFonts w:ascii="Arial" w:hAnsi="Arial" w:cs="Arial"/>
          <w:sz w:val="22"/>
          <w:szCs w:val="22"/>
        </w:rPr>
        <w:t>1/2022, o místním poplatku ze psů, ze dne 14. prosince 2022.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6FF870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F1A24">
        <w:rPr>
          <w:rFonts w:ascii="Arial" w:hAnsi="Arial" w:cs="Arial"/>
          <w:sz w:val="22"/>
          <w:szCs w:val="22"/>
        </w:rPr>
        <w:t xml:space="preserve"> 01.01.2024.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40ACCD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F1A24">
        <w:rPr>
          <w:rFonts w:ascii="Arial" w:hAnsi="Arial" w:cs="Arial"/>
          <w:sz w:val="22"/>
          <w:szCs w:val="22"/>
        </w:rPr>
        <w:t>Ing. František Drbohlav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F1A24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F1A24">
        <w:rPr>
          <w:rFonts w:ascii="Arial" w:hAnsi="Arial" w:cs="Arial"/>
          <w:sz w:val="22"/>
          <w:szCs w:val="22"/>
        </w:rPr>
        <w:t xml:space="preserve">Jan Košek </w:t>
      </w:r>
      <w:proofErr w:type="spellStart"/>
      <w:r w:rsidR="005F1A24">
        <w:rPr>
          <w:rFonts w:ascii="Arial" w:hAnsi="Arial" w:cs="Arial"/>
          <w:sz w:val="22"/>
          <w:szCs w:val="22"/>
        </w:rPr>
        <w:t>DiS</w:t>
      </w:r>
      <w:proofErr w:type="spellEnd"/>
      <w:r w:rsidR="005F1A24">
        <w:rPr>
          <w:rFonts w:ascii="Arial" w:hAnsi="Arial" w:cs="Arial"/>
          <w:sz w:val="22"/>
          <w:szCs w:val="22"/>
        </w:rPr>
        <w:t>.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0B636" w14:textId="77777777" w:rsidR="0064595D" w:rsidRDefault="0064595D">
      <w:r>
        <w:separator/>
      </w:r>
    </w:p>
  </w:endnote>
  <w:endnote w:type="continuationSeparator" w:id="0">
    <w:p w14:paraId="4304F460" w14:textId="77777777" w:rsidR="0064595D" w:rsidRDefault="0064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5B777" w14:textId="77777777" w:rsidR="0064595D" w:rsidRDefault="0064595D">
      <w:r>
        <w:separator/>
      </w:r>
    </w:p>
  </w:footnote>
  <w:footnote w:type="continuationSeparator" w:id="0">
    <w:p w14:paraId="16135F90" w14:textId="77777777" w:rsidR="0064595D" w:rsidRDefault="0064595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EA7485E"/>
    <w:multiLevelType w:val="hybridMultilevel"/>
    <w:tmpl w:val="BEC64F04"/>
    <w:lvl w:ilvl="0" w:tplc="38D6D2A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9FD2BAE"/>
    <w:multiLevelType w:val="hybridMultilevel"/>
    <w:tmpl w:val="968622AE"/>
    <w:lvl w:ilvl="0" w:tplc="585E6E9A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13"/>
  </w:num>
  <w:num w:numId="5">
    <w:abstractNumId w:val="14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1"/>
  </w:num>
  <w:num w:numId="19">
    <w:abstractNumId w:val="3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C7830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1A24"/>
    <w:rsid w:val="005F3CA4"/>
    <w:rsid w:val="005F4061"/>
    <w:rsid w:val="00600128"/>
    <w:rsid w:val="00626974"/>
    <w:rsid w:val="0063659F"/>
    <w:rsid w:val="0064595D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5EFA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0BEE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685A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xmsobodytextindent3">
    <w:name w:val="x_msobodytextindent3"/>
    <w:basedOn w:val="Normln"/>
    <w:rsid w:val="00755EFA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755EF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75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C7F4-A563-4A4C-B684-CE19361C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Flanderková</cp:lastModifiedBy>
  <cp:revision>5</cp:revision>
  <cp:lastPrinted>2019-09-23T08:46:00Z</cp:lastPrinted>
  <dcterms:created xsi:type="dcterms:W3CDTF">2023-11-14T08:54:00Z</dcterms:created>
  <dcterms:modified xsi:type="dcterms:W3CDTF">2023-11-15T11:19:00Z</dcterms:modified>
</cp:coreProperties>
</file>