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79AEB390" w:rsidR="00D51D24" w:rsidRPr="00261FAF" w:rsidRDefault="00D51D24" w:rsidP="00F91F19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F91F19">
        <w:rPr>
          <w:rFonts w:ascii="Arial" w:hAnsi="Arial" w:cs="Arial"/>
          <w:b/>
        </w:rPr>
        <w:t>Střelice</w:t>
      </w:r>
    </w:p>
    <w:p w14:paraId="42667FD4" w14:textId="5DAD3336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F91F19">
        <w:rPr>
          <w:rFonts w:ascii="Arial" w:hAnsi="Arial" w:cs="Arial"/>
          <w:b/>
        </w:rPr>
        <w:t>Střelice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E77F7E9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F91F19">
        <w:rPr>
          <w:rFonts w:ascii="Arial" w:hAnsi="Arial" w:cs="Arial"/>
          <w:b/>
        </w:rPr>
        <w:t>Střelice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730FB86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91F19">
        <w:rPr>
          <w:rFonts w:ascii="Arial" w:hAnsi="Arial" w:cs="Arial"/>
          <w:sz w:val="22"/>
          <w:szCs w:val="22"/>
        </w:rPr>
        <w:t>Střelice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91F19">
        <w:rPr>
          <w:rFonts w:ascii="Arial" w:hAnsi="Arial" w:cs="Arial"/>
          <w:sz w:val="22"/>
          <w:szCs w:val="22"/>
        </w:rPr>
        <w:t>16. 12. 2025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194F1EDD" w:rsidR="00031731" w:rsidRPr="00DA3D3E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A3D3E">
        <w:rPr>
          <w:rFonts w:ascii="Arial" w:hAnsi="Arial" w:cs="Arial"/>
          <w:sz w:val="22"/>
          <w:szCs w:val="22"/>
        </w:rPr>
        <w:t>Střelice.</w:t>
      </w:r>
    </w:p>
    <w:p w14:paraId="58E9A24A" w14:textId="77777777" w:rsidR="00DA3D3E" w:rsidRPr="00EB486C" w:rsidRDefault="00DA3D3E" w:rsidP="00DA3D3E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12FCA783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2C38BE">
        <w:rPr>
          <w:rFonts w:ascii="Arial" w:hAnsi="Arial" w:cs="Arial"/>
          <w:bCs/>
          <w:i/>
          <w:color w:val="000000"/>
        </w:rPr>
        <w:t xml:space="preserve"> nápojové kartony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946F5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46F53">
        <w:rPr>
          <w:rFonts w:ascii="Arial" w:hAnsi="Arial" w:cs="Arial"/>
          <w:sz w:val="22"/>
          <w:szCs w:val="22"/>
        </w:rPr>
        <w:t>(např. koberce, matrace, nábytek,</w:t>
      </w:r>
      <w:r w:rsidR="00261FAF" w:rsidRPr="00946F53">
        <w:rPr>
          <w:rFonts w:ascii="Arial" w:hAnsi="Arial" w:cs="Arial"/>
          <w:sz w:val="22"/>
          <w:szCs w:val="22"/>
        </w:rPr>
        <w:t xml:space="preserve"> </w:t>
      </w:r>
      <w:r w:rsidRPr="00946F53">
        <w:rPr>
          <w:rFonts w:ascii="Arial" w:hAnsi="Arial" w:cs="Arial"/>
          <w:sz w:val="22"/>
          <w:szCs w:val="22"/>
        </w:rPr>
        <w:t>…).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0A0183AC" w:rsidR="002A3581" w:rsidRPr="00946F5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946F53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 xml:space="preserve">, </w:t>
      </w:r>
      <w:r w:rsidR="002C38BE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946F53" w:rsidRPr="00946F53">
        <w:rPr>
          <w:rFonts w:ascii="Arial" w:hAnsi="Arial" w:cs="Arial"/>
          <w:iCs/>
          <w:sz w:val="22"/>
          <w:szCs w:val="22"/>
        </w:rPr>
        <w:t>sběrné nádoby</w:t>
      </w:r>
      <w:r w:rsidR="00946F53">
        <w:rPr>
          <w:rFonts w:ascii="Arial" w:hAnsi="Arial" w:cs="Arial"/>
          <w:iCs/>
          <w:sz w:val="22"/>
          <w:szCs w:val="22"/>
        </w:rPr>
        <w:t xml:space="preserve">, </w:t>
      </w:r>
      <w:r w:rsidR="00946F53" w:rsidRPr="00946F53">
        <w:rPr>
          <w:rFonts w:ascii="Arial" w:hAnsi="Arial" w:cs="Arial"/>
          <w:iCs/>
          <w:sz w:val="22"/>
          <w:szCs w:val="22"/>
        </w:rPr>
        <w:t>kontejnery</w:t>
      </w:r>
      <w:r w:rsidR="00946F53">
        <w:rPr>
          <w:rFonts w:ascii="Arial" w:hAnsi="Arial" w:cs="Arial"/>
          <w:iCs/>
          <w:sz w:val="22"/>
          <w:szCs w:val="22"/>
        </w:rPr>
        <w:t xml:space="preserve"> a velkoobjemové kontejnery.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6EA3D0DC" w:rsidR="002A3581" w:rsidRDefault="002A3581" w:rsidP="00C2714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C27145">
        <w:rPr>
          <w:rFonts w:ascii="Arial" w:hAnsi="Arial" w:cs="Arial"/>
          <w:sz w:val="22"/>
          <w:szCs w:val="22"/>
        </w:rPr>
        <w:t>, jejichž seznam je uveden na webových stránkách obce www.streliceubrna.cz.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1F906B9B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C27145">
        <w:rPr>
          <w:rFonts w:ascii="Arial" w:hAnsi="Arial" w:cs="Arial"/>
          <w:bCs/>
          <w:i/>
          <w:color w:val="000000"/>
        </w:rPr>
        <w:t>hnědá, popřípadě velkoobjemový kontejner s nápisem B</w:t>
      </w:r>
      <w:r w:rsidR="006450AF">
        <w:rPr>
          <w:rFonts w:ascii="Arial" w:hAnsi="Arial" w:cs="Arial"/>
          <w:bCs/>
          <w:i/>
          <w:color w:val="000000"/>
        </w:rPr>
        <w:t>I</w:t>
      </w:r>
      <w:r w:rsidR="00C27145">
        <w:rPr>
          <w:rFonts w:ascii="Arial" w:hAnsi="Arial" w:cs="Arial"/>
          <w:bCs/>
          <w:i/>
          <w:color w:val="000000"/>
        </w:rPr>
        <w:t>OODPAD,</w:t>
      </w:r>
    </w:p>
    <w:p w14:paraId="2EEB39A5" w14:textId="695B0B8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C27145">
        <w:rPr>
          <w:rFonts w:ascii="Arial" w:hAnsi="Arial" w:cs="Arial"/>
          <w:bCs/>
          <w:i/>
          <w:color w:val="000000"/>
        </w:rPr>
        <w:t>modrá nebo černá s modrým víkend, s nápisem PAPÍR,</w:t>
      </w:r>
    </w:p>
    <w:p w14:paraId="110F3800" w14:textId="69B255AA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746804">
        <w:rPr>
          <w:rFonts w:ascii="Arial" w:hAnsi="Arial" w:cs="Arial"/>
          <w:bCs/>
          <w:i/>
          <w:color w:val="000000"/>
        </w:rPr>
        <w:t xml:space="preserve">Plasty, PET lahve, </w:t>
      </w:r>
      <w:r w:rsidR="002C38BE" w:rsidRPr="00746804">
        <w:rPr>
          <w:rFonts w:ascii="Arial" w:hAnsi="Arial" w:cs="Arial"/>
          <w:bCs/>
          <w:i/>
          <w:color w:val="000000"/>
        </w:rPr>
        <w:t xml:space="preserve">nápojové kartony, </w:t>
      </w:r>
      <w:r w:rsidRPr="00746804">
        <w:rPr>
          <w:rFonts w:ascii="Arial" w:hAnsi="Arial" w:cs="Arial"/>
          <w:bCs/>
          <w:i/>
          <w:color w:val="000000"/>
        </w:rPr>
        <w:t>bar</w:t>
      </w:r>
      <w:r w:rsidRPr="00AC2295">
        <w:rPr>
          <w:rFonts w:ascii="Arial" w:hAnsi="Arial" w:cs="Arial"/>
          <w:bCs/>
          <w:i/>
          <w:color w:val="000000"/>
        </w:rPr>
        <w:t xml:space="preserve">va </w:t>
      </w:r>
      <w:r w:rsidR="00373E9B">
        <w:rPr>
          <w:rFonts w:ascii="Arial" w:hAnsi="Arial" w:cs="Arial"/>
          <w:bCs/>
          <w:i/>
        </w:rPr>
        <w:t>žlutá nebo černá se žlutým víkem, s nápisem PLAST,</w:t>
      </w:r>
    </w:p>
    <w:p w14:paraId="0FE40F4D" w14:textId="08C48D5D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373E9B">
        <w:rPr>
          <w:rFonts w:ascii="Arial" w:hAnsi="Arial" w:cs="Arial"/>
          <w:bCs/>
          <w:i/>
          <w:color w:val="000000"/>
        </w:rPr>
        <w:t>zelená nebo bílá, s nápisem SMĚSNÉ SKLO,</w:t>
      </w:r>
    </w:p>
    <w:p w14:paraId="1667BA17" w14:textId="10007C2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373E9B">
        <w:rPr>
          <w:rFonts w:ascii="Arial" w:hAnsi="Arial" w:cs="Arial"/>
          <w:i/>
          <w:iCs/>
          <w:sz w:val="22"/>
          <w:szCs w:val="22"/>
        </w:rPr>
        <w:t xml:space="preserve"> zelená s nápisem JEDLÉ OLEJE A TUKY,</w:t>
      </w:r>
    </w:p>
    <w:p w14:paraId="245ABF53" w14:textId="58883C93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373E9B">
        <w:rPr>
          <w:rFonts w:ascii="Arial" w:hAnsi="Arial" w:cs="Arial"/>
          <w:i/>
          <w:iCs/>
          <w:sz w:val="22"/>
          <w:szCs w:val="22"/>
        </w:rPr>
        <w:t xml:space="preserve"> bílá s nápisem TEXTIL.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38C4C4D0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6C7B6B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6C7B6B">
        <w:rPr>
          <w:rFonts w:ascii="Arial" w:hAnsi="Arial" w:cs="Arial"/>
          <w:sz w:val="22"/>
          <w:szCs w:val="22"/>
        </w:rPr>
        <w:t>, biologické odpady, jedlé oleje a tuky a textil</w:t>
      </w:r>
      <w:r>
        <w:rPr>
          <w:rFonts w:ascii="Arial" w:hAnsi="Arial" w:cs="Arial"/>
          <w:sz w:val="22"/>
          <w:szCs w:val="22"/>
        </w:rPr>
        <w:t xml:space="preserve"> </w:t>
      </w:r>
      <w:r w:rsidR="006C7B6B" w:rsidRPr="006C7B6B">
        <w:rPr>
          <w:rFonts w:ascii="Arial" w:hAnsi="Arial" w:cs="Arial"/>
          <w:sz w:val="22"/>
          <w:szCs w:val="22"/>
        </w:rPr>
        <w:t>lze</w:t>
      </w:r>
      <w:r w:rsidR="00FB298C" w:rsidRPr="006C7B6B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odevzdávat ve sběrném dvoře, který je umístěn </w:t>
      </w:r>
      <w:r w:rsidR="006C7B6B">
        <w:rPr>
          <w:rFonts w:ascii="Arial" w:hAnsi="Arial" w:cs="Arial"/>
          <w:sz w:val="22"/>
          <w:szCs w:val="22"/>
        </w:rPr>
        <w:t>na adrese Střelice ev. č. 316, 664 47.</w:t>
      </w:r>
    </w:p>
    <w:p w14:paraId="094AD6CA" w14:textId="77777777" w:rsidR="00946F53" w:rsidRPr="00946F53" w:rsidRDefault="00946F53" w:rsidP="00946F53">
      <w:pPr>
        <w:rPr>
          <w:rFonts w:ascii="Arial" w:hAnsi="Arial" w:cs="Arial"/>
        </w:rPr>
      </w:pPr>
    </w:p>
    <w:p w14:paraId="7F2D560B" w14:textId="5AA4D2B9" w:rsidR="00946F53" w:rsidRDefault="00946F53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46F53">
        <w:rPr>
          <w:rFonts w:ascii="Arial" w:hAnsi="Arial" w:cs="Arial"/>
          <w:sz w:val="22"/>
          <w:szCs w:val="22"/>
        </w:rPr>
        <w:t>Papír, plasty včetně PET lahví a biologické odpady lze také odevzdávat do individuálních zvláštních sběrných nádob o objemu 240 l</w:t>
      </w:r>
      <w:r w:rsidR="00186614">
        <w:rPr>
          <w:rFonts w:ascii="Arial" w:hAnsi="Arial" w:cs="Arial"/>
          <w:sz w:val="22"/>
          <w:szCs w:val="22"/>
        </w:rPr>
        <w:t xml:space="preserve"> a 1100 l</w:t>
      </w:r>
      <w:r w:rsidRPr="00946F53">
        <w:rPr>
          <w:rFonts w:ascii="Arial" w:hAnsi="Arial" w:cs="Arial"/>
          <w:sz w:val="22"/>
          <w:szCs w:val="22"/>
        </w:rPr>
        <w:t>, které jsou sváženy od jednotlivých nemovitostí. Harmonogram svozu je zveřejněn na webových stránkách obce</w:t>
      </w:r>
      <w:r w:rsidR="002C38BE">
        <w:rPr>
          <w:rFonts w:ascii="Arial" w:hAnsi="Arial" w:cs="Arial"/>
          <w:sz w:val="22"/>
          <w:szCs w:val="22"/>
        </w:rPr>
        <w:t xml:space="preserve"> www.streliceubrna.cz.</w:t>
      </w:r>
    </w:p>
    <w:p w14:paraId="2DBB8944" w14:textId="77777777" w:rsidR="003A0DB1" w:rsidRDefault="003A0DB1" w:rsidP="003A0DB1">
      <w:pPr>
        <w:pStyle w:val="Default"/>
        <w:ind w:left="360"/>
      </w:pPr>
    </w:p>
    <w:p w14:paraId="027A8232" w14:textId="77777777" w:rsidR="002263EF" w:rsidRDefault="002263EF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2E2995C2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263EF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612C95D3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2263EF">
        <w:rPr>
          <w:rFonts w:ascii="Arial" w:hAnsi="Arial" w:cs="Arial"/>
          <w:sz w:val="22"/>
          <w:szCs w:val="22"/>
        </w:rPr>
        <w:t>na adrese Střelice, ev. č. 316, 664 47.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87E9FF7" w14:textId="77777777" w:rsidR="00807151" w:rsidRDefault="00807151" w:rsidP="00807151">
      <w:pPr>
        <w:jc w:val="both"/>
        <w:rPr>
          <w:rFonts w:ascii="Arial" w:hAnsi="Arial" w:cs="Arial"/>
          <w:sz w:val="22"/>
          <w:szCs w:val="22"/>
        </w:rPr>
      </w:pP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6D44A513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2263EF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C4A45F" w14:textId="1BA7375B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2263EF">
        <w:rPr>
          <w:rFonts w:ascii="Arial" w:hAnsi="Arial" w:cs="Arial"/>
          <w:sz w:val="22"/>
          <w:szCs w:val="22"/>
        </w:rPr>
        <w:t>na adrese Střelice, ev. č. 316, 664 47.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01C5DC8" w14:textId="77777777" w:rsidR="002263EF" w:rsidRDefault="002263EF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5266D87E" w:rsidR="0025354B" w:rsidRPr="002263E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2263EF">
        <w:rPr>
          <w:rFonts w:ascii="Arial" w:hAnsi="Arial" w:cs="Arial"/>
          <w:sz w:val="22"/>
          <w:szCs w:val="22"/>
        </w:rPr>
        <w:t>rozumějí:</w:t>
      </w:r>
      <w:r w:rsidR="00D736CB" w:rsidRPr="002263EF">
        <w:rPr>
          <w:rFonts w:ascii="Arial" w:hAnsi="Arial" w:cs="Arial"/>
          <w:i/>
          <w:sz w:val="22"/>
          <w:szCs w:val="22"/>
        </w:rPr>
        <w:t xml:space="preserve"> </w:t>
      </w:r>
    </w:p>
    <w:p w14:paraId="748235BF" w14:textId="77777777" w:rsidR="002263EF" w:rsidRPr="001078B1" w:rsidRDefault="002263EF" w:rsidP="002263EF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6904FBF" w14:textId="14443207" w:rsidR="0025354B" w:rsidRPr="002263EF" w:rsidRDefault="002263EF" w:rsidP="002263EF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2263EF">
        <w:rPr>
          <w:rFonts w:ascii="Arial" w:hAnsi="Arial" w:cs="Arial"/>
          <w:bCs/>
          <w:iCs/>
          <w:sz w:val="22"/>
          <w:szCs w:val="22"/>
        </w:rPr>
        <w:t>p</w:t>
      </w:r>
      <w:r w:rsidR="005F0210" w:rsidRPr="002263EF">
        <w:rPr>
          <w:rFonts w:ascii="Arial" w:hAnsi="Arial" w:cs="Arial"/>
          <w:bCs/>
          <w:iCs/>
          <w:sz w:val="22"/>
          <w:szCs w:val="22"/>
        </w:rPr>
        <w:t>opelnice</w:t>
      </w:r>
      <w:r w:rsidRPr="002263EF">
        <w:rPr>
          <w:rFonts w:ascii="Arial" w:hAnsi="Arial" w:cs="Arial"/>
          <w:bCs/>
          <w:iCs/>
          <w:sz w:val="22"/>
          <w:szCs w:val="22"/>
        </w:rPr>
        <w:t xml:space="preserve"> o objemu 60 l, 80 l, 110 l, 120 l, 240 l a 110</w:t>
      </w:r>
      <w:r w:rsidR="00D378FB">
        <w:rPr>
          <w:rFonts w:ascii="Arial" w:hAnsi="Arial" w:cs="Arial"/>
          <w:bCs/>
          <w:iCs/>
          <w:sz w:val="22"/>
          <w:szCs w:val="22"/>
        </w:rPr>
        <w:t>0</w:t>
      </w:r>
      <w:r w:rsidRPr="002263EF">
        <w:rPr>
          <w:rFonts w:ascii="Arial" w:hAnsi="Arial" w:cs="Arial"/>
          <w:bCs/>
          <w:iCs/>
          <w:sz w:val="22"/>
          <w:szCs w:val="22"/>
        </w:rPr>
        <w:t xml:space="preserve"> l označené identifikačním kódem obce</w:t>
      </w:r>
    </w:p>
    <w:p w14:paraId="6205B287" w14:textId="5A235392" w:rsidR="0025354B" w:rsidRPr="002263E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263EF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2263EF">
        <w:rPr>
          <w:rFonts w:ascii="Arial" w:hAnsi="Arial" w:cs="Arial"/>
          <w:iCs/>
          <w:sz w:val="22"/>
          <w:szCs w:val="22"/>
        </w:rPr>
        <w:t xml:space="preserve"> </w:t>
      </w:r>
      <w:r w:rsidR="002263EF" w:rsidRPr="002263EF">
        <w:rPr>
          <w:rFonts w:ascii="Arial" w:hAnsi="Arial" w:cs="Arial"/>
          <w:iCs/>
          <w:sz w:val="22"/>
          <w:szCs w:val="22"/>
        </w:rPr>
        <w:t>označené identifikačním kódem obce,</w:t>
      </w:r>
    </w:p>
    <w:p w14:paraId="0F9ECF25" w14:textId="77777777" w:rsidR="00CF5BE8" w:rsidRPr="002263EF" w:rsidRDefault="005F0210" w:rsidP="002263EF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2263EF">
        <w:rPr>
          <w:rFonts w:ascii="Arial" w:hAnsi="Arial" w:cs="Arial"/>
          <w:iCs/>
          <w:sz w:val="22"/>
          <w:szCs w:val="22"/>
        </w:rPr>
        <w:t>odpadkové koše</w:t>
      </w:r>
      <w:r w:rsidR="0025354B" w:rsidRPr="002263EF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B98056E" w14:textId="77777777" w:rsidR="002263EF" w:rsidRPr="002263EF" w:rsidRDefault="002263EF" w:rsidP="002263EF">
      <w:pPr>
        <w:ind w:left="426"/>
        <w:jc w:val="both"/>
        <w:rPr>
          <w:rFonts w:ascii="Arial" w:hAnsi="Arial" w:cs="Arial"/>
          <w:iCs/>
          <w:color w:val="00B0F0"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3062D00" w14:textId="77777777" w:rsidR="002D5644" w:rsidRDefault="002D5644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332780F" w14:textId="77777777" w:rsidR="002D5644" w:rsidRPr="002D5644" w:rsidRDefault="002D5644" w:rsidP="002D5644"/>
    <w:p w14:paraId="0C9C8F0E" w14:textId="60FAACA9" w:rsidR="000F2E46" w:rsidRPr="00D50907" w:rsidRDefault="001363E2" w:rsidP="00FD0FF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50907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D50907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D50907">
        <w:rPr>
          <w:rFonts w:ascii="Arial" w:hAnsi="Arial" w:cs="Arial"/>
          <w:sz w:val="22"/>
          <w:szCs w:val="22"/>
        </w:rPr>
        <w:t>.</w:t>
      </w:r>
      <w:r w:rsidR="000F4568" w:rsidRPr="00D50907">
        <w:rPr>
          <w:rFonts w:ascii="Arial" w:hAnsi="Arial" w:cs="Arial"/>
          <w:sz w:val="22"/>
          <w:szCs w:val="22"/>
        </w:rPr>
        <w:t xml:space="preserve"> 1 písm</w:t>
      </w:r>
      <w:r w:rsidR="00261FAF" w:rsidRPr="00D50907">
        <w:rPr>
          <w:rFonts w:ascii="Arial" w:hAnsi="Arial" w:cs="Arial"/>
          <w:sz w:val="22"/>
          <w:szCs w:val="22"/>
        </w:rPr>
        <w:t xml:space="preserve">. </w:t>
      </w:r>
      <w:r w:rsidR="002D5644" w:rsidRPr="00D50907">
        <w:rPr>
          <w:rFonts w:ascii="Arial" w:hAnsi="Arial" w:cs="Arial"/>
          <w:sz w:val="22"/>
          <w:szCs w:val="22"/>
        </w:rPr>
        <w:t xml:space="preserve">j) </w:t>
      </w:r>
      <w:r w:rsidR="00BA2FB8" w:rsidRPr="00D50907">
        <w:rPr>
          <w:rFonts w:ascii="Arial" w:hAnsi="Arial" w:cs="Arial"/>
          <w:sz w:val="22"/>
          <w:szCs w:val="22"/>
        </w:rPr>
        <w:t>předáva</w:t>
      </w:r>
      <w:r w:rsidRPr="00D50907">
        <w:rPr>
          <w:rFonts w:ascii="Arial" w:hAnsi="Arial" w:cs="Arial"/>
          <w:sz w:val="22"/>
          <w:szCs w:val="22"/>
        </w:rPr>
        <w:t>jí</w:t>
      </w:r>
      <w:r w:rsidR="000F2E46" w:rsidRPr="00D50907">
        <w:rPr>
          <w:rFonts w:ascii="Arial" w:hAnsi="Arial" w:cs="Arial"/>
          <w:sz w:val="22"/>
          <w:szCs w:val="22"/>
        </w:rPr>
        <w:t xml:space="preserve"> do individuálních sběrných nádob</w:t>
      </w:r>
      <w:r w:rsidR="00D50907">
        <w:rPr>
          <w:rFonts w:ascii="Arial" w:hAnsi="Arial" w:cs="Arial"/>
          <w:sz w:val="22"/>
          <w:szCs w:val="22"/>
        </w:rPr>
        <w:t xml:space="preserve"> umístěných v den svozu </w:t>
      </w:r>
      <w:r w:rsidR="000F2E46" w:rsidRPr="00D50907">
        <w:rPr>
          <w:rFonts w:ascii="Arial" w:hAnsi="Arial" w:cs="Arial"/>
          <w:sz w:val="22"/>
          <w:szCs w:val="22"/>
        </w:rPr>
        <w:t xml:space="preserve">u </w:t>
      </w:r>
      <w:r w:rsidR="00D50907">
        <w:rPr>
          <w:rFonts w:ascii="Arial" w:hAnsi="Arial" w:cs="Arial"/>
          <w:sz w:val="22"/>
          <w:szCs w:val="22"/>
        </w:rPr>
        <w:t>svých</w:t>
      </w:r>
      <w:r w:rsidR="000F2E46" w:rsidRPr="00D50907">
        <w:rPr>
          <w:rFonts w:ascii="Arial" w:hAnsi="Arial" w:cs="Arial"/>
          <w:sz w:val="22"/>
          <w:szCs w:val="22"/>
        </w:rPr>
        <w:t xml:space="preserve"> provozoven</w:t>
      </w:r>
      <w:r w:rsidR="00D50907">
        <w:rPr>
          <w:rFonts w:ascii="Arial" w:hAnsi="Arial" w:cs="Arial"/>
          <w:sz w:val="22"/>
          <w:szCs w:val="22"/>
        </w:rPr>
        <w:t>.</w:t>
      </w:r>
    </w:p>
    <w:p w14:paraId="4FB14454" w14:textId="77777777" w:rsidR="000F2E46" w:rsidRDefault="000F2E46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743426D" w14:textId="6B1590FD" w:rsidR="00D50907" w:rsidRPr="00B811A3" w:rsidRDefault="00BA2FB8" w:rsidP="00D5090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B811A3">
        <w:rPr>
          <w:rFonts w:ascii="Arial" w:hAnsi="Arial" w:cs="Arial"/>
          <w:sz w:val="22"/>
          <w:szCs w:val="22"/>
        </w:rPr>
        <w:t xml:space="preserve">Výše úhrady </w:t>
      </w:r>
      <w:r w:rsidR="00421C34" w:rsidRPr="00B811A3">
        <w:rPr>
          <w:rFonts w:ascii="Arial" w:hAnsi="Arial" w:cs="Arial"/>
          <w:sz w:val="22"/>
          <w:szCs w:val="22"/>
        </w:rPr>
        <w:t xml:space="preserve">za zapojení do obecního systému </w:t>
      </w:r>
      <w:r w:rsidRPr="00B811A3">
        <w:rPr>
          <w:rFonts w:ascii="Arial" w:hAnsi="Arial" w:cs="Arial"/>
          <w:sz w:val="22"/>
          <w:szCs w:val="22"/>
        </w:rPr>
        <w:t xml:space="preserve">se stanoví </w:t>
      </w:r>
      <w:r w:rsidR="00261FAF" w:rsidRPr="00B811A3">
        <w:rPr>
          <w:rFonts w:ascii="Arial" w:hAnsi="Arial" w:cs="Arial"/>
          <w:iCs/>
          <w:sz w:val="22"/>
          <w:szCs w:val="22"/>
        </w:rPr>
        <w:t>na základě ceníku, který je zveřejněn na webových stránkách obc</w:t>
      </w:r>
      <w:r w:rsidR="00B811A3" w:rsidRPr="00B811A3">
        <w:rPr>
          <w:rFonts w:ascii="Arial" w:hAnsi="Arial" w:cs="Arial"/>
          <w:iCs/>
          <w:sz w:val="22"/>
          <w:szCs w:val="22"/>
        </w:rPr>
        <w:t>e</w:t>
      </w:r>
      <w:r w:rsidR="00D378FB">
        <w:rPr>
          <w:rFonts w:ascii="Arial" w:hAnsi="Arial" w:cs="Arial"/>
          <w:iCs/>
          <w:sz w:val="22"/>
          <w:szCs w:val="22"/>
        </w:rPr>
        <w:t xml:space="preserve"> www.streliceubrna.cz</w:t>
      </w:r>
      <w:r w:rsidR="00693339" w:rsidRPr="00B811A3">
        <w:rPr>
          <w:rFonts w:ascii="Arial" w:hAnsi="Arial" w:cs="Arial"/>
          <w:iCs/>
          <w:sz w:val="22"/>
          <w:szCs w:val="22"/>
        </w:rPr>
        <w:t xml:space="preserve">. </w:t>
      </w:r>
    </w:p>
    <w:p w14:paraId="4A582BAF" w14:textId="77777777" w:rsidR="00D50907" w:rsidRPr="00D50907" w:rsidRDefault="00D50907" w:rsidP="00D50907">
      <w:pPr>
        <w:rPr>
          <w:rFonts w:ascii="Arial" w:hAnsi="Arial" w:cs="Arial"/>
        </w:rPr>
      </w:pPr>
    </w:p>
    <w:p w14:paraId="6A80DD49" w14:textId="3DF76750" w:rsidR="00D50907" w:rsidRPr="00D50907" w:rsidRDefault="00693339" w:rsidP="00D5090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50907">
        <w:rPr>
          <w:rFonts w:ascii="Arial" w:hAnsi="Arial" w:cs="Arial"/>
          <w:sz w:val="22"/>
          <w:szCs w:val="22"/>
        </w:rPr>
        <w:t xml:space="preserve">Úhrada se vybírá </w:t>
      </w:r>
      <w:r w:rsidR="00D50907" w:rsidRPr="00D50907">
        <w:rPr>
          <w:rFonts w:ascii="Arial" w:hAnsi="Arial" w:cs="Arial"/>
          <w:sz w:val="22"/>
          <w:szCs w:val="22"/>
        </w:rPr>
        <w:t>1x ročně</w:t>
      </w:r>
      <w:r w:rsidR="00421C34" w:rsidRPr="00D50907">
        <w:rPr>
          <w:rFonts w:ascii="Arial" w:hAnsi="Arial" w:cs="Arial"/>
          <w:sz w:val="22"/>
          <w:szCs w:val="22"/>
        </w:rPr>
        <w:t xml:space="preserve"> a </w:t>
      </w:r>
      <w:r w:rsidR="00D50907" w:rsidRPr="00D50907">
        <w:rPr>
          <w:rFonts w:ascii="Arial" w:hAnsi="Arial" w:cs="Arial"/>
          <w:sz w:val="22"/>
          <w:szCs w:val="22"/>
        </w:rPr>
        <w:t>to bezhotovostně na základě vystaveného daňového dokladu, nebo v hotovosti na pokladně obecního úřadu obce Střelice.</w:t>
      </w:r>
    </w:p>
    <w:p w14:paraId="12A68DDE" w14:textId="6CB61D8C" w:rsidR="000F4568" w:rsidRPr="009D5C19" w:rsidRDefault="000F4568" w:rsidP="00D5090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C072B1E" w14:textId="77777777" w:rsidR="00D50907" w:rsidRPr="00D50907" w:rsidRDefault="00D50907" w:rsidP="00D50907"/>
    <w:p w14:paraId="343C4E8E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15E44E22" w14:textId="77777777" w:rsidR="00D50907" w:rsidRDefault="00D50907" w:rsidP="00D50907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366E9F6" w14:textId="1B092029" w:rsidR="00543342" w:rsidRPr="0031415A" w:rsidRDefault="00D50907" w:rsidP="00D50907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- </w:t>
      </w:r>
      <w:r w:rsidR="00BE347C">
        <w:rPr>
          <w:rFonts w:ascii="Arial" w:hAnsi="Arial" w:cs="Arial"/>
          <w:sz w:val="22"/>
          <w:szCs w:val="22"/>
        </w:rPr>
        <w:t>oděvy a textil</w:t>
      </w:r>
    </w:p>
    <w:p w14:paraId="3EF4480A" w14:textId="77777777" w:rsidR="00D50907" w:rsidRDefault="00D27F18" w:rsidP="00D50907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F49EBBA" w14:textId="0C1626AC" w:rsidR="001A1793" w:rsidRPr="00D50907" w:rsidRDefault="008C3A2A" w:rsidP="00D226C7">
      <w:pPr>
        <w:pStyle w:val="NormlnIMP"/>
        <w:numPr>
          <w:ilvl w:val="0"/>
          <w:numId w:val="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D50907">
        <w:rPr>
          <w:rFonts w:ascii="Arial" w:hAnsi="Arial" w:cs="Arial"/>
          <w:sz w:val="22"/>
          <w:szCs w:val="22"/>
        </w:rPr>
        <w:t>Movité věci</w:t>
      </w:r>
      <w:r w:rsidR="00A47650" w:rsidRPr="00D50907">
        <w:rPr>
          <w:rFonts w:ascii="Arial" w:hAnsi="Arial" w:cs="Arial"/>
          <w:sz w:val="22"/>
          <w:szCs w:val="22"/>
        </w:rPr>
        <w:t xml:space="preserve"> uvedené v odst</w:t>
      </w:r>
      <w:r w:rsidR="00352DD8" w:rsidRPr="00D50907">
        <w:rPr>
          <w:rFonts w:ascii="Arial" w:hAnsi="Arial" w:cs="Arial"/>
          <w:sz w:val="22"/>
          <w:szCs w:val="22"/>
        </w:rPr>
        <w:t xml:space="preserve">. 1 </w:t>
      </w:r>
      <w:r w:rsidR="00540721" w:rsidRPr="00D50907">
        <w:rPr>
          <w:rFonts w:ascii="Arial" w:hAnsi="Arial" w:cs="Arial"/>
          <w:sz w:val="22"/>
          <w:szCs w:val="22"/>
        </w:rPr>
        <w:t xml:space="preserve">lze </w:t>
      </w:r>
      <w:r w:rsidR="00693339" w:rsidRPr="00D50907">
        <w:rPr>
          <w:rFonts w:ascii="Arial" w:hAnsi="Arial" w:cs="Arial"/>
          <w:sz w:val="22"/>
          <w:szCs w:val="22"/>
        </w:rPr>
        <w:t>předávat</w:t>
      </w:r>
      <w:r w:rsidR="00D50907" w:rsidRPr="00D50907">
        <w:rPr>
          <w:rFonts w:ascii="Arial" w:hAnsi="Arial" w:cs="Arial"/>
          <w:sz w:val="22"/>
          <w:szCs w:val="22"/>
        </w:rPr>
        <w:t xml:space="preserve"> sběrných nádob umístěných na stanovištích, jejichž seznam je uveden na webových stránkách obce </w:t>
      </w:r>
      <w:r w:rsidR="00D50907" w:rsidRPr="006450AF">
        <w:rPr>
          <w:rFonts w:ascii="Arial" w:hAnsi="Arial" w:cs="Arial"/>
          <w:sz w:val="22"/>
          <w:szCs w:val="22"/>
        </w:rPr>
        <w:t>www.streliceubrna.cz</w:t>
      </w:r>
      <w:r w:rsidR="00D50907" w:rsidRPr="00D50907">
        <w:rPr>
          <w:rFonts w:ascii="Arial" w:hAnsi="Arial" w:cs="Arial"/>
          <w:sz w:val="22"/>
          <w:szCs w:val="22"/>
        </w:rPr>
        <w:t xml:space="preserve">. </w:t>
      </w:r>
      <w:r w:rsidR="00AF49AB" w:rsidRPr="00D50907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D50907">
        <w:rPr>
          <w:rFonts w:ascii="Arial" w:hAnsi="Arial" w:cs="Arial"/>
          <w:sz w:val="22"/>
          <w:szCs w:val="22"/>
        </w:rPr>
        <w:t xml:space="preserve">předána </w:t>
      </w:r>
      <w:r w:rsidR="00AF49AB" w:rsidRPr="00D50907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D50907">
        <w:rPr>
          <w:rFonts w:ascii="Arial" w:hAnsi="Arial" w:cs="Arial"/>
          <w:sz w:val="22"/>
          <w:szCs w:val="22"/>
        </w:rPr>
        <w:t>.</w:t>
      </w:r>
      <w:r w:rsidR="00723DF9" w:rsidRPr="00D50907">
        <w:rPr>
          <w:rFonts w:ascii="Arial" w:hAnsi="Arial" w:cs="Arial"/>
        </w:rPr>
        <w:t xml:space="preserve"> </w:t>
      </w:r>
    </w:p>
    <w:p w14:paraId="2FDECCE5" w14:textId="77777777" w:rsidR="00B811A3" w:rsidRDefault="00B811A3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21E4F352" w14:textId="0BBEC02A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DBAC9BA" w14:textId="77777777" w:rsidR="00D50907" w:rsidRPr="00D50907" w:rsidRDefault="00D50907" w:rsidP="00D50907"/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27BF187D" w14:textId="055096F3" w:rsidR="00211D36" w:rsidRPr="00D50907" w:rsidRDefault="00211D36" w:rsidP="00D5090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E8BA2B0" w14:textId="1612D7D2" w:rsidR="00103649" w:rsidRPr="00D50907" w:rsidRDefault="00F771CC" w:rsidP="00184AB3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D50907">
        <w:rPr>
          <w:rFonts w:ascii="Arial" w:hAnsi="Arial" w:cs="Arial"/>
          <w:sz w:val="22"/>
          <w:szCs w:val="22"/>
        </w:rPr>
        <w:t>Výrobky s ukončenou životností</w:t>
      </w:r>
      <w:r w:rsidR="00211D36" w:rsidRPr="00D50907">
        <w:rPr>
          <w:rFonts w:ascii="Arial" w:hAnsi="Arial" w:cs="Arial"/>
          <w:sz w:val="22"/>
          <w:szCs w:val="22"/>
        </w:rPr>
        <w:t xml:space="preserve"> uvedené v odst. 1</w:t>
      </w:r>
      <w:r w:rsidRPr="00D50907">
        <w:rPr>
          <w:rFonts w:ascii="Arial" w:hAnsi="Arial" w:cs="Arial"/>
          <w:sz w:val="22"/>
          <w:szCs w:val="22"/>
        </w:rPr>
        <w:t xml:space="preserve"> lze předávat</w:t>
      </w:r>
      <w:r w:rsidR="001A2ACF" w:rsidRPr="00D50907">
        <w:rPr>
          <w:rFonts w:ascii="Arial" w:hAnsi="Arial" w:cs="Arial"/>
          <w:sz w:val="22"/>
          <w:szCs w:val="22"/>
        </w:rPr>
        <w:t xml:space="preserve"> </w:t>
      </w:r>
      <w:r w:rsidR="00D50907">
        <w:rPr>
          <w:rFonts w:ascii="Arial" w:hAnsi="Arial" w:cs="Arial"/>
          <w:sz w:val="22"/>
          <w:szCs w:val="22"/>
        </w:rPr>
        <w:t>ve sběrném dvoře, který je umístěn na adrese Střelice ev. č. 316, 664 47.</w:t>
      </w: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30D907C" w14:textId="399D3852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DA3268">
        <w:rPr>
          <w:rFonts w:ascii="Arial" w:hAnsi="Arial" w:cs="Arial"/>
          <w:b/>
          <w:sz w:val="22"/>
          <w:szCs w:val="22"/>
        </w:rPr>
        <w:t>0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1C404E6" w14:textId="77777777" w:rsidR="0066712A" w:rsidRDefault="0066712A" w:rsidP="0066712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3652E0A" w14:textId="221CB121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6C053A0" w14:textId="5A32E694" w:rsidR="00A81D11" w:rsidRPr="0066712A" w:rsidRDefault="00C45BF9" w:rsidP="0066712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66712A">
        <w:rPr>
          <w:rFonts w:ascii="Arial" w:hAnsi="Arial" w:cs="Arial"/>
          <w:sz w:val="22"/>
          <w:szCs w:val="22"/>
        </w:rPr>
        <w:t xml:space="preserve"> ve sběrném dvoře, který je umístěn na adrese Střelice ev. č. 316, 664 47.</w:t>
      </w:r>
    </w:p>
    <w:p w14:paraId="65A6034B" w14:textId="77777777" w:rsidR="0066712A" w:rsidRPr="0066712A" w:rsidRDefault="0066712A" w:rsidP="0066712A">
      <w:pPr>
        <w:jc w:val="both"/>
        <w:rPr>
          <w:rFonts w:ascii="Arial" w:hAnsi="Arial" w:cs="Arial"/>
          <w:b/>
          <w:sz w:val="22"/>
          <w:szCs w:val="22"/>
        </w:rPr>
      </w:pPr>
    </w:p>
    <w:p w14:paraId="2DC27DE8" w14:textId="77777777" w:rsidR="0066712A" w:rsidRDefault="0066712A" w:rsidP="0066712A">
      <w:pPr>
        <w:jc w:val="both"/>
        <w:rPr>
          <w:rFonts w:ascii="Arial" w:hAnsi="Arial" w:cs="Arial"/>
          <w:b/>
          <w:sz w:val="22"/>
          <w:szCs w:val="22"/>
        </w:rPr>
      </w:pPr>
    </w:p>
    <w:p w14:paraId="7CCEC337" w14:textId="74C29BB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66712A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Pr="00074576" w:rsidRDefault="00730253" w:rsidP="00B811A3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B811A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B811A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85DE65B" w14:textId="77777777" w:rsidR="0066712A" w:rsidRDefault="0066712A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77343094" w14:textId="77777777" w:rsidR="0066712A" w:rsidRDefault="0066712A" w:rsidP="002151C2">
      <w:pPr>
        <w:rPr>
          <w:rFonts w:ascii="Arial" w:hAnsi="Arial" w:cs="Arial"/>
          <w:bCs/>
          <w:i/>
          <w:sz w:val="22"/>
          <w:szCs w:val="22"/>
        </w:rPr>
      </w:pPr>
    </w:p>
    <w:p w14:paraId="1C64E39F" w14:textId="77777777" w:rsidR="0066712A" w:rsidRDefault="0066712A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3BE6F73C" w14:textId="77777777" w:rsidR="0066712A" w:rsidRDefault="0066712A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05D6A736" w14:textId="77777777" w:rsidR="0066712A" w:rsidRDefault="0066712A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2D3B836C" w14:textId="77777777" w:rsidR="0066712A" w:rsidRPr="003E59BE" w:rsidRDefault="006671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</w:p>
    <w:p w14:paraId="03309E68" w14:textId="793A45B6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66712A">
        <w:rPr>
          <w:rFonts w:ascii="Arial" w:hAnsi="Arial" w:cs="Arial"/>
          <w:bCs/>
          <w:sz w:val="22"/>
          <w:szCs w:val="22"/>
        </w:rPr>
        <w:t>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66712A">
        <w:rPr>
          <w:rFonts w:ascii="Arial" w:hAnsi="Arial" w:cs="Arial"/>
          <w:bCs/>
          <w:sz w:val="22"/>
          <w:szCs w:val="22"/>
        </w:rPr>
        <w:t>………</w:t>
      </w:r>
    </w:p>
    <w:p w14:paraId="24993506" w14:textId="72C13434" w:rsidR="0066712A" w:rsidRPr="0066712A" w:rsidRDefault="002151C2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Josef Tichý v. r.                                                                  Jiří Vašulín v. r.</w:t>
      </w:r>
    </w:p>
    <w:p w14:paraId="6DFCD48C" w14:textId="05725B50" w:rsidR="0024722A" w:rsidRPr="00FB6AE5" w:rsidRDefault="0066712A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9DFF7" w14:textId="77777777" w:rsidR="00D01777" w:rsidRDefault="00D01777">
      <w:r>
        <w:separator/>
      </w:r>
    </w:p>
  </w:endnote>
  <w:endnote w:type="continuationSeparator" w:id="0">
    <w:p w14:paraId="1728A4C3" w14:textId="77777777" w:rsidR="00D01777" w:rsidRDefault="00D0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4705D6" w:rsidRDefault="004705D6"/>
  <w:p w14:paraId="4FE3CA25" w14:textId="77777777" w:rsidR="004705D6" w:rsidRDefault="00470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D02FB" w14:textId="77777777" w:rsidR="00D01777" w:rsidRDefault="00D01777">
      <w:r>
        <w:separator/>
      </w:r>
    </w:p>
  </w:footnote>
  <w:footnote w:type="continuationSeparator" w:id="0">
    <w:p w14:paraId="0BFB46B9" w14:textId="77777777" w:rsidR="00D01777" w:rsidRDefault="00D01777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20CE0"/>
    <w:multiLevelType w:val="hybridMultilevel"/>
    <w:tmpl w:val="1FE8743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DC04FC2"/>
    <w:multiLevelType w:val="hybridMultilevel"/>
    <w:tmpl w:val="F222C93A"/>
    <w:lvl w:ilvl="0" w:tplc="8D0697C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15F47B8A"/>
    <w:lvl w:ilvl="0" w:tplc="2E1409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56F67794"/>
    <w:lvl w:ilvl="0" w:tplc="0734A7A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015B0"/>
    <w:multiLevelType w:val="hybridMultilevel"/>
    <w:tmpl w:val="5548206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4"/>
  </w:num>
  <w:num w:numId="3" w16cid:durableId="2138136265">
    <w:abstractNumId w:val="5"/>
  </w:num>
  <w:num w:numId="4" w16cid:durableId="416286729">
    <w:abstractNumId w:val="24"/>
  </w:num>
  <w:num w:numId="5" w16cid:durableId="1784183343">
    <w:abstractNumId w:val="21"/>
  </w:num>
  <w:num w:numId="6" w16cid:durableId="147089887">
    <w:abstractNumId w:val="29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8"/>
  </w:num>
  <w:num w:numId="10" w16cid:durableId="785466592">
    <w:abstractNumId w:val="23"/>
  </w:num>
  <w:num w:numId="11" w16cid:durableId="126047724">
    <w:abstractNumId w:val="22"/>
  </w:num>
  <w:num w:numId="12" w16cid:durableId="615481234">
    <w:abstractNumId w:val="11"/>
  </w:num>
  <w:num w:numId="13" w16cid:durableId="123887377">
    <w:abstractNumId w:val="26"/>
  </w:num>
  <w:num w:numId="14" w16cid:durableId="2070104580">
    <w:abstractNumId w:val="33"/>
  </w:num>
  <w:num w:numId="15" w16cid:durableId="1165781605">
    <w:abstractNumId w:val="14"/>
  </w:num>
  <w:num w:numId="16" w16cid:durableId="1194853587">
    <w:abstractNumId w:val="32"/>
  </w:num>
  <w:num w:numId="17" w16cid:durableId="1828089683">
    <w:abstractNumId w:val="6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7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3"/>
  </w:num>
  <w:num w:numId="24" w16cid:durableId="1448042355">
    <w:abstractNumId w:val="7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30"/>
  </w:num>
  <w:num w:numId="32" w16cid:durableId="439109302">
    <w:abstractNumId w:val="20"/>
  </w:num>
  <w:num w:numId="33" w16cid:durableId="1777483786">
    <w:abstractNumId w:val="31"/>
  </w:num>
  <w:num w:numId="34" w16cid:durableId="356927809">
    <w:abstractNumId w:val="4"/>
  </w:num>
  <w:num w:numId="35" w16cid:durableId="10104483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4E3A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2E46"/>
    <w:rsid w:val="000F4494"/>
    <w:rsid w:val="000F4568"/>
    <w:rsid w:val="000F4ADB"/>
    <w:rsid w:val="000F645D"/>
    <w:rsid w:val="00103649"/>
    <w:rsid w:val="0010692B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0835"/>
    <w:rsid w:val="00164E8B"/>
    <w:rsid w:val="001724A3"/>
    <w:rsid w:val="0017608F"/>
    <w:rsid w:val="00181515"/>
    <w:rsid w:val="00181C99"/>
    <w:rsid w:val="00186614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51C2"/>
    <w:rsid w:val="002217C9"/>
    <w:rsid w:val="00223F72"/>
    <w:rsid w:val="002263EF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38BE"/>
    <w:rsid w:val="002C442F"/>
    <w:rsid w:val="002D5644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3E9B"/>
    <w:rsid w:val="0037455E"/>
    <w:rsid w:val="003746ED"/>
    <w:rsid w:val="003934B6"/>
    <w:rsid w:val="003A0DB1"/>
    <w:rsid w:val="003A7FC0"/>
    <w:rsid w:val="003D6965"/>
    <w:rsid w:val="003E3D8B"/>
    <w:rsid w:val="003E59BE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05D6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33A0"/>
    <w:rsid w:val="006450AF"/>
    <w:rsid w:val="006511C7"/>
    <w:rsid w:val="006625E5"/>
    <w:rsid w:val="00666995"/>
    <w:rsid w:val="0066712A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356E"/>
    <w:rsid w:val="006B58B2"/>
    <w:rsid w:val="006B6EE4"/>
    <w:rsid w:val="006C3462"/>
    <w:rsid w:val="006C7B6B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59D0"/>
    <w:rsid w:val="00745703"/>
    <w:rsid w:val="00746804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07151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0908"/>
    <w:rsid w:val="008B4493"/>
    <w:rsid w:val="008C3A2A"/>
    <w:rsid w:val="008D2025"/>
    <w:rsid w:val="008D3350"/>
    <w:rsid w:val="008E10CD"/>
    <w:rsid w:val="008E4005"/>
    <w:rsid w:val="008F1A04"/>
    <w:rsid w:val="008F1E1D"/>
    <w:rsid w:val="009007DD"/>
    <w:rsid w:val="00912D28"/>
    <w:rsid w:val="009146F3"/>
    <w:rsid w:val="00915FF6"/>
    <w:rsid w:val="00916185"/>
    <w:rsid w:val="009175D0"/>
    <w:rsid w:val="00923300"/>
    <w:rsid w:val="00936EC8"/>
    <w:rsid w:val="009401A1"/>
    <w:rsid w:val="00940656"/>
    <w:rsid w:val="0094179C"/>
    <w:rsid w:val="00946F53"/>
    <w:rsid w:val="00951700"/>
    <w:rsid w:val="00963A13"/>
    <w:rsid w:val="009722E1"/>
    <w:rsid w:val="00973C0E"/>
    <w:rsid w:val="009743BA"/>
    <w:rsid w:val="009751AB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7647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7B36"/>
    <w:rsid w:val="00B556A5"/>
    <w:rsid w:val="00B7787C"/>
    <w:rsid w:val="00B811A3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4D15"/>
    <w:rsid w:val="00BF6EFC"/>
    <w:rsid w:val="00C06DBD"/>
    <w:rsid w:val="00C125FE"/>
    <w:rsid w:val="00C169D0"/>
    <w:rsid w:val="00C17200"/>
    <w:rsid w:val="00C20056"/>
    <w:rsid w:val="00C25DCE"/>
    <w:rsid w:val="00C27145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1777"/>
    <w:rsid w:val="00D04C14"/>
    <w:rsid w:val="00D0653D"/>
    <w:rsid w:val="00D13DB8"/>
    <w:rsid w:val="00D226C7"/>
    <w:rsid w:val="00D24112"/>
    <w:rsid w:val="00D2467D"/>
    <w:rsid w:val="00D25BA7"/>
    <w:rsid w:val="00D27F18"/>
    <w:rsid w:val="00D310A6"/>
    <w:rsid w:val="00D378FB"/>
    <w:rsid w:val="00D4132C"/>
    <w:rsid w:val="00D44ECF"/>
    <w:rsid w:val="00D50907"/>
    <w:rsid w:val="00D51D24"/>
    <w:rsid w:val="00D546F5"/>
    <w:rsid w:val="00D62F8B"/>
    <w:rsid w:val="00D7341B"/>
    <w:rsid w:val="00D736CB"/>
    <w:rsid w:val="00D832B7"/>
    <w:rsid w:val="00D91A41"/>
    <w:rsid w:val="00DA3268"/>
    <w:rsid w:val="00DA3D3E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1F19"/>
    <w:rsid w:val="00F947D2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D509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0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1046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Josef Tichý</cp:lastModifiedBy>
  <cp:revision>27</cp:revision>
  <cp:lastPrinted>2020-12-03T09:05:00Z</cp:lastPrinted>
  <dcterms:created xsi:type="dcterms:W3CDTF">2025-11-05T10:21:00Z</dcterms:created>
  <dcterms:modified xsi:type="dcterms:W3CDTF">2025-12-16T20:27:00Z</dcterms:modified>
</cp:coreProperties>
</file>