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68" w:rsidRDefault="001C5D68" w:rsidP="00D51D24">
      <w:pPr>
        <w:spacing w:line="276" w:lineRule="auto"/>
        <w:jc w:val="center"/>
        <w:rPr>
          <w:rFonts w:ascii="Arial" w:hAnsi="Arial" w:cs="Arial"/>
          <w:b/>
        </w:rPr>
      </w:pPr>
      <w:r>
        <w:rPr>
          <w:noProof/>
        </w:rPr>
        <w:drawing>
          <wp:anchor distT="0" distB="0" distL="114300" distR="114300" simplePos="0" relativeHeight="251659264" behindDoc="1" locked="0" layoutInCell="1" allowOverlap="1" wp14:anchorId="663D4C52" wp14:editId="58A5DF52">
            <wp:simplePos x="0" y="0"/>
            <wp:positionH relativeFrom="margin">
              <wp:posOffset>2642000</wp:posOffset>
            </wp:positionH>
            <wp:positionV relativeFrom="margin">
              <wp:posOffset>-145415</wp:posOffset>
            </wp:positionV>
            <wp:extent cx="468000" cy="525600"/>
            <wp:effectExtent l="0" t="0" r="8255" b="8255"/>
            <wp:wrapNone/>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8000" cy="525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1C5D68" w:rsidRDefault="001C5D68" w:rsidP="00D51D24">
      <w:pPr>
        <w:spacing w:line="276" w:lineRule="auto"/>
        <w:jc w:val="center"/>
        <w:rPr>
          <w:rFonts w:ascii="Arial" w:hAnsi="Arial" w:cs="Arial"/>
          <w:b/>
        </w:rPr>
      </w:pPr>
    </w:p>
    <w:p w:rsidR="001C5D68" w:rsidRDefault="001C5D68"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OBEC</w:t>
      </w:r>
      <w:r w:rsidR="000D7425">
        <w:rPr>
          <w:rFonts w:ascii="Arial" w:hAnsi="Arial" w:cs="Arial"/>
          <w:b/>
        </w:rPr>
        <w:t xml:space="preserve"> STRÁŽ NAD NISOU</w:t>
      </w:r>
    </w:p>
    <w:p w:rsidR="00D51D24" w:rsidRDefault="00D51D24" w:rsidP="00D51D24">
      <w:pPr>
        <w:spacing w:line="276" w:lineRule="auto"/>
        <w:jc w:val="center"/>
        <w:rPr>
          <w:rFonts w:ascii="Arial" w:hAnsi="Arial" w:cs="Arial"/>
          <w:b/>
        </w:rPr>
      </w:pPr>
      <w:r w:rsidRPr="002E0EAD">
        <w:rPr>
          <w:rFonts w:ascii="Arial" w:hAnsi="Arial" w:cs="Arial"/>
          <w:b/>
        </w:rPr>
        <w:t>Zastupitelstvo obce</w:t>
      </w:r>
      <w:r w:rsidR="000D7425">
        <w:rPr>
          <w:rFonts w:ascii="Arial" w:hAnsi="Arial" w:cs="Arial"/>
          <w:b/>
        </w:rPr>
        <w:t xml:space="preserve"> Stráž nad Nisou</w:t>
      </w:r>
      <w:r w:rsidRPr="002E0EAD">
        <w:rPr>
          <w:rFonts w:ascii="Arial" w:hAnsi="Arial" w:cs="Arial"/>
          <w:b/>
        </w:rPr>
        <w:t xml:space="preserve"> </w:t>
      </w:r>
    </w:p>
    <w:p w:rsidR="000D7425" w:rsidRPr="001C5D68" w:rsidRDefault="000D7425" w:rsidP="00D51D24">
      <w:pPr>
        <w:spacing w:line="276" w:lineRule="auto"/>
        <w:jc w:val="center"/>
        <w:rPr>
          <w:rFonts w:ascii="Arial" w:hAnsi="Arial" w:cs="Arial"/>
          <w:b/>
        </w:rPr>
      </w:pPr>
    </w:p>
    <w:p w:rsidR="00D51D24" w:rsidRPr="001C5D68" w:rsidRDefault="00D51D24" w:rsidP="00D51D24">
      <w:pPr>
        <w:spacing w:line="276" w:lineRule="auto"/>
        <w:jc w:val="center"/>
        <w:rPr>
          <w:rFonts w:ascii="Arial" w:hAnsi="Arial" w:cs="Arial"/>
          <w:b/>
        </w:rPr>
      </w:pPr>
      <w:r w:rsidRPr="001C5D68">
        <w:rPr>
          <w:rFonts w:ascii="Arial" w:hAnsi="Arial" w:cs="Arial"/>
          <w:b/>
        </w:rPr>
        <w:t xml:space="preserve">Obecně závazná vyhláška obce </w:t>
      </w:r>
      <w:r w:rsidR="000D7425" w:rsidRPr="001C5D68">
        <w:rPr>
          <w:rFonts w:ascii="Arial" w:hAnsi="Arial" w:cs="Arial"/>
          <w:b/>
        </w:rPr>
        <w:t>Stráž nad Nisou</w:t>
      </w:r>
      <w:r w:rsidRPr="001C5D68">
        <w:rPr>
          <w:rFonts w:ascii="Arial" w:hAnsi="Arial" w:cs="Arial"/>
          <w:b/>
        </w:rPr>
        <w:t xml:space="preserve"> </w:t>
      </w:r>
    </w:p>
    <w:p w:rsidR="0024722A" w:rsidRPr="001C5D68" w:rsidRDefault="0024722A" w:rsidP="00A342C0">
      <w:pPr>
        <w:pStyle w:val="NormlnIMP"/>
        <w:spacing w:line="240" w:lineRule="auto"/>
        <w:jc w:val="center"/>
        <w:rPr>
          <w:rFonts w:ascii="Arial" w:hAnsi="Arial" w:cs="Arial"/>
          <w:b/>
          <w:color w:val="000000"/>
          <w:szCs w:val="24"/>
        </w:rPr>
      </w:pPr>
      <w:r w:rsidRPr="001C5D68">
        <w:rPr>
          <w:rFonts w:ascii="Arial" w:hAnsi="Arial" w:cs="Arial"/>
          <w:b/>
          <w:color w:val="000000"/>
          <w:szCs w:val="24"/>
        </w:rPr>
        <w:t xml:space="preserve">o </w:t>
      </w:r>
      <w:r w:rsidR="00A342C0" w:rsidRPr="001C5D68">
        <w:rPr>
          <w:rFonts w:ascii="Arial" w:hAnsi="Arial" w:cs="Arial"/>
          <w:b/>
          <w:color w:val="000000"/>
          <w:szCs w:val="24"/>
        </w:rPr>
        <w:t xml:space="preserve">stanovení obecního systému </w:t>
      </w:r>
      <w:r w:rsidR="00031731" w:rsidRPr="001C5D68">
        <w:rPr>
          <w:rFonts w:ascii="Arial" w:hAnsi="Arial" w:cs="Arial"/>
          <w:b/>
          <w:color w:val="000000"/>
          <w:szCs w:val="24"/>
        </w:rPr>
        <w:t>odpadového hospodářství</w:t>
      </w:r>
      <w:r w:rsidRPr="001C5D68">
        <w:rPr>
          <w:rFonts w:ascii="Arial" w:hAnsi="Arial" w:cs="Arial"/>
          <w:b/>
          <w:color w:val="000000"/>
          <w:szCs w:val="24"/>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D7425">
        <w:rPr>
          <w:rFonts w:ascii="Arial" w:hAnsi="Arial" w:cs="Arial"/>
          <w:sz w:val="22"/>
          <w:szCs w:val="22"/>
        </w:rPr>
        <w:t xml:space="preserve">Stráž nad Nisou </w:t>
      </w:r>
      <w:r w:rsidR="00E2491F">
        <w:rPr>
          <w:rFonts w:ascii="Arial" w:hAnsi="Arial" w:cs="Arial"/>
          <w:sz w:val="22"/>
          <w:szCs w:val="22"/>
        </w:rPr>
        <w:t xml:space="preserve">se na svém zasedání dne </w:t>
      </w:r>
      <w:r w:rsidR="000D7425">
        <w:rPr>
          <w:rFonts w:ascii="Arial" w:hAnsi="Arial" w:cs="Arial"/>
          <w:sz w:val="22"/>
          <w:szCs w:val="22"/>
        </w:rPr>
        <w:t xml:space="preserve">12. prosince 2024 </w:t>
      </w:r>
      <w:r w:rsidR="0024722A" w:rsidRPr="00FB6AE5">
        <w:rPr>
          <w:rFonts w:ascii="Arial" w:hAnsi="Arial" w:cs="Arial"/>
          <w:sz w:val="22"/>
          <w:szCs w:val="22"/>
        </w:rPr>
        <w:t xml:space="preserve">usnesením </w:t>
      </w:r>
      <w:r w:rsidR="0024722A" w:rsidRPr="00BD78DE">
        <w:rPr>
          <w:rFonts w:ascii="Arial" w:hAnsi="Arial" w:cs="Arial"/>
          <w:sz w:val="22"/>
          <w:szCs w:val="22"/>
        </w:rPr>
        <w:t xml:space="preserve">č. </w:t>
      </w:r>
      <w:r w:rsidR="00BD78DE">
        <w:rPr>
          <w:rFonts w:ascii="Arial" w:hAnsi="Arial" w:cs="Arial"/>
          <w:sz w:val="22"/>
          <w:szCs w:val="22"/>
        </w:rPr>
        <w:t xml:space="preserve">11/20/2024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0D7425">
        <w:rPr>
          <w:rFonts w:ascii="Arial" w:hAnsi="Arial" w:cs="Arial"/>
          <w:sz w:val="22"/>
          <w:szCs w:val="22"/>
        </w:rPr>
        <w:t xml:space="preserve"> (dále jen „zákon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0D7425">
        <w:rPr>
          <w:rFonts w:ascii="Arial" w:hAnsi="Arial" w:cs="Arial"/>
          <w:sz w:val="22"/>
          <w:szCs w:val="22"/>
        </w:rPr>
        <w:t xml:space="preserve">128/2000 Sb.,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Default="0024722A">
      <w:pPr>
        <w:jc w:val="center"/>
        <w:rPr>
          <w:rFonts w:ascii="Arial" w:hAnsi="Arial" w:cs="Arial"/>
          <w:b/>
          <w:sz w:val="22"/>
          <w:szCs w:val="22"/>
        </w:rPr>
      </w:pPr>
    </w:p>
    <w:p w:rsidR="001C5D68" w:rsidRPr="00FB6AE5" w:rsidRDefault="001C5D68">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C823CA">
      <w:pPr>
        <w:numPr>
          <w:ilvl w:val="0"/>
          <w:numId w:val="24"/>
        </w:numPr>
        <w:tabs>
          <w:tab w:val="left" w:pos="426"/>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8078D">
        <w:rPr>
          <w:rFonts w:ascii="Arial" w:hAnsi="Arial" w:cs="Arial"/>
          <w:sz w:val="22"/>
          <w:szCs w:val="22"/>
        </w:rPr>
        <w:t xml:space="preserve">                  </w:t>
      </w:r>
      <w:r w:rsidR="000D7425">
        <w:rPr>
          <w:rFonts w:ascii="Arial" w:hAnsi="Arial" w:cs="Arial"/>
          <w:sz w:val="22"/>
          <w:szCs w:val="22"/>
        </w:rPr>
        <w:t>Stráž nad Nisou.</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C823CA">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C823CA">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D62F8B" w:rsidP="00C823CA">
      <w:pPr>
        <w:numPr>
          <w:ilvl w:val="0"/>
          <w:numId w:val="24"/>
        </w:numPr>
        <w:tabs>
          <w:tab w:val="left" w:pos="0"/>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981793">
      <w:pPr>
        <w:numPr>
          <w:ilvl w:val="0"/>
          <w:numId w:val="17"/>
        </w:numPr>
        <w:ind w:left="426" w:hanging="426"/>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9B77CC" w:rsidRPr="005A075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A0757">
        <w:rPr>
          <w:rFonts w:ascii="Arial" w:hAnsi="Arial" w:cs="Arial"/>
          <w:bCs/>
          <w:color w:val="000000"/>
        </w:rPr>
        <w:t>Biologick</w:t>
      </w:r>
      <w:r w:rsidR="001476FD" w:rsidRPr="005A0757">
        <w:rPr>
          <w:rFonts w:ascii="Arial" w:hAnsi="Arial" w:cs="Arial"/>
          <w:bCs/>
          <w:color w:val="000000"/>
        </w:rPr>
        <w:t>é</w:t>
      </w:r>
      <w:r w:rsidRPr="005A0757">
        <w:rPr>
          <w:rFonts w:ascii="Arial" w:hAnsi="Arial" w:cs="Arial"/>
          <w:bCs/>
          <w:color w:val="000000"/>
        </w:rPr>
        <w:t xml:space="preserve"> odpady</w:t>
      </w:r>
      <w:r w:rsidRPr="005A0757">
        <w:rPr>
          <w:rFonts w:ascii="Arial" w:hAnsi="Arial" w:cs="Arial"/>
          <w:bCs/>
        </w:rPr>
        <w:t>,</w:t>
      </w:r>
    </w:p>
    <w:p w:rsidR="009B77CC" w:rsidRPr="005A0757"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A0757">
        <w:rPr>
          <w:rFonts w:ascii="Arial" w:hAnsi="Arial" w:cs="Arial"/>
          <w:bCs/>
          <w:color w:val="000000"/>
        </w:rPr>
        <w:t>Papír,</w:t>
      </w:r>
    </w:p>
    <w:p w:rsidR="009B77CC" w:rsidRPr="005A0757"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5A0757">
        <w:rPr>
          <w:rFonts w:ascii="Arial" w:hAnsi="Arial" w:cs="Arial"/>
          <w:bCs/>
          <w:color w:val="000000"/>
        </w:rPr>
        <w:t>Plasty</w:t>
      </w:r>
      <w:r w:rsidR="00745703" w:rsidRPr="005A0757">
        <w:rPr>
          <w:rFonts w:ascii="Arial" w:hAnsi="Arial" w:cs="Arial"/>
          <w:bCs/>
          <w:color w:val="000000"/>
        </w:rPr>
        <w:t xml:space="preserve"> včetně PET lahví</w:t>
      </w:r>
      <w:r w:rsidRPr="005A0757">
        <w:rPr>
          <w:rFonts w:ascii="Arial" w:hAnsi="Arial" w:cs="Arial"/>
          <w:bCs/>
          <w:color w:val="000000"/>
        </w:rPr>
        <w:t>,</w:t>
      </w:r>
    </w:p>
    <w:p w:rsidR="009B77CC" w:rsidRPr="005A075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A0757">
        <w:rPr>
          <w:rFonts w:ascii="Arial" w:hAnsi="Arial" w:cs="Arial"/>
          <w:bCs/>
          <w:color w:val="000000"/>
        </w:rPr>
        <w:t>Sklo,</w:t>
      </w:r>
    </w:p>
    <w:p w:rsidR="009B77CC" w:rsidRPr="005A075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A0757">
        <w:rPr>
          <w:rFonts w:ascii="Arial" w:hAnsi="Arial" w:cs="Arial"/>
          <w:bCs/>
          <w:color w:val="000000"/>
        </w:rPr>
        <w:t>Kovy,</w:t>
      </w:r>
    </w:p>
    <w:p w:rsidR="00B53FC0" w:rsidRPr="005A0757" w:rsidRDefault="00B53FC0"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5A0757">
        <w:rPr>
          <w:rFonts w:ascii="Arial" w:hAnsi="Arial" w:cs="Arial"/>
          <w:bCs/>
          <w:color w:val="000000"/>
        </w:rPr>
        <w:t>Nápojové kartony,</w:t>
      </w:r>
    </w:p>
    <w:p w:rsidR="0024722A" w:rsidRPr="005A0757" w:rsidRDefault="009B77CC" w:rsidP="00223F72">
      <w:pPr>
        <w:numPr>
          <w:ilvl w:val="0"/>
          <w:numId w:val="10"/>
        </w:numPr>
        <w:rPr>
          <w:rFonts w:ascii="Arial" w:hAnsi="Arial" w:cs="Arial"/>
          <w:iCs/>
          <w:sz w:val="22"/>
          <w:szCs w:val="22"/>
        </w:rPr>
      </w:pPr>
      <w:r w:rsidRPr="005A0757">
        <w:rPr>
          <w:rFonts w:ascii="Arial" w:hAnsi="Arial" w:cs="Arial"/>
          <w:bCs/>
          <w:color w:val="000000"/>
          <w:sz w:val="22"/>
          <w:szCs w:val="22"/>
        </w:rPr>
        <w:t>Nebezpečné odpady</w:t>
      </w:r>
      <w:r w:rsidR="00795009" w:rsidRPr="005A0757">
        <w:rPr>
          <w:rFonts w:ascii="Arial" w:hAnsi="Arial" w:cs="Arial"/>
          <w:bCs/>
          <w:color w:val="000000"/>
          <w:sz w:val="22"/>
          <w:szCs w:val="22"/>
        </w:rPr>
        <w:t>,</w:t>
      </w:r>
    </w:p>
    <w:p w:rsidR="00053446" w:rsidRPr="005A0757" w:rsidRDefault="00053446" w:rsidP="00223F72">
      <w:pPr>
        <w:numPr>
          <w:ilvl w:val="0"/>
          <w:numId w:val="10"/>
        </w:numPr>
        <w:rPr>
          <w:rFonts w:ascii="Arial" w:hAnsi="Arial" w:cs="Arial"/>
          <w:bCs/>
          <w:color w:val="000000"/>
          <w:sz w:val="22"/>
          <w:szCs w:val="22"/>
        </w:rPr>
      </w:pPr>
      <w:r w:rsidRPr="005A0757">
        <w:rPr>
          <w:rFonts w:ascii="Arial" w:hAnsi="Arial" w:cs="Arial"/>
          <w:bCs/>
          <w:color w:val="000000"/>
          <w:sz w:val="22"/>
          <w:szCs w:val="22"/>
        </w:rPr>
        <w:t>Objemný odpad,</w:t>
      </w:r>
    </w:p>
    <w:p w:rsidR="00053446" w:rsidRPr="005A0757" w:rsidRDefault="006F432E" w:rsidP="00223F72">
      <w:pPr>
        <w:numPr>
          <w:ilvl w:val="0"/>
          <w:numId w:val="10"/>
        </w:numPr>
        <w:rPr>
          <w:rFonts w:ascii="Arial" w:hAnsi="Arial" w:cs="Arial"/>
          <w:iCs/>
          <w:sz w:val="22"/>
          <w:szCs w:val="22"/>
        </w:rPr>
      </w:pPr>
      <w:r w:rsidRPr="005A0757">
        <w:rPr>
          <w:rFonts w:ascii="Arial" w:hAnsi="Arial" w:cs="Arial"/>
          <w:iCs/>
          <w:sz w:val="22"/>
          <w:szCs w:val="22"/>
        </w:rPr>
        <w:lastRenderedPageBreak/>
        <w:t>Jedlé oleje a tuky,</w:t>
      </w:r>
    </w:p>
    <w:p w:rsidR="00E66B2E" w:rsidRPr="005A0757" w:rsidRDefault="006F432E" w:rsidP="0008078D">
      <w:pPr>
        <w:numPr>
          <w:ilvl w:val="0"/>
          <w:numId w:val="10"/>
        </w:numPr>
        <w:rPr>
          <w:rFonts w:ascii="Arial" w:hAnsi="Arial" w:cs="Arial"/>
          <w:iCs/>
          <w:sz w:val="22"/>
          <w:szCs w:val="22"/>
        </w:rPr>
      </w:pPr>
      <w:r w:rsidRPr="005A0757">
        <w:rPr>
          <w:rFonts w:ascii="Arial" w:hAnsi="Arial" w:cs="Arial"/>
          <w:iCs/>
          <w:sz w:val="22"/>
          <w:szCs w:val="22"/>
        </w:rPr>
        <w:t>Textil</w:t>
      </w:r>
      <w:r w:rsidR="00720F14" w:rsidRPr="005A0757">
        <w:rPr>
          <w:rFonts w:ascii="Arial" w:hAnsi="Arial" w:cs="Arial"/>
          <w:iCs/>
          <w:sz w:val="22"/>
          <w:szCs w:val="22"/>
        </w:rPr>
        <w:t>,</w:t>
      </w:r>
      <w:r w:rsidRPr="005A0757">
        <w:rPr>
          <w:rFonts w:ascii="Arial" w:hAnsi="Arial" w:cs="Arial"/>
          <w:iCs/>
          <w:sz w:val="22"/>
          <w:szCs w:val="22"/>
        </w:rPr>
        <w:t xml:space="preserve"> </w:t>
      </w:r>
    </w:p>
    <w:p w:rsidR="00A342C0" w:rsidRPr="005A0757" w:rsidRDefault="006F432E" w:rsidP="00E66B2E">
      <w:pPr>
        <w:numPr>
          <w:ilvl w:val="0"/>
          <w:numId w:val="10"/>
        </w:numPr>
        <w:rPr>
          <w:rFonts w:ascii="Arial" w:hAnsi="Arial" w:cs="Arial"/>
          <w:iCs/>
          <w:sz w:val="22"/>
          <w:szCs w:val="22"/>
        </w:rPr>
      </w:pPr>
      <w:r w:rsidRPr="005A0757">
        <w:rPr>
          <w:rFonts w:ascii="Arial" w:hAnsi="Arial" w:cs="Arial"/>
          <w:iCs/>
          <w:sz w:val="22"/>
          <w:szCs w:val="22"/>
        </w:rPr>
        <w:t>Směsný komunální odpad</w:t>
      </w:r>
      <w:r w:rsidR="00720F14" w:rsidRPr="005A0757">
        <w:rPr>
          <w:rFonts w:ascii="Arial" w:hAnsi="Arial" w:cs="Arial"/>
          <w:iCs/>
          <w:sz w:val="22"/>
          <w:szCs w:val="22"/>
        </w:rPr>
        <w:t>.</w:t>
      </w:r>
    </w:p>
    <w:p w:rsidR="007909DA" w:rsidRPr="00431942" w:rsidRDefault="007909DA" w:rsidP="00115451">
      <w:pPr>
        <w:rPr>
          <w:rFonts w:ascii="Arial" w:hAnsi="Arial" w:cs="Arial"/>
          <w:i/>
          <w:sz w:val="22"/>
          <w:szCs w:val="22"/>
        </w:rPr>
      </w:pPr>
    </w:p>
    <w:p w:rsidR="00262D62" w:rsidRPr="00122EA8" w:rsidRDefault="0024722A" w:rsidP="00981793">
      <w:pPr>
        <w:pStyle w:val="Zkladntextodsazen"/>
        <w:numPr>
          <w:ilvl w:val="0"/>
          <w:numId w:val="17"/>
        </w:numPr>
        <w:ind w:left="426" w:hanging="426"/>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562FB4">
        <w:rPr>
          <w:rFonts w:ascii="Arial" w:hAnsi="Arial" w:cs="Arial"/>
          <w:sz w:val="22"/>
          <w:szCs w:val="22"/>
        </w:rPr>
        <w:t xml:space="preserve"> 1 písm. a)</w:t>
      </w:r>
      <w:r w:rsidR="00B53FC0">
        <w:rPr>
          <w:rFonts w:ascii="Arial" w:hAnsi="Arial" w:cs="Arial"/>
          <w:sz w:val="22"/>
          <w:szCs w:val="22"/>
        </w:rPr>
        <w:t xml:space="preserve"> a</w:t>
      </w:r>
      <w:r w:rsidR="00562FB4">
        <w:rPr>
          <w:rFonts w:ascii="Arial" w:hAnsi="Arial" w:cs="Arial"/>
          <w:sz w:val="22"/>
          <w:szCs w:val="22"/>
        </w:rPr>
        <w:t>ž</w:t>
      </w:r>
      <w:r w:rsidR="00B53FC0">
        <w:rPr>
          <w:rFonts w:ascii="Arial" w:hAnsi="Arial" w:cs="Arial"/>
          <w:sz w:val="22"/>
          <w:szCs w:val="22"/>
        </w:rPr>
        <w:t xml:space="preserve"> j)</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981793">
      <w:pPr>
        <w:pStyle w:val="Zkladntextodsazen"/>
        <w:numPr>
          <w:ilvl w:val="0"/>
          <w:numId w:val="17"/>
        </w:numPr>
        <w:ind w:left="426" w:hanging="426"/>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Default="0024722A">
      <w:pPr>
        <w:jc w:val="center"/>
        <w:rPr>
          <w:rFonts w:ascii="Arial" w:hAnsi="Arial" w:cs="Arial"/>
          <w:b/>
          <w:sz w:val="22"/>
          <w:szCs w:val="22"/>
        </w:rPr>
      </w:pPr>
      <w:r w:rsidRPr="00FB6AE5">
        <w:rPr>
          <w:rFonts w:ascii="Arial" w:hAnsi="Arial" w:cs="Arial"/>
          <w:b/>
          <w:sz w:val="22"/>
          <w:szCs w:val="22"/>
        </w:rPr>
        <w:t>Čl. 3</w:t>
      </w:r>
    </w:p>
    <w:p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47625F" w:rsidRPr="00F26E51" w:rsidRDefault="0017608F" w:rsidP="00981793">
      <w:pPr>
        <w:numPr>
          <w:ilvl w:val="0"/>
          <w:numId w:val="4"/>
        </w:numPr>
        <w:tabs>
          <w:tab w:val="clear" w:pos="360"/>
          <w:tab w:val="num" w:pos="426"/>
          <w:tab w:val="num" w:pos="540"/>
          <w:tab w:val="num" w:pos="927"/>
        </w:tabs>
        <w:ind w:left="426" w:hanging="426"/>
        <w:jc w:val="both"/>
        <w:rPr>
          <w:rFonts w:ascii="Arial" w:hAnsi="Arial" w:cs="Arial"/>
          <w:color w:val="000000" w:themeColor="text1"/>
          <w:sz w:val="22"/>
          <w:szCs w:val="22"/>
        </w:rPr>
      </w:pPr>
      <w:r w:rsidRPr="00F26E51">
        <w:rPr>
          <w:rFonts w:ascii="Arial" w:hAnsi="Arial" w:cs="Arial"/>
          <w:color w:val="000000" w:themeColor="text1"/>
          <w:sz w:val="22"/>
          <w:szCs w:val="22"/>
        </w:rPr>
        <w:t>Papír, plasty, sklo, kovy</w:t>
      </w:r>
      <w:r w:rsidR="00E5725E" w:rsidRPr="00F26E51">
        <w:rPr>
          <w:rFonts w:ascii="Arial" w:hAnsi="Arial" w:cs="Arial"/>
          <w:color w:val="000000" w:themeColor="text1"/>
          <w:sz w:val="22"/>
          <w:szCs w:val="22"/>
        </w:rPr>
        <w:t xml:space="preserve">, </w:t>
      </w:r>
      <w:r w:rsidR="00720F14" w:rsidRPr="00F26E51">
        <w:rPr>
          <w:rFonts w:ascii="Arial" w:hAnsi="Arial" w:cs="Arial"/>
          <w:color w:val="000000" w:themeColor="text1"/>
          <w:sz w:val="22"/>
          <w:szCs w:val="22"/>
        </w:rPr>
        <w:t xml:space="preserve">nápojové kartony, </w:t>
      </w:r>
      <w:r w:rsidR="00E5725E" w:rsidRPr="00F26E51">
        <w:rPr>
          <w:rFonts w:ascii="Arial" w:hAnsi="Arial" w:cs="Arial"/>
          <w:color w:val="000000" w:themeColor="text1"/>
          <w:sz w:val="22"/>
          <w:szCs w:val="22"/>
        </w:rPr>
        <w:t>biologické odpady</w:t>
      </w:r>
      <w:r w:rsidR="00181515" w:rsidRPr="00F26E51">
        <w:rPr>
          <w:rFonts w:ascii="Arial" w:hAnsi="Arial" w:cs="Arial"/>
          <w:color w:val="000000" w:themeColor="text1"/>
          <w:sz w:val="22"/>
          <w:szCs w:val="22"/>
        </w:rPr>
        <w:t>, jedlé oleje a tuky</w:t>
      </w:r>
      <w:r w:rsidR="009D5C19" w:rsidRPr="00F26E51">
        <w:rPr>
          <w:rFonts w:ascii="Arial" w:hAnsi="Arial" w:cs="Arial"/>
          <w:color w:val="000000" w:themeColor="text1"/>
          <w:sz w:val="22"/>
          <w:szCs w:val="22"/>
        </w:rPr>
        <w:t>, textil</w:t>
      </w:r>
      <w:r w:rsidR="00181515" w:rsidRPr="00F26E51">
        <w:rPr>
          <w:rFonts w:ascii="Arial" w:hAnsi="Arial" w:cs="Arial"/>
          <w:color w:val="000000" w:themeColor="text1"/>
          <w:sz w:val="22"/>
          <w:szCs w:val="22"/>
        </w:rPr>
        <w:t xml:space="preserve"> </w:t>
      </w:r>
      <w:r w:rsidRPr="00F26E51">
        <w:rPr>
          <w:rFonts w:ascii="Arial" w:hAnsi="Arial" w:cs="Arial"/>
          <w:color w:val="000000" w:themeColor="text1"/>
          <w:sz w:val="22"/>
          <w:szCs w:val="22"/>
        </w:rPr>
        <w:t>se soustřeďují</w:t>
      </w:r>
      <w:r w:rsidR="0024722A" w:rsidRPr="00F26E51">
        <w:rPr>
          <w:rFonts w:ascii="Arial" w:hAnsi="Arial" w:cs="Arial"/>
          <w:color w:val="000000" w:themeColor="text1"/>
          <w:sz w:val="22"/>
          <w:szCs w:val="22"/>
        </w:rPr>
        <w:t xml:space="preserve"> do </w:t>
      </w:r>
      <w:r w:rsidR="005F0210" w:rsidRPr="00F26E51">
        <w:rPr>
          <w:rFonts w:ascii="Arial" w:hAnsi="Arial" w:cs="Arial"/>
          <w:bCs/>
          <w:color w:val="000000" w:themeColor="text1"/>
          <w:sz w:val="22"/>
          <w:szCs w:val="22"/>
        </w:rPr>
        <w:t>zvláštních sběrných nádob</w:t>
      </w:r>
      <w:r w:rsidR="005F0210" w:rsidRPr="00F26E51">
        <w:rPr>
          <w:rFonts w:ascii="Arial" w:hAnsi="Arial" w:cs="Arial"/>
          <w:color w:val="000000" w:themeColor="text1"/>
          <w:sz w:val="22"/>
          <w:szCs w:val="22"/>
        </w:rPr>
        <w:t>, kterými jsou</w:t>
      </w:r>
      <w:r w:rsidR="0047625F" w:rsidRPr="00F26E51">
        <w:rPr>
          <w:rFonts w:ascii="Arial" w:hAnsi="Arial" w:cs="Arial"/>
          <w:color w:val="000000" w:themeColor="text1"/>
          <w:sz w:val="22"/>
          <w:szCs w:val="22"/>
        </w:rPr>
        <w:t>:</w:t>
      </w:r>
    </w:p>
    <w:p w:rsidR="0047625F" w:rsidRPr="00F26E51" w:rsidRDefault="0047625F" w:rsidP="00981793">
      <w:pPr>
        <w:pStyle w:val="Odstavecseseznamem"/>
        <w:numPr>
          <w:ilvl w:val="0"/>
          <w:numId w:val="33"/>
        </w:numPr>
        <w:tabs>
          <w:tab w:val="num" w:pos="540"/>
          <w:tab w:val="num" w:pos="567"/>
        </w:tabs>
        <w:ind w:left="851" w:hanging="425"/>
        <w:jc w:val="both"/>
        <w:rPr>
          <w:rFonts w:ascii="Arial" w:hAnsi="Arial" w:cs="Arial"/>
          <w:color w:val="000000" w:themeColor="text1"/>
        </w:rPr>
      </w:pPr>
      <w:r w:rsidRPr="00F26E51">
        <w:rPr>
          <w:rFonts w:ascii="Arial" w:hAnsi="Arial" w:cs="Arial"/>
          <w:color w:val="000000" w:themeColor="text1"/>
        </w:rPr>
        <w:t>Popelnice o objemu 240l a 360l,</w:t>
      </w:r>
    </w:p>
    <w:p w:rsidR="0047625F" w:rsidRPr="00F26E51" w:rsidRDefault="0047625F" w:rsidP="00981793">
      <w:pPr>
        <w:pStyle w:val="Odstavecseseznamem"/>
        <w:numPr>
          <w:ilvl w:val="0"/>
          <w:numId w:val="33"/>
        </w:numPr>
        <w:tabs>
          <w:tab w:val="num" w:pos="540"/>
          <w:tab w:val="num" w:pos="927"/>
        </w:tabs>
        <w:ind w:left="851" w:hanging="425"/>
        <w:jc w:val="both"/>
        <w:rPr>
          <w:rFonts w:ascii="Arial" w:hAnsi="Arial" w:cs="Arial"/>
          <w:color w:val="000000" w:themeColor="text1"/>
        </w:rPr>
      </w:pPr>
      <w:r w:rsidRPr="00F26E51">
        <w:rPr>
          <w:rFonts w:ascii="Arial" w:hAnsi="Arial" w:cs="Arial"/>
          <w:color w:val="000000" w:themeColor="text1"/>
        </w:rPr>
        <w:t>Kontejnery o objemu 1100l,</w:t>
      </w:r>
    </w:p>
    <w:p w:rsidR="0047625F" w:rsidRPr="00F26E51" w:rsidRDefault="0047625F" w:rsidP="00981793">
      <w:pPr>
        <w:pStyle w:val="Odstavecseseznamem"/>
        <w:numPr>
          <w:ilvl w:val="0"/>
          <w:numId w:val="33"/>
        </w:numPr>
        <w:tabs>
          <w:tab w:val="num" w:pos="540"/>
          <w:tab w:val="num" w:pos="927"/>
        </w:tabs>
        <w:ind w:left="851" w:hanging="425"/>
        <w:jc w:val="both"/>
        <w:rPr>
          <w:rFonts w:ascii="Arial" w:hAnsi="Arial" w:cs="Arial"/>
          <w:color w:val="000000" w:themeColor="text1"/>
        </w:rPr>
      </w:pPr>
      <w:r w:rsidRPr="00F26E51">
        <w:rPr>
          <w:rFonts w:ascii="Arial" w:hAnsi="Arial" w:cs="Arial"/>
          <w:color w:val="000000" w:themeColor="text1"/>
        </w:rPr>
        <w:t>Velkoobjemové kontejnery,</w:t>
      </w:r>
    </w:p>
    <w:p w:rsidR="0047625F" w:rsidRPr="00F26E51" w:rsidRDefault="0047625F" w:rsidP="00981793">
      <w:pPr>
        <w:pStyle w:val="Odstavecseseznamem"/>
        <w:numPr>
          <w:ilvl w:val="0"/>
          <w:numId w:val="33"/>
        </w:numPr>
        <w:tabs>
          <w:tab w:val="num" w:pos="540"/>
          <w:tab w:val="num" w:pos="927"/>
        </w:tabs>
        <w:ind w:left="851" w:hanging="425"/>
        <w:jc w:val="both"/>
        <w:rPr>
          <w:rFonts w:ascii="Arial" w:hAnsi="Arial" w:cs="Arial"/>
          <w:color w:val="000000" w:themeColor="text1"/>
        </w:rPr>
      </w:pPr>
      <w:r w:rsidRPr="00F26E51">
        <w:rPr>
          <w:rFonts w:ascii="Arial" w:hAnsi="Arial" w:cs="Arial"/>
          <w:color w:val="000000" w:themeColor="text1"/>
        </w:rPr>
        <w:t>Kontejnery na textil.</w:t>
      </w:r>
    </w:p>
    <w:p w:rsidR="00D53A1B" w:rsidRPr="00F26E51" w:rsidRDefault="00D53A1B" w:rsidP="00981793">
      <w:pPr>
        <w:pStyle w:val="NormlnIMP"/>
        <w:numPr>
          <w:ilvl w:val="0"/>
          <w:numId w:val="4"/>
        </w:numPr>
        <w:tabs>
          <w:tab w:val="clear" w:pos="360"/>
          <w:tab w:val="num" w:pos="540"/>
          <w:tab w:val="num" w:pos="567"/>
          <w:tab w:val="num" w:pos="927"/>
        </w:tabs>
        <w:suppressAutoHyphens w:val="0"/>
        <w:overflowPunct/>
        <w:autoSpaceDE/>
        <w:autoSpaceDN/>
        <w:adjustRightInd/>
        <w:spacing w:line="240" w:lineRule="auto"/>
        <w:ind w:left="426" w:hanging="426"/>
        <w:textAlignment w:val="auto"/>
        <w:rPr>
          <w:rFonts w:ascii="Arial" w:hAnsi="Arial" w:cs="Arial"/>
          <w:color w:val="000000" w:themeColor="text1"/>
          <w:sz w:val="22"/>
          <w:szCs w:val="22"/>
        </w:rPr>
      </w:pPr>
      <w:r w:rsidRPr="00F26E51">
        <w:rPr>
          <w:rFonts w:ascii="Arial" w:eastAsia="Calibri" w:hAnsi="Arial" w:cs="Arial"/>
          <w:color w:val="000000" w:themeColor="text1"/>
          <w:sz w:val="22"/>
          <w:szCs w:val="22"/>
          <w:lang w:eastAsia="en-US"/>
        </w:rPr>
        <w:t xml:space="preserve">Umístění stanovišť zvláštních sběrných nádob lze nalézt na internetových stránkách obce www.straznadnisou.cz, v sekci Občan – odpady. </w:t>
      </w:r>
    </w:p>
    <w:p w:rsidR="0024722A" w:rsidRPr="00F26E51" w:rsidRDefault="0024722A">
      <w:pPr>
        <w:jc w:val="both"/>
        <w:rPr>
          <w:rFonts w:ascii="Arial" w:hAnsi="Arial" w:cs="Arial"/>
          <w:color w:val="000000" w:themeColor="text1"/>
          <w:sz w:val="22"/>
          <w:szCs w:val="22"/>
        </w:rPr>
      </w:pPr>
    </w:p>
    <w:p w:rsidR="0024722A" w:rsidRPr="00F26E51" w:rsidRDefault="0024722A" w:rsidP="00981793">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color w:val="000000" w:themeColor="text1"/>
          <w:sz w:val="22"/>
          <w:szCs w:val="22"/>
        </w:rPr>
      </w:pPr>
      <w:r w:rsidRPr="00F26E51">
        <w:rPr>
          <w:rFonts w:ascii="Arial" w:hAnsi="Arial" w:cs="Arial"/>
          <w:color w:val="000000" w:themeColor="text1"/>
          <w:sz w:val="22"/>
          <w:szCs w:val="22"/>
        </w:rPr>
        <w:t>Zvláštní sběrné nádoby jsou barevně odlišeny a označeny příslušnými nápisy:</w:t>
      </w:r>
    </w:p>
    <w:p w:rsidR="00745703" w:rsidRPr="000A1712"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themeColor="text1"/>
        </w:rPr>
      </w:pPr>
      <w:r w:rsidRPr="000A1712">
        <w:rPr>
          <w:rFonts w:ascii="Arial" w:hAnsi="Arial" w:cs="Arial"/>
          <w:bCs/>
          <w:color w:val="000000" w:themeColor="text1"/>
        </w:rPr>
        <w:t>Biologick</w:t>
      </w:r>
      <w:r w:rsidR="001476FD" w:rsidRPr="000A1712">
        <w:rPr>
          <w:rFonts w:ascii="Arial" w:hAnsi="Arial" w:cs="Arial"/>
          <w:bCs/>
          <w:color w:val="000000" w:themeColor="text1"/>
        </w:rPr>
        <w:t>é</w:t>
      </w:r>
      <w:r w:rsidR="00DB2051" w:rsidRPr="000A1712">
        <w:rPr>
          <w:rFonts w:ascii="Arial" w:hAnsi="Arial" w:cs="Arial"/>
          <w:bCs/>
          <w:color w:val="000000" w:themeColor="text1"/>
        </w:rPr>
        <w:t xml:space="preserve"> </w:t>
      </w:r>
      <w:r w:rsidRPr="000A1712">
        <w:rPr>
          <w:rFonts w:ascii="Arial" w:hAnsi="Arial" w:cs="Arial"/>
          <w:bCs/>
          <w:color w:val="000000" w:themeColor="text1"/>
        </w:rPr>
        <w:t xml:space="preserve">odpady, </w:t>
      </w:r>
      <w:r w:rsidR="00D53A1B" w:rsidRPr="000A1712">
        <w:rPr>
          <w:rFonts w:ascii="Arial" w:hAnsi="Arial" w:cs="Arial"/>
          <w:bCs/>
          <w:color w:val="000000" w:themeColor="text1"/>
        </w:rPr>
        <w:t>velkoobjemový kontejner,</w:t>
      </w:r>
    </w:p>
    <w:p w:rsidR="0024722A" w:rsidRPr="000A171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A1712">
        <w:rPr>
          <w:rFonts w:ascii="Arial" w:hAnsi="Arial" w:cs="Arial"/>
          <w:bCs/>
          <w:color w:val="000000"/>
        </w:rPr>
        <w:t>P</w:t>
      </w:r>
      <w:r w:rsidR="005A0757">
        <w:rPr>
          <w:rFonts w:ascii="Arial" w:hAnsi="Arial" w:cs="Arial"/>
          <w:bCs/>
          <w:color w:val="000000"/>
        </w:rPr>
        <w:t>apír, barva modrá,</w:t>
      </w:r>
    </w:p>
    <w:p w:rsidR="00A94551" w:rsidRPr="000A1712"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0A1712">
        <w:rPr>
          <w:rFonts w:ascii="Arial" w:hAnsi="Arial" w:cs="Arial"/>
          <w:bCs/>
          <w:color w:val="000000"/>
        </w:rPr>
        <w:t>Plasty</w:t>
      </w:r>
      <w:r w:rsidR="005A0757">
        <w:rPr>
          <w:rFonts w:ascii="Arial" w:hAnsi="Arial" w:cs="Arial"/>
          <w:bCs/>
          <w:color w:val="000000"/>
        </w:rPr>
        <w:t xml:space="preserve"> vč.</w:t>
      </w:r>
      <w:r w:rsidRPr="000A1712">
        <w:rPr>
          <w:rFonts w:ascii="Arial" w:hAnsi="Arial" w:cs="Arial"/>
          <w:bCs/>
          <w:color w:val="000000"/>
        </w:rPr>
        <w:t xml:space="preserve"> PET lahv</w:t>
      </w:r>
      <w:r w:rsidR="005A0757">
        <w:rPr>
          <w:rFonts w:ascii="Arial" w:hAnsi="Arial" w:cs="Arial"/>
          <w:bCs/>
          <w:color w:val="000000"/>
        </w:rPr>
        <w:t>í</w:t>
      </w:r>
      <w:r w:rsidRPr="000A1712">
        <w:rPr>
          <w:rFonts w:ascii="Arial" w:hAnsi="Arial" w:cs="Arial"/>
          <w:bCs/>
          <w:color w:val="000000"/>
        </w:rPr>
        <w:t xml:space="preserve">, barva </w:t>
      </w:r>
      <w:r w:rsidR="005A0757">
        <w:rPr>
          <w:rFonts w:ascii="Arial" w:hAnsi="Arial" w:cs="Arial"/>
          <w:bCs/>
          <w:color w:val="000000"/>
        </w:rPr>
        <w:t>žlutá,</w:t>
      </w:r>
    </w:p>
    <w:p w:rsidR="0024722A" w:rsidRPr="000A171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0A1712">
        <w:rPr>
          <w:rFonts w:ascii="Arial" w:hAnsi="Arial" w:cs="Arial"/>
          <w:bCs/>
          <w:color w:val="000000"/>
        </w:rPr>
        <w:t>S</w:t>
      </w:r>
      <w:r w:rsidR="0024722A" w:rsidRPr="000A1712">
        <w:rPr>
          <w:rFonts w:ascii="Arial" w:hAnsi="Arial" w:cs="Arial"/>
          <w:bCs/>
          <w:color w:val="000000"/>
        </w:rPr>
        <w:t xml:space="preserve">klo, barva </w:t>
      </w:r>
      <w:r w:rsidR="005A0757">
        <w:rPr>
          <w:rFonts w:ascii="Arial" w:hAnsi="Arial" w:cs="Arial"/>
          <w:bCs/>
          <w:color w:val="000000"/>
        </w:rPr>
        <w:t>zelená,</w:t>
      </w:r>
    </w:p>
    <w:p w:rsidR="00745703" w:rsidRPr="005A0757"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0A1712">
        <w:rPr>
          <w:rFonts w:ascii="Arial" w:hAnsi="Arial" w:cs="Arial"/>
          <w:bCs/>
          <w:color w:val="000000"/>
        </w:rPr>
        <w:t>K</w:t>
      </w:r>
      <w:r w:rsidR="00745703" w:rsidRPr="000A1712">
        <w:rPr>
          <w:rFonts w:ascii="Arial" w:hAnsi="Arial" w:cs="Arial"/>
          <w:bCs/>
          <w:color w:val="000000"/>
        </w:rPr>
        <w:t xml:space="preserve">ovy, barva </w:t>
      </w:r>
      <w:r w:rsidR="005A0757">
        <w:rPr>
          <w:rFonts w:ascii="Arial" w:hAnsi="Arial" w:cs="Arial"/>
          <w:bCs/>
          <w:color w:val="000000"/>
        </w:rPr>
        <w:t>šedá</w:t>
      </w:r>
      <w:r w:rsidRPr="000A1712">
        <w:rPr>
          <w:rFonts w:ascii="Arial" w:hAnsi="Arial" w:cs="Arial"/>
          <w:bCs/>
          <w:color w:val="000000"/>
        </w:rPr>
        <w:t>,</w:t>
      </w:r>
      <w:r w:rsidR="002A3581" w:rsidRPr="000A1712">
        <w:rPr>
          <w:rFonts w:ascii="Arial" w:hAnsi="Arial" w:cs="Arial"/>
          <w:bCs/>
          <w:color w:val="000000"/>
        </w:rPr>
        <w:t xml:space="preserve"> </w:t>
      </w:r>
    </w:p>
    <w:p w:rsidR="005A0757" w:rsidRPr="000A1712" w:rsidRDefault="00E02592" w:rsidP="002A3581">
      <w:pPr>
        <w:pStyle w:val="Odstavecseseznamem"/>
        <w:numPr>
          <w:ilvl w:val="0"/>
          <w:numId w:val="18"/>
        </w:numPr>
        <w:autoSpaceDE w:val="0"/>
        <w:autoSpaceDN w:val="0"/>
        <w:adjustRightInd w:val="0"/>
        <w:spacing w:after="0" w:line="240" w:lineRule="auto"/>
        <w:rPr>
          <w:rFonts w:ascii="Arial" w:hAnsi="Arial" w:cs="Arial"/>
          <w:bCs/>
        </w:rPr>
      </w:pPr>
      <w:r>
        <w:rPr>
          <w:rFonts w:ascii="Arial" w:hAnsi="Arial" w:cs="Arial"/>
          <w:bCs/>
        </w:rPr>
        <w:t>Nápojové kartony, barva červená,</w:t>
      </w:r>
    </w:p>
    <w:p w:rsidR="00547890" w:rsidRPr="000A1712" w:rsidRDefault="00547890" w:rsidP="00547890">
      <w:pPr>
        <w:numPr>
          <w:ilvl w:val="0"/>
          <w:numId w:val="18"/>
        </w:numPr>
        <w:rPr>
          <w:rFonts w:ascii="Arial" w:hAnsi="Arial" w:cs="Arial"/>
          <w:iCs/>
          <w:sz w:val="22"/>
          <w:szCs w:val="22"/>
        </w:rPr>
      </w:pPr>
      <w:r w:rsidRPr="000A1712">
        <w:rPr>
          <w:rFonts w:ascii="Arial" w:hAnsi="Arial" w:cs="Arial"/>
          <w:iCs/>
          <w:sz w:val="22"/>
          <w:szCs w:val="22"/>
        </w:rPr>
        <w:t>Jedlé oleje a tuky</w:t>
      </w:r>
      <w:r w:rsidR="00D226C7" w:rsidRPr="000A1712">
        <w:rPr>
          <w:rFonts w:ascii="Arial" w:hAnsi="Arial" w:cs="Arial"/>
          <w:iCs/>
          <w:sz w:val="22"/>
          <w:szCs w:val="22"/>
        </w:rPr>
        <w:t>, barva</w:t>
      </w:r>
      <w:r w:rsidR="005A0757">
        <w:rPr>
          <w:rFonts w:ascii="Arial" w:hAnsi="Arial" w:cs="Arial"/>
          <w:iCs/>
          <w:sz w:val="22"/>
          <w:szCs w:val="22"/>
        </w:rPr>
        <w:t xml:space="preserve"> černá,</w:t>
      </w:r>
    </w:p>
    <w:p w:rsidR="00A342C0" w:rsidRPr="000A1712" w:rsidRDefault="00A342C0" w:rsidP="00547890">
      <w:pPr>
        <w:numPr>
          <w:ilvl w:val="0"/>
          <w:numId w:val="18"/>
        </w:numPr>
        <w:rPr>
          <w:rFonts w:ascii="Arial" w:hAnsi="Arial" w:cs="Arial"/>
          <w:iCs/>
          <w:sz w:val="22"/>
          <w:szCs w:val="22"/>
        </w:rPr>
      </w:pPr>
      <w:r w:rsidRPr="000A1712">
        <w:rPr>
          <w:rFonts w:ascii="Arial" w:hAnsi="Arial" w:cs="Arial"/>
          <w:iCs/>
          <w:sz w:val="22"/>
          <w:szCs w:val="22"/>
        </w:rPr>
        <w:t xml:space="preserve">Textil, </w:t>
      </w:r>
      <w:r w:rsidR="005A0757">
        <w:rPr>
          <w:rFonts w:ascii="Arial" w:hAnsi="Arial" w:cs="Arial"/>
          <w:iCs/>
          <w:sz w:val="22"/>
          <w:szCs w:val="22"/>
        </w:rPr>
        <w:t>kontejner bílé barvy.</w:t>
      </w:r>
    </w:p>
    <w:p w:rsidR="0024722A" w:rsidRDefault="0024722A">
      <w:pPr>
        <w:ind w:left="360"/>
        <w:rPr>
          <w:rFonts w:ascii="Arial" w:hAnsi="Arial" w:cs="Arial"/>
          <w:i/>
          <w:iCs/>
          <w:sz w:val="22"/>
          <w:szCs w:val="22"/>
        </w:rPr>
      </w:pPr>
    </w:p>
    <w:p w:rsidR="009007DD" w:rsidRDefault="00F77173" w:rsidP="00981793">
      <w:pPr>
        <w:numPr>
          <w:ilvl w:val="0"/>
          <w:numId w:val="4"/>
        </w:numPr>
        <w:tabs>
          <w:tab w:val="clear" w:pos="360"/>
          <w:tab w:val="num" w:pos="426"/>
        </w:tabs>
        <w:ind w:left="426" w:hanging="426"/>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81793">
      <w:pPr>
        <w:numPr>
          <w:ilvl w:val="0"/>
          <w:numId w:val="4"/>
        </w:numPr>
        <w:tabs>
          <w:tab w:val="clear" w:pos="360"/>
          <w:tab w:val="num" w:pos="709"/>
        </w:tabs>
        <w:ind w:left="426" w:hanging="426"/>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3A0DB1" w:rsidRPr="0018297E" w:rsidRDefault="0018297E" w:rsidP="00981793">
      <w:pPr>
        <w:numPr>
          <w:ilvl w:val="0"/>
          <w:numId w:val="4"/>
        </w:numPr>
        <w:tabs>
          <w:tab w:val="clear" w:pos="360"/>
          <w:tab w:val="num" w:pos="709"/>
        </w:tabs>
        <w:ind w:left="426" w:hanging="426"/>
        <w:jc w:val="both"/>
      </w:pPr>
      <w:r w:rsidRPr="0018297E">
        <w:rPr>
          <w:rFonts w:ascii="Arial" w:hAnsi="Arial" w:cs="Arial"/>
          <w:sz w:val="22"/>
          <w:szCs w:val="22"/>
        </w:rPr>
        <w:t xml:space="preserve">Biologické odpady </w:t>
      </w:r>
      <w:r w:rsidR="00FB298C" w:rsidRPr="0018297E">
        <w:rPr>
          <w:rFonts w:ascii="Arial" w:hAnsi="Arial" w:cs="Arial"/>
          <w:sz w:val="22"/>
          <w:szCs w:val="22"/>
        </w:rPr>
        <w:t xml:space="preserve">lze odevzdávat </w:t>
      </w:r>
      <w:r w:rsidRPr="0018297E">
        <w:rPr>
          <w:rFonts w:ascii="Arial" w:hAnsi="Arial" w:cs="Arial"/>
          <w:sz w:val="22"/>
          <w:szCs w:val="22"/>
        </w:rPr>
        <w:t xml:space="preserve">celoročně </w:t>
      </w:r>
      <w:r w:rsidR="00FB298C" w:rsidRPr="0018297E">
        <w:rPr>
          <w:rFonts w:ascii="Arial" w:hAnsi="Arial" w:cs="Arial"/>
          <w:sz w:val="22"/>
          <w:szCs w:val="22"/>
        </w:rPr>
        <w:t xml:space="preserve">ve sběrném </w:t>
      </w:r>
      <w:r w:rsidRPr="0018297E">
        <w:rPr>
          <w:rFonts w:ascii="Arial" w:hAnsi="Arial" w:cs="Arial"/>
          <w:sz w:val="22"/>
          <w:szCs w:val="22"/>
        </w:rPr>
        <w:t>místě</w:t>
      </w:r>
      <w:r w:rsidR="00FB298C" w:rsidRPr="0018297E">
        <w:rPr>
          <w:rFonts w:ascii="Arial" w:hAnsi="Arial" w:cs="Arial"/>
          <w:sz w:val="22"/>
          <w:szCs w:val="22"/>
        </w:rPr>
        <w:t>, kter</w:t>
      </w:r>
      <w:r w:rsidRPr="0018297E">
        <w:rPr>
          <w:rFonts w:ascii="Arial" w:hAnsi="Arial" w:cs="Arial"/>
          <w:sz w:val="22"/>
          <w:szCs w:val="22"/>
        </w:rPr>
        <w:t>é je umístěno na adrese V Kopečkách 782, Stráž nad Nisou</w:t>
      </w:r>
      <w:r w:rsidR="00FB298C" w:rsidRPr="0018297E">
        <w:rPr>
          <w:rFonts w:ascii="Arial" w:hAnsi="Arial" w:cs="Arial"/>
          <w:sz w:val="22"/>
          <w:szCs w:val="22"/>
        </w:rPr>
        <w:t xml:space="preserve"> </w:t>
      </w:r>
      <w:r w:rsidRPr="0018297E">
        <w:rPr>
          <w:rFonts w:ascii="Arial" w:hAnsi="Arial" w:cs="Arial"/>
          <w:sz w:val="22"/>
          <w:szCs w:val="22"/>
        </w:rPr>
        <w:t xml:space="preserve">v provozní době tohoto zařízení. </w:t>
      </w:r>
    </w:p>
    <w:p w:rsidR="0018297E" w:rsidRDefault="0018297E" w:rsidP="0018297E">
      <w:pPr>
        <w:ind w:left="360"/>
        <w:jc w:val="both"/>
      </w:pPr>
    </w:p>
    <w:p w:rsidR="0018297E" w:rsidRDefault="0018297E" w:rsidP="0018297E">
      <w:pPr>
        <w:ind w:left="360"/>
        <w:jc w:val="both"/>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981793" w:rsidRDefault="006101FB" w:rsidP="00981793">
      <w:pPr>
        <w:numPr>
          <w:ilvl w:val="0"/>
          <w:numId w:val="15"/>
        </w:numPr>
        <w:ind w:left="426" w:hanging="426"/>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18297E">
        <w:rPr>
          <w:rFonts w:ascii="Arial" w:hAnsi="Arial" w:cs="Arial"/>
          <w:sz w:val="22"/>
          <w:szCs w:val="22"/>
        </w:rPr>
        <w:t xml:space="preserve">na </w:t>
      </w:r>
      <w:r w:rsidR="0018297E">
        <w:rPr>
          <w:rFonts w:ascii="Arial" w:hAnsi="Arial" w:cs="Arial"/>
          <w:sz w:val="22"/>
          <w:szCs w:val="22"/>
        </w:rPr>
        <w:lastRenderedPageBreak/>
        <w:t xml:space="preserve">webové stránce obce </w:t>
      </w:r>
      <w:r w:rsidR="0018297E" w:rsidRPr="0018297E">
        <w:rPr>
          <w:rFonts w:ascii="Arial" w:hAnsi="Arial" w:cs="Arial"/>
          <w:sz w:val="22"/>
          <w:szCs w:val="22"/>
        </w:rPr>
        <w:t>www.straznadnisou.cz</w:t>
      </w:r>
      <w:r w:rsidR="0018297E">
        <w:rPr>
          <w:rFonts w:ascii="Arial" w:hAnsi="Arial" w:cs="Arial"/>
          <w:sz w:val="22"/>
          <w:szCs w:val="22"/>
        </w:rPr>
        <w:t>, vývěskách obce a prostřednictvím sociálních sítí obce.</w:t>
      </w:r>
    </w:p>
    <w:p w:rsidR="00981793" w:rsidRPr="00FB6AE5" w:rsidRDefault="00981793" w:rsidP="00981793">
      <w:pPr>
        <w:ind w:left="360"/>
        <w:jc w:val="both"/>
        <w:rPr>
          <w:rFonts w:ascii="Arial" w:hAnsi="Arial" w:cs="Arial"/>
          <w:i/>
          <w:iCs/>
          <w:sz w:val="22"/>
          <w:szCs w:val="22"/>
        </w:rPr>
      </w:pPr>
    </w:p>
    <w:p w:rsidR="0024722A" w:rsidRDefault="00A94551" w:rsidP="00981793">
      <w:pPr>
        <w:numPr>
          <w:ilvl w:val="0"/>
          <w:numId w:val="15"/>
        </w:numPr>
        <w:ind w:left="426" w:hanging="426"/>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1C5D68" w:rsidRDefault="001C5D68" w:rsidP="000F645D">
      <w:pPr>
        <w:jc w:val="center"/>
        <w:rPr>
          <w:rFonts w:ascii="Arial" w:hAnsi="Arial" w:cs="Arial"/>
          <w:b/>
          <w:sz w:val="22"/>
          <w:szCs w:val="22"/>
        </w:rPr>
      </w:pPr>
    </w:p>
    <w:p w:rsidR="001C5D68" w:rsidRDefault="001C5D68" w:rsidP="000F645D">
      <w:pPr>
        <w:jc w:val="cente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560DED" w:rsidRPr="003F04F1" w:rsidRDefault="006101FB" w:rsidP="00981793">
      <w:pPr>
        <w:pStyle w:val="Odstavecseseznamem"/>
        <w:numPr>
          <w:ilvl w:val="0"/>
          <w:numId w:val="7"/>
        </w:numPr>
        <w:tabs>
          <w:tab w:val="clear" w:pos="360"/>
          <w:tab w:val="num" w:pos="426"/>
        </w:tabs>
        <w:ind w:left="426" w:hanging="426"/>
        <w:jc w:val="both"/>
        <w:rPr>
          <w:rFonts w:ascii="Arial" w:hAnsi="Arial" w:cs="Arial"/>
          <w:i/>
          <w:iCs/>
        </w:rPr>
      </w:pPr>
      <w:r w:rsidRPr="00981793">
        <w:rPr>
          <w:rFonts w:ascii="Arial" w:hAnsi="Arial" w:cs="Arial"/>
        </w:rPr>
        <w:t>S</w:t>
      </w:r>
      <w:r w:rsidR="000F645D" w:rsidRPr="00981793">
        <w:rPr>
          <w:rFonts w:ascii="Arial" w:hAnsi="Arial" w:cs="Arial"/>
        </w:rPr>
        <w:t>vo</w:t>
      </w:r>
      <w:r w:rsidR="000F645D" w:rsidRPr="003F04F1">
        <w:rPr>
          <w:rFonts w:ascii="Arial" w:hAnsi="Arial" w:cs="Arial"/>
        </w:rPr>
        <w:t xml:space="preserve">z objemného odpadu je zajišťován </w:t>
      </w:r>
      <w:r w:rsidR="004F167A" w:rsidRPr="003F04F1">
        <w:rPr>
          <w:rFonts w:ascii="Arial" w:hAnsi="Arial" w:cs="Arial"/>
        </w:rPr>
        <w:t>minimálně dvakrát ročně</w:t>
      </w:r>
      <w:r w:rsidR="000F645D" w:rsidRPr="003F04F1">
        <w:rPr>
          <w:rFonts w:ascii="Arial" w:hAnsi="Arial" w:cs="Arial"/>
        </w:rPr>
        <w:t xml:space="preserve"> jeho odebíráním na předem vyhlášených přechodných stanovištích přímo do zvláštních sběrných nádob k tomuto účelu určených. Informace o </w:t>
      </w:r>
      <w:r w:rsidR="00BF3879" w:rsidRPr="003F04F1">
        <w:rPr>
          <w:rFonts w:ascii="Arial" w:hAnsi="Arial" w:cs="Arial"/>
        </w:rPr>
        <w:t>svozu</w:t>
      </w:r>
      <w:r w:rsidR="000F645D" w:rsidRPr="003F04F1">
        <w:rPr>
          <w:rFonts w:ascii="Arial" w:hAnsi="Arial" w:cs="Arial"/>
        </w:rPr>
        <w:t xml:space="preserve"> jsou zveřejňovány </w:t>
      </w:r>
      <w:r w:rsidR="003F04F1" w:rsidRPr="003F04F1">
        <w:rPr>
          <w:rFonts w:ascii="Arial" w:hAnsi="Arial" w:cs="Arial"/>
        </w:rPr>
        <w:t>na webové stránce obce www.straznadnisou.cz, vývěskách obce a prostřednictvím sociálních sítí obce.</w:t>
      </w:r>
    </w:p>
    <w:p w:rsidR="001476FD" w:rsidRPr="009743BA" w:rsidRDefault="000F645D" w:rsidP="00981793">
      <w:pPr>
        <w:numPr>
          <w:ilvl w:val="0"/>
          <w:numId w:val="7"/>
        </w:numPr>
        <w:tabs>
          <w:tab w:val="clear" w:pos="360"/>
          <w:tab w:val="num" w:pos="426"/>
        </w:tabs>
        <w:ind w:left="426" w:hanging="426"/>
        <w:jc w:val="both"/>
        <w:rPr>
          <w:rFonts w:ascii="Arial" w:hAnsi="Arial" w:cs="Arial"/>
          <w:color w:val="00B0F0"/>
          <w:sz w:val="22"/>
          <w:szCs w:val="22"/>
        </w:rPr>
      </w:pPr>
      <w:r w:rsidRPr="009743BA">
        <w:rPr>
          <w:rFonts w:ascii="Arial" w:hAnsi="Arial" w:cs="Arial"/>
          <w:sz w:val="22"/>
          <w:szCs w:val="22"/>
        </w:rPr>
        <w:t xml:space="preserve">Objemný odpad lze také odevzdávat ve sběrném </w:t>
      </w:r>
      <w:r w:rsidR="0018297E">
        <w:rPr>
          <w:rFonts w:ascii="Arial" w:hAnsi="Arial" w:cs="Arial"/>
          <w:sz w:val="22"/>
          <w:szCs w:val="22"/>
        </w:rPr>
        <w:t>místě</w:t>
      </w:r>
      <w:r w:rsidRPr="009743BA">
        <w:rPr>
          <w:rFonts w:ascii="Arial" w:hAnsi="Arial" w:cs="Arial"/>
          <w:sz w:val="22"/>
          <w:szCs w:val="22"/>
        </w:rPr>
        <w:t>, kter</w:t>
      </w:r>
      <w:r w:rsidR="0018297E">
        <w:rPr>
          <w:rFonts w:ascii="Arial" w:hAnsi="Arial" w:cs="Arial"/>
          <w:sz w:val="22"/>
          <w:szCs w:val="22"/>
        </w:rPr>
        <w:t>é</w:t>
      </w:r>
      <w:r w:rsidRPr="009743BA">
        <w:rPr>
          <w:rFonts w:ascii="Arial" w:hAnsi="Arial" w:cs="Arial"/>
          <w:sz w:val="22"/>
          <w:szCs w:val="22"/>
        </w:rPr>
        <w:t xml:space="preserve"> je umístěn</w:t>
      </w:r>
      <w:r w:rsidR="0018297E">
        <w:rPr>
          <w:rFonts w:ascii="Arial" w:hAnsi="Arial" w:cs="Arial"/>
          <w:sz w:val="22"/>
          <w:szCs w:val="22"/>
        </w:rPr>
        <w:t>o</w:t>
      </w:r>
      <w:r w:rsidRPr="009743BA">
        <w:rPr>
          <w:rFonts w:ascii="Arial" w:hAnsi="Arial" w:cs="Arial"/>
          <w:sz w:val="22"/>
          <w:szCs w:val="22"/>
        </w:rPr>
        <w:t xml:space="preserve"> </w:t>
      </w:r>
      <w:r w:rsidR="0018297E">
        <w:rPr>
          <w:rFonts w:ascii="Arial" w:hAnsi="Arial" w:cs="Arial"/>
          <w:sz w:val="22"/>
          <w:szCs w:val="22"/>
        </w:rPr>
        <w:t>na adrese V Kopečkách 782, Stráž nad Nisou.</w:t>
      </w:r>
      <w:r w:rsidRPr="009743BA">
        <w:rPr>
          <w:rFonts w:ascii="Arial" w:hAnsi="Arial" w:cs="Arial"/>
          <w:sz w:val="22"/>
          <w:szCs w:val="22"/>
        </w:rPr>
        <w:t xml:space="preserve">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435908">
      <w:pPr>
        <w:numPr>
          <w:ilvl w:val="0"/>
          <w:numId w:val="7"/>
        </w:numPr>
        <w:tabs>
          <w:tab w:val="clear" w:pos="360"/>
          <w:tab w:val="left" w:pos="567"/>
          <w:tab w:val="num" w:pos="851"/>
        </w:tabs>
        <w:ind w:left="426" w:hanging="426"/>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3F04F1" w:rsidRDefault="003F04F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3F04F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w:t>
      </w:r>
      <w:r w:rsidRPr="003F04F1">
        <w:rPr>
          <w:rFonts w:ascii="Arial" w:hAnsi="Arial" w:cs="Arial"/>
          <w:sz w:val="22"/>
          <w:szCs w:val="22"/>
        </w:rPr>
        <w:t>sběrnými nádobami rozuměj</w:t>
      </w:r>
      <w:r w:rsidRPr="007939F3">
        <w:rPr>
          <w:rFonts w:ascii="Arial" w:hAnsi="Arial" w:cs="Arial"/>
          <w:sz w:val="22"/>
          <w:szCs w:val="22"/>
        </w:rPr>
        <w:t>í:</w:t>
      </w:r>
      <w:r w:rsidR="00D736CB" w:rsidRPr="007939F3">
        <w:rPr>
          <w:rFonts w:ascii="Arial" w:hAnsi="Arial" w:cs="Arial"/>
          <w:sz w:val="22"/>
          <w:szCs w:val="22"/>
        </w:rPr>
        <w:t xml:space="preserve"> </w:t>
      </w:r>
    </w:p>
    <w:p w:rsidR="00A439F9" w:rsidRPr="00A439F9" w:rsidRDefault="003F04F1" w:rsidP="00403FC1">
      <w:pPr>
        <w:pStyle w:val="Odstavecseseznamem"/>
        <w:numPr>
          <w:ilvl w:val="0"/>
          <w:numId w:val="34"/>
        </w:numPr>
        <w:jc w:val="both"/>
        <w:rPr>
          <w:rFonts w:ascii="Arial" w:hAnsi="Arial" w:cs="Arial"/>
        </w:rPr>
      </w:pPr>
      <w:r w:rsidRPr="00A439F9">
        <w:rPr>
          <w:rFonts w:ascii="Arial" w:hAnsi="Arial" w:cs="Arial"/>
          <w:bCs/>
        </w:rPr>
        <w:t>popelnice o objemu 60l, 110l, 120l, 240l a kontejnery o objemu 1100l,</w:t>
      </w:r>
    </w:p>
    <w:p w:rsidR="00A439F9" w:rsidRDefault="003F04F1" w:rsidP="00A439F9">
      <w:pPr>
        <w:pStyle w:val="Odstavecseseznamem"/>
        <w:numPr>
          <w:ilvl w:val="0"/>
          <w:numId w:val="34"/>
        </w:numPr>
        <w:jc w:val="both"/>
        <w:rPr>
          <w:rFonts w:ascii="Arial" w:hAnsi="Arial" w:cs="Arial"/>
        </w:rPr>
      </w:pPr>
      <w:r w:rsidRPr="00A439F9">
        <w:rPr>
          <w:rFonts w:ascii="Arial" w:hAnsi="Arial" w:cs="Arial"/>
        </w:rPr>
        <w:t>odpadkové koše, které jsou umístěny na veřejných prostranstvích v obci, sloužící pro odkládání drobného směsného komunálního odpadu.</w:t>
      </w:r>
    </w:p>
    <w:p w:rsidR="00A439F9" w:rsidRDefault="00A439F9" w:rsidP="00A439F9">
      <w:pPr>
        <w:pStyle w:val="Odstavecseseznamem"/>
        <w:ind w:left="786"/>
        <w:jc w:val="both"/>
        <w:rPr>
          <w:rFonts w:ascii="Arial" w:hAnsi="Arial" w:cs="Arial"/>
        </w:rPr>
      </w:pPr>
    </w:p>
    <w:p w:rsidR="00A439F9" w:rsidRPr="00A439F9" w:rsidRDefault="00A439F9" w:rsidP="00A439F9">
      <w:pPr>
        <w:pStyle w:val="Odstavecseseznamem"/>
        <w:numPr>
          <w:ilvl w:val="0"/>
          <w:numId w:val="28"/>
        </w:numPr>
        <w:ind w:left="426" w:hanging="426"/>
        <w:jc w:val="both"/>
        <w:rPr>
          <w:rFonts w:ascii="Arial" w:hAnsi="Arial" w:cs="Arial"/>
        </w:rPr>
      </w:pPr>
      <w:r>
        <w:rPr>
          <w:rFonts w:ascii="Arial" w:hAnsi="Arial" w:cs="Arial"/>
        </w:rPr>
        <w:t>Stanoviště sběrných nádob je místo, kde jsou sběrné nádoby trvalé nebo přechodně umístěny za účelem dalšího nakládání se směsným komunálním odpadem. Stanoviště sběrných nádob jsou buď individuální (u rodinných domů) nebo jsou společná pro více uživatelů (u bytových domů). Informace o frekvenci svozu sběrných nádob jsou zveřejňovány na webových stránkách obce www.straznadnisou.cz</w:t>
      </w:r>
      <w:r w:rsidR="007939F3" w:rsidRPr="00F26E51">
        <w:rPr>
          <w:rFonts w:ascii="Arial" w:hAnsi="Arial" w:cs="Arial"/>
          <w:color w:val="000000" w:themeColor="text1"/>
        </w:rPr>
        <w:t>, v sekci Občan – odpady.</w:t>
      </w: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A439F9">
        <w:rPr>
          <w:rFonts w:ascii="Arial" w:hAnsi="Arial" w:cs="Arial"/>
          <w:b/>
          <w:sz w:val="22"/>
          <w:szCs w:val="22"/>
        </w:rPr>
        <w:t>7</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A439F9" w:rsidRPr="00A439F9" w:rsidRDefault="00A439F9" w:rsidP="00A439F9"/>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211D36" w:rsidRPr="0031415A" w:rsidRDefault="00211D36" w:rsidP="00981793">
      <w:pPr>
        <w:autoSpaceDE w:val="0"/>
        <w:autoSpaceDN w:val="0"/>
        <w:adjustRightInd w:val="0"/>
        <w:ind w:left="709" w:hanging="294"/>
        <w:jc w:val="both"/>
        <w:rPr>
          <w:rFonts w:ascii="Arial" w:hAnsi="Arial" w:cs="Arial"/>
          <w:sz w:val="22"/>
          <w:szCs w:val="22"/>
        </w:rPr>
      </w:pPr>
      <w:r w:rsidRPr="0031415A">
        <w:rPr>
          <w:rFonts w:ascii="Arial" w:hAnsi="Arial" w:cs="Arial"/>
          <w:sz w:val="22"/>
          <w:szCs w:val="22"/>
        </w:rPr>
        <w:t xml:space="preserve">a) </w:t>
      </w:r>
      <w:r w:rsidR="00981793">
        <w:rPr>
          <w:rFonts w:ascii="Arial" w:hAnsi="Arial" w:cs="Arial"/>
          <w:sz w:val="22"/>
          <w:szCs w:val="22"/>
        </w:rPr>
        <w:t xml:space="preserve"> </w:t>
      </w:r>
      <w:r w:rsidRPr="0031415A">
        <w:rPr>
          <w:rFonts w:ascii="Arial" w:hAnsi="Arial" w:cs="Arial"/>
          <w:sz w:val="22"/>
          <w:szCs w:val="22"/>
        </w:rPr>
        <w:t>elektrozařízení</w:t>
      </w:r>
    </w:p>
    <w:p w:rsidR="007939F3" w:rsidRDefault="007939F3" w:rsidP="007939F3">
      <w:pPr>
        <w:autoSpaceDE w:val="0"/>
        <w:autoSpaceDN w:val="0"/>
        <w:adjustRightInd w:val="0"/>
        <w:ind w:left="720"/>
        <w:jc w:val="both"/>
        <w:rPr>
          <w:rFonts w:ascii="Arial" w:hAnsi="Arial" w:cs="Arial"/>
          <w:sz w:val="22"/>
          <w:szCs w:val="22"/>
        </w:rPr>
      </w:pPr>
    </w:p>
    <w:p w:rsidR="00A81D11" w:rsidRPr="007939F3" w:rsidRDefault="00F771CC" w:rsidP="007900E4">
      <w:pPr>
        <w:pStyle w:val="Odstavecseseznamem"/>
        <w:numPr>
          <w:ilvl w:val="0"/>
          <w:numId w:val="29"/>
        </w:numPr>
        <w:autoSpaceDE w:val="0"/>
        <w:autoSpaceDN w:val="0"/>
        <w:adjustRightInd w:val="0"/>
        <w:ind w:left="426" w:hanging="426"/>
        <w:jc w:val="both"/>
        <w:rPr>
          <w:rFonts w:ascii="Arial" w:hAnsi="Arial" w:cs="Arial"/>
        </w:rPr>
      </w:pPr>
      <w:r w:rsidRPr="007939F3">
        <w:rPr>
          <w:rFonts w:ascii="Arial" w:hAnsi="Arial" w:cs="Arial"/>
        </w:rPr>
        <w:t>Výrobky s ukončenou životností</w:t>
      </w:r>
      <w:r w:rsidR="00211D36" w:rsidRPr="007939F3">
        <w:rPr>
          <w:rFonts w:ascii="Arial" w:hAnsi="Arial" w:cs="Arial"/>
        </w:rPr>
        <w:t xml:space="preserve"> uvedené v odst. 1</w:t>
      </w:r>
      <w:r w:rsidRPr="007939F3">
        <w:rPr>
          <w:rFonts w:ascii="Arial" w:hAnsi="Arial" w:cs="Arial"/>
        </w:rPr>
        <w:t xml:space="preserve"> lze předávat</w:t>
      </w:r>
      <w:r w:rsidR="002B3517" w:rsidRPr="007939F3">
        <w:rPr>
          <w:rFonts w:ascii="Arial" w:hAnsi="Arial" w:cs="Arial"/>
        </w:rPr>
        <w:t xml:space="preserve"> sběrném místě, které je umístěno na adrese V Kopečkách 782, Stráž nad Nisou. </w:t>
      </w:r>
    </w:p>
    <w:p w:rsidR="0024722A" w:rsidRPr="001D113B" w:rsidRDefault="0024722A" w:rsidP="00981793">
      <w:pPr>
        <w:jc w:val="center"/>
        <w:rPr>
          <w:rFonts w:ascii="Arial" w:hAnsi="Arial" w:cs="Arial"/>
          <w:b/>
          <w:sz w:val="22"/>
          <w:szCs w:val="22"/>
        </w:rPr>
      </w:pPr>
      <w:r w:rsidRPr="001D113B">
        <w:rPr>
          <w:rFonts w:ascii="Arial" w:hAnsi="Arial" w:cs="Arial"/>
          <w:b/>
          <w:sz w:val="22"/>
          <w:szCs w:val="22"/>
        </w:rPr>
        <w:lastRenderedPageBreak/>
        <w:t xml:space="preserve">Čl. </w:t>
      </w:r>
      <w:r w:rsidR="007939F3">
        <w:rPr>
          <w:rFonts w:ascii="Arial" w:hAnsi="Arial" w:cs="Arial"/>
          <w:b/>
          <w:sz w:val="22"/>
          <w:szCs w:val="22"/>
        </w:rPr>
        <w:t>8</w:t>
      </w:r>
    </w:p>
    <w:p w:rsidR="0024722A" w:rsidRDefault="00730253" w:rsidP="0098179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rsidR="00981793" w:rsidRPr="00680CEA" w:rsidRDefault="00981793" w:rsidP="00981793">
      <w:pPr>
        <w:jc w:val="center"/>
        <w:rPr>
          <w:rFonts w:ascii="Arial" w:hAnsi="Arial" w:cs="Arial"/>
          <w:b/>
          <w:sz w:val="22"/>
          <w:szCs w:val="22"/>
        </w:rPr>
      </w:pPr>
    </w:p>
    <w:p w:rsidR="00963A13" w:rsidRPr="000F4ADB" w:rsidRDefault="00963A13" w:rsidP="00981793">
      <w:pPr>
        <w:spacing w:line="288" w:lineRule="auto"/>
        <w:jc w:val="both"/>
        <w:rPr>
          <w:rFonts w:ascii="Arial" w:hAnsi="Arial" w:cs="Arial"/>
        </w:rPr>
      </w:pPr>
      <w:bookmarkStart w:id="0" w:name="_Hlk54595723"/>
      <w:r w:rsidRPr="00074576">
        <w:rPr>
          <w:rFonts w:ascii="Arial" w:hAnsi="Arial" w:cs="Arial"/>
          <w:sz w:val="22"/>
          <w:szCs w:val="22"/>
        </w:rPr>
        <w:t xml:space="preserve">Zrušuje se obecně závazná vyhláška </w:t>
      </w:r>
      <w:bookmarkEnd w:id="0"/>
      <w:r w:rsidRPr="00074576">
        <w:rPr>
          <w:rFonts w:ascii="Arial" w:hAnsi="Arial" w:cs="Arial"/>
          <w:sz w:val="22"/>
          <w:szCs w:val="22"/>
        </w:rPr>
        <w:t xml:space="preserve">č. </w:t>
      </w:r>
      <w:r w:rsidR="007939F3">
        <w:rPr>
          <w:rFonts w:ascii="Arial" w:hAnsi="Arial" w:cs="Arial"/>
          <w:sz w:val="22"/>
          <w:szCs w:val="22"/>
        </w:rPr>
        <w:t xml:space="preserve">2/2019, </w:t>
      </w:r>
      <w:r w:rsidR="00745F7D">
        <w:rPr>
          <w:rFonts w:ascii="Arial" w:hAnsi="Arial" w:cs="Arial"/>
          <w:sz w:val="22"/>
          <w:szCs w:val="22"/>
        </w:rPr>
        <w:t>o stanovení systému shromažďování, sběru, přepravy, třídění, využívání a odstraňování komunálních odpadů na území obce Stráž nad Nisou</w:t>
      </w:r>
      <w:r w:rsidR="00BA0781">
        <w:rPr>
          <w:rFonts w:ascii="Arial" w:hAnsi="Arial" w:cs="Arial"/>
          <w:sz w:val="22"/>
          <w:szCs w:val="22"/>
        </w:rPr>
        <w:t>,</w:t>
      </w:r>
      <w:r w:rsidR="00745F7D">
        <w:rPr>
          <w:rFonts w:ascii="Arial" w:hAnsi="Arial" w:cs="Arial"/>
          <w:sz w:val="22"/>
          <w:szCs w:val="22"/>
        </w:rPr>
        <w:t xml:space="preserve"> ze dne 12. prosince 2019.</w:t>
      </w:r>
    </w:p>
    <w:p w:rsidR="00745F7D" w:rsidRDefault="00745F7D" w:rsidP="00730253">
      <w:pPr>
        <w:jc w:val="center"/>
        <w:rPr>
          <w:rFonts w:ascii="Arial" w:hAnsi="Arial" w:cs="Arial"/>
          <w:b/>
          <w:sz w:val="22"/>
          <w:szCs w:val="22"/>
        </w:rPr>
      </w:pPr>
    </w:p>
    <w:p w:rsidR="001C5D68" w:rsidRDefault="001C5D68" w:rsidP="00730253">
      <w:pPr>
        <w:jc w:val="center"/>
        <w:rPr>
          <w:rFonts w:ascii="Arial" w:hAnsi="Arial" w:cs="Arial"/>
          <w:b/>
          <w:sz w:val="22"/>
          <w:szCs w:val="22"/>
        </w:rPr>
      </w:pPr>
    </w:p>
    <w:p w:rsidR="00730253" w:rsidRPr="001D113B" w:rsidRDefault="00745F7D" w:rsidP="00730253">
      <w:pPr>
        <w:jc w:val="center"/>
        <w:rPr>
          <w:rFonts w:ascii="Arial" w:hAnsi="Arial" w:cs="Arial"/>
          <w:b/>
          <w:sz w:val="22"/>
          <w:szCs w:val="22"/>
        </w:rPr>
      </w:pPr>
      <w:r>
        <w:rPr>
          <w:rFonts w:ascii="Arial" w:hAnsi="Arial" w:cs="Arial"/>
          <w:b/>
          <w:sz w:val="22"/>
          <w:szCs w:val="22"/>
        </w:rPr>
        <w:t>Čl. 9</w:t>
      </w:r>
    </w:p>
    <w:p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rsidR="00745F7D" w:rsidRDefault="00745F7D" w:rsidP="00074576">
      <w:pPr>
        <w:ind w:firstLine="708"/>
        <w:jc w:val="both"/>
        <w:rPr>
          <w:rFonts w:ascii="Arial" w:hAnsi="Arial" w:cs="Arial"/>
          <w:b/>
          <w:sz w:val="22"/>
          <w:szCs w:val="22"/>
        </w:rPr>
      </w:pPr>
    </w:p>
    <w:p w:rsidR="00730253" w:rsidRPr="001D113B" w:rsidRDefault="00730253" w:rsidP="00745F7D">
      <w:pPr>
        <w:jc w:val="both"/>
        <w:rPr>
          <w:rFonts w:ascii="Arial" w:hAnsi="Arial" w:cs="Arial"/>
          <w:sz w:val="22"/>
          <w:szCs w:val="22"/>
        </w:rPr>
      </w:pPr>
      <w:r w:rsidRPr="001D113B">
        <w:rPr>
          <w:rFonts w:ascii="Arial" w:hAnsi="Arial" w:cs="Arial"/>
          <w:sz w:val="22"/>
          <w:szCs w:val="22"/>
        </w:rPr>
        <w:t xml:space="preserve">Tato vyhláška nabývá účinnosti dnem </w:t>
      </w:r>
      <w:r w:rsidR="00745F7D">
        <w:rPr>
          <w:rFonts w:ascii="Arial" w:hAnsi="Arial" w:cs="Arial"/>
          <w:sz w:val="22"/>
          <w:szCs w:val="22"/>
        </w:rPr>
        <w:t xml:space="preserve">1. ledna 2025. </w:t>
      </w:r>
      <w:r w:rsidRPr="001D113B">
        <w:rPr>
          <w:rFonts w:ascii="Arial" w:hAnsi="Arial" w:cs="Arial"/>
          <w:sz w:val="22"/>
          <w:szCs w:val="22"/>
        </w:rPr>
        <w:t xml:space="preserve"> </w:t>
      </w:r>
    </w:p>
    <w:p w:rsidR="00074576" w:rsidRPr="00074576" w:rsidRDefault="00074576" w:rsidP="00074576">
      <w:pPr>
        <w:spacing w:before="120" w:line="288" w:lineRule="auto"/>
        <w:ind w:firstLine="709"/>
        <w:jc w:val="both"/>
        <w:rPr>
          <w:rFonts w:ascii="Arial" w:hAnsi="Arial" w:cs="Arial"/>
          <w:sz w:val="22"/>
          <w:szCs w:val="22"/>
        </w:rPr>
      </w:pPr>
    </w:p>
    <w:p w:rsidR="00362DF8" w:rsidRPr="001D113B" w:rsidRDefault="00362DF8" w:rsidP="00362DF8">
      <w:pPr>
        <w:spacing w:before="120" w:line="288" w:lineRule="auto"/>
        <w:jc w:val="both"/>
        <w:rPr>
          <w:rFonts w:ascii="Arial" w:hAnsi="Arial" w:cs="Arial"/>
          <w:sz w:val="22"/>
          <w:szCs w:val="22"/>
        </w:rPr>
      </w:pPr>
    </w:p>
    <w:p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bookmarkStart w:id="1" w:name="_GoBack"/>
      <w:bookmarkEnd w:id="1"/>
    </w:p>
    <w:p w:rsidR="007F4E76" w:rsidRDefault="007F4E76" w:rsidP="00D736CB">
      <w:pPr>
        <w:ind w:firstLine="708"/>
        <w:rPr>
          <w:rFonts w:ascii="Arial" w:hAnsi="Arial" w:cs="Arial"/>
          <w:bCs/>
          <w:sz w:val="22"/>
          <w:szCs w:val="22"/>
        </w:rPr>
      </w:pPr>
    </w:p>
    <w:p w:rsidR="0024722A" w:rsidRPr="00745F7D" w:rsidRDefault="00745F7D" w:rsidP="00D736CB">
      <w:pPr>
        <w:ind w:firstLine="708"/>
        <w:rPr>
          <w:rFonts w:ascii="Arial" w:hAnsi="Arial" w:cs="Arial"/>
          <w:bCs/>
          <w:sz w:val="22"/>
          <w:szCs w:val="22"/>
        </w:rPr>
      </w:pPr>
      <w:r>
        <w:rPr>
          <w:rFonts w:ascii="Arial" w:hAnsi="Arial" w:cs="Arial"/>
          <w:bCs/>
          <w:sz w:val="22"/>
          <w:szCs w:val="22"/>
        </w:rPr>
        <w:t xml:space="preserve">        </w:t>
      </w:r>
      <w:r w:rsidRPr="00745F7D">
        <w:rPr>
          <w:rFonts w:ascii="Arial" w:hAnsi="Arial" w:cs="Arial"/>
          <w:bCs/>
          <w:sz w:val="22"/>
          <w:szCs w:val="22"/>
        </w:rPr>
        <w:t>Ing. Lukáš Beneš</w:t>
      </w:r>
      <w:r w:rsidR="007F4E76">
        <w:rPr>
          <w:rFonts w:ascii="Arial" w:hAnsi="Arial" w:cs="Arial"/>
          <w:bCs/>
          <w:sz w:val="22"/>
          <w:szCs w:val="22"/>
        </w:rPr>
        <w:t xml:space="preserve"> v. r.</w:t>
      </w:r>
      <w:r w:rsidR="00E2491F" w:rsidRPr="00745F7D">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Pr="00745F7D">
        <w:rPr>
          <w:rFonts w:ascii="Arial" w:hAnsi="Arial" w:cs="Arial"/>
          <w:bCs/>
          <w:sz w:val="22"/>
          <w:szCs w:val="22"/>
        </w:rPr>
        <w:t>Mgr. Sabina Jonášová Čižiková</w:t>
      </w:r>
      <w:r w:rsidR="007F4E76">
        <w:rPr>
          <w:rFonts w:ascii="Arial" w:hAnsi="Arial" w:cs="Arial"/>
          <w:bCs/>
          <w:sz w:val="22"/>
          <w:szCs w:val="22"/>
        </w:rPr>
        <w:t xml:space="preserve"> v. r.</w:t>
      </w:r>
    </w:p>
    <w:p w:rsidR="0024722A" w:rsidRPr="00745F7D" w:rsidRDefault="00745F7D" w:rsidP="00E2491F">
      <w:pPr>
        <w:ind w:left="708"/>
        <w:rPr>
          <w:rFonts w:ascii="Arial" w:hAnsi="Arial" w:cs="Arial"/>
          <w:bCs/>
          <w:sz w:val="22"/>
          <w:szCs w:val="22"/>
        </w:rPr>
      </w:pPr>
      <w:r>
        <w:rPr>
          <w:rFonts w:ascii="Arial" w:hAnsi="Arial" w:cs="Arial"/>
          <w:bCs/>
          <w:sz w:val="22"/>
          <w:szCs w:val="22"/>
        </w:rPr>
        <w:t xml:space="preserve">        </w:t>
      </w:r>
      <w:r w:rsidR="007F4E76">
        <w:rPr>
          <w:rFonts w:ascii="Arial" w:hAnsi="Arial" w:cs="Arial"/>
          <w:bCs/>
          <w:sz w:val="22"/>
          <w:szCs w:val="22"/>
        </w:rPr>
        <w:t xml:space="preserve">  </w:t>
      </w:r>
      <w:r>
        <w:rPr>
          <w:rFonts w:ascii="Arial" w:hAnsi="Arial" w:cs="Arial"/>
          <w:bCs/>
          <w:sz w:val="22"/>
          <w:szCs w:val="22"/>
        </w:rPr>
        <w:t xml:space="preserve">     </w:t>
      </w:r>
      <w:r w:rsidR="007F4E76">
        <w:rPr>
          <w:rFonts w:ascii="Arial" w:hAnsi="Arial" w:cs="Arial"/>
          <w:bCs/>
          <w:sz w:val="22"/>
          <w:szCs w:val="22"/>
        </w:rPr>
        <w:t xml:space="preserve"> </w:t>
      </w:r>
      <w:r>
        <w:rPr>
          <w:rFonts w:ascii="Arial" w:hAnsi="Arial" w:cs="Arial"/>
          <w:bCs/>
          <w:sz w:val="22"/>
          <w:szCs w:val="22"/>
        </w:rPr>
        <w:t xml:space="preserve">  </w:t>
      </w:r>
      <w:r w:rsidRPr="00745F7D">
        <w:rPr>
          <w:rFonts w:ascii="Arial" w:hAnsi="Arial" w:cs="Arial"/>
          <w:bCs/>
          <w:sz w:val="22"/>
          <w:szCs w:val="22"/>
        </w:rPr>
        <w:t>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7F4E76">
        <w:rPr>
          <w:rFonts w:ascii="Arial" w:hAnsi="Arial" w:cs="Arial"/>
          <w:bCs/>
          <w:sz w:val="22"/>
          <w:szCs w:val="22"/>
        </w:rPr>
        <w:t xml:space="preserve">   </w:t>
      </w:r>
      <w:r>
        <w:rPr>
          <w:rFonts w:ascii="Arial" w:hAnsi="Arial" w:cs="Arial"/>
          <w:bCs/>
          <w:sz w:val="22"/>
          <w:szCs w:val="22"/>
        </w:rPr>
        <w:t xml:space="preserve"> </w:t>
      </w:r>
      <w:r w:rsidRPr="00745F7D">
        <w:rPr>
          <w:rFonts w:ascii="Arial" w:hAnsi="Arial" w:cs="Arial"/>
          <w:bCs/>
          <w:sz w:val="22"/>
          <w:szCs w:val="22"/>
        </w:rPr>
        <w:t>místostarostka</w:t>
      </w:r>
    </w:p>
    <w:p w:rsidR="004D5A15" w:rsidRDefault="004D5A15">
      <w:pPr>
        <w:rPr>
          <w:rFonts w:ascii="Arial" w:hAnsi="Arial" w:cs="Arial"/>
          <w:sz w:val="22"/>
          <w:szCs w:val="22"/>
        </w:rPr>
      </w:pPr>
    </w:p>
    <w:p w:rsidR="00362DF8" w:rsidRDefault="00362DF8">
      <w:pPr>
        <w:rPr>
          <w:rFonts w:ascii="Arial" w:hAnsi="Arial" w:cs="Arial"/>
          <w:sz w:val="22"/>
          <w:szCs w:val="22"/>
        </w:rPr>
      </w:pPr>
    </w:p>
    <w:p w:rsidR="00362DF8" w:rsidRDefault="00362DF8" w:rsidP="00362DF8">
      <w:pPr>
        <w:pStyle w:val="Zkladntext"/>
        <w:tabs>
          <w:tab w:val="left" w:pos="1080"/>
          <w:tab w:val="left" w:pos="7020"/>
        </w:tabs>
        <w:spacing w:after="0" w:line="288" w:lineRule="auto"/>
        <w:rPr>
          <w:rFonts w:ascii="Arial" w:hAnsi="Arial" w:cs="Arial"/>
          <w:sz w:val="22"/>
          <w:szCs w:val="22"/>
        </w:rPr>
      </w:pPr>
    </w:p>
    <w:p w:rsidR="00362DF8" w:rsidRDefault="00362DF8" w:rsidP="00362DF8">
      <w:pPr>
        <w:rPr>
          <w:rFonts w:ascii="Arial" w:hAnsi="Arial" w:cs="Arial"/>
          <w:sz w:val="22"/>
          <w:szCs w:val="22"/>
        </w:rPr>
      </w:pPr>
    </w:p>
    <w:sectPr w:rsidR="00362DF8"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2C5" w:rsidRDefault="001B72C5">
      <w:r>
        <w:separator/>
      </w:r>
    </w:p>
  </w:endnote>
  <w:endnote w:type="continuationSeparator" w:id="0">
    <w:p w:rsidR="001B72C5" w:rsidRDefault="001B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7F4E76">
      <w:rPr>
        <w:noProof/>
      </w:rPr>
      <w:t>3</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2C5" w:rsidRDefault="001B72C5">
      <w:r>
        <w:separator/>
      </w:r>
    </w:p>
  </w:footnote>
  <w:footnote w:type="continuationSeparator" w:id="0">
    <w:p w:rsidR="001B72C5" w:rsidRDefault="001B72C5">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4C7AE3"/>
    <w:multiLevelType w:val="hybridMultilevel"/>
    <w:tmpl w:val="650635D6"/>
    <w:lvl w:ilvl="0" w:tplc="A676A13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E048E15E"/>
    <w:lvl w:ilvl="0" w:tplc="2A94ED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D5478D2"/>
    <w:lvl w:ilvl="0" w:tplc="2A94ED46">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51AED4A8"/>
    <w:lvl w:ilvl="0" w:tplc="DA14C81E">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BB6CC408"/>
    <w:lvl w:ilvl="0" w:tplc="2A94ED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FD50724A"/>
    <w:lvl w:ilvl="0" w:tplc="2A94ED4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E46214D2"/>
    <w:lvl w:ilvl="0" w:tplc="2A94ED46">
      <w:start w:val="1"/>
      <w:numFmt w:val="decim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5060CA46"/>
    <w:lvl w:ilvl="0" w:tplc="2A94ED46">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E526EAE"/>
    <w:multiLevelType w:val="hybridMultilevel"/>
    <w:tmpl w:val="C46623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2"/>
  </w:num>
  <w:num w:numId="3">
    <w:abstractNumId w:val="5"/>
  </w:num>
  <w:num w:numId="4">
    <w:abstractNumId w:val="24"/>
  </w:num>
  <w:num w:numId="5">
    <w:abstractNumId w:val="21"/>
  </w:num>
  <w:num w:numId="6">
    <w:abstractNumId w:val="28"/>
  </w:num>
  <w:num w:numId="7">
    <w:abstractNumId w:val="9"/>
  </w:num>
  <w:num w:numId="8">
    <w:abstractNumId w:val="1"/>
  </w:num>
  <w:num w:numId="9">
    <w:abstractNumId w:val="27"/>
  </w:num>
  <w:num w:numId="10">
    <w:abstractNumId w:val="23"/>
  </w:num>
  <w:num w:numId="11">
    <w:abstractNumId w:val="22"/>
  </w:num>
  <w:num w:numId="12">
    <w:abstractNumId w:val="11"/>
  </w:num>
  <w:num w:numId="13">
    <w:abstractNumId w:val="25"/>
  </w:num>
  <w:num w:numId="14">
    <w:abstractNumId w:val="31"/>
  </w:num>
  <w:num w:numId="15">
    <w:abstractNumId w:val="14"/>
  </w:num>
  <w:num w:numId="16">
    <w:abstractNumId w:val="30"/>
  </w:num>
  <w:num w:numId="17">
    <w:abstractNumId w:val="6"/>
  </w:num>
  <w:num w:numId="18">
    <w:abstractNumId w:val="0"/>
  </w:num>
  <w:num w:numId="19">
    <w:abstractNumId w:val="17"/>
  </w:num>
  <w:num w:numId="20">
    <w:abstractNumId w:val="26"/>
  </w:num>
  <w:num w:numId="21">
    <w:abstractNumId w:val="18"/>
  </w:num>
  <w:num w:numId="22">
    <w:abstractNumId w:val="19"/>
  </w:num>
  <w:num w:numId="23">
    <w:abstractNumId w:val="13"/>
  </w:num>
  <w:num w:numId="24">
    <w:abstractNumId w:val="7"/>
  </w:num>
  <w:num w:numId="25">
    <w:abstractNumId w:val="3"/>
  </w:num>
  <w:num w:numId="26">
    <w:abstractNumId w:val="16"/>
  </w:num>
  <w:num w:numId="27">
    <w:abstractNumId w:val="4"/>
  </w:num>
  <w:num w:numId="28">
    <w:abstractNumId w:val="15"/>
  </w:num>
  <w:num w:numId="29">
    <w:abstractNumId w:val="10"/>
  </w:num>
  <w:num w:numId="30">
    <w:abstractNumId w:val="12"/>
  </w:num>
  <w:num w:numId="31">
    <w:abstractNumId w:val="29"/>
  </w:num>
  <w:num w:numId="32">
    <w:abstractNumId w:val="20"/>
  </w:num>
  <w:num w:numId="33">
    <w:abstractNumId w:val="3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078D"/>
    <w:rsid w:val="0008576A"/>
    <w:rsid w:val="00091C2D"/>
    <w:rsid w:val="00095548"/>
    <w:rsid w:val="0009785F"/>
    <w:rsid w:val="000A04B6"/>
    <w:rsid w:val="000A1712"/>
    <w:rsid w:val="000A3A9A"/>
    <w:rsid w:val="000B560B"/>
    <w:rsid w:val="000D0024"/>
    <w:rsid w:val="000D356A"/>
    <w:rsid w:val="000D40B5"/>
    <w:rsid w:val="000D742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297E"/>
    <w:rsid w:val="001869E0"/>
    <w:rsid w:val="00186EEF"/>
    <w:rsid w:val="001A1793"/>
    <w:rsid w:val="001A5FC6"/>
    <w:rsid w:val="001B0AEB"/>
    <w:rsid w:val="001B3958"/>
    <w:rsid w:val="001B72C5"/>
    <w:rsid w:val="001C5D68"/>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3517"/>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04F1"/>
    <w:rsid w:val="003F1228"/>
    <w:rsid w:val="003F24A0"/>
    <w:rsid w:val="003F24AA"/>
    <w:rsid w:val="003F4801"/>
    <w:rsid w:val="00402834"/>
    <w:rsid w:val="00414D31"/>
    <w:rsid w:val="00421C34"/>
    <w:rsid w:val="00423176"/>
    <w:rsid w:val="00425B78"/>
    <w:rsid w:val="0042723F"/>
    <w:rsid w:val="00431942"/>
    <w:rsid w:val="00435697"/>
    <w:rsid w:val="00435908"/>
    <w:rsid w:val="00453AB3"/>
    <w:rsid w:val="00471DDC"/>
    <w:rsid w:val="004761AD"/>
    <w:rsid w:val="0047625F"/>
    <w:rsid w:val="00476A0B"/>
    <w:rsid w:val="00492D2F"/>
    <w:rsid w:val="004941E4"/>
    <w:rsid w:val="004966EB"/>
    <w:rsid w:val="004B018B"/>
    <w:rsid w:val="004C5CD8"/>
    <w:rsid w:val="004D0009"/>
    <w:rsid w:val="004D30A2"/>
    <w:rsid w:val="004D3973"/>
    <w:rsid w:val="004D5A15"/>
    <w:rsid w:val="004F167A"/>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2FB4"/>
    <w:rsid w:val="0056694A"/>
    <w:rsid w:val="00576E29"/>
    <w:rsid w:val="00584D37"/>
    <w:rsid w:val="0059780C"/>
    <w:rsid w:val="005A0757"/>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C4BCD"/>
    <w:rsid w:val="006E2910"/>
    <w:rsid w:val="006E5A79"/>
    <w:rsid w:val="006F432E"/>
    <w:rsid w:val="007008E2"/>
    <w:rsid w:val="00702D6A"/>
    <w:rsid w:val="007063A1"/>
    <w:rsid w:val="00712D36"/>
    <w:rsid w:val="007131EC"/>
    <w:rsid w:val="00714B2D"/>
    <w:rsid w:val="0071677D"/>
    <w:rsid w:val="0071701A"/>
    <w:rsid w:val="00720F14"/>
    <w:rsid w:val="00723DF9"/>
    <w:rsid w:val="0072693E"/>
    <w:rsid w:val="00730253"/>
    <w:rsid w:val="00732470"/>
    <w:rsid w:val="0073528A"/>
    <w:rsid w:val="00745703"/>
    <w:rsid w:val="00745F7D"/>
    <w:rsid w:val="0075543E"/>
    <w:rsid w:val="00765052"/>
    <w:rsid w:val="007654D3"/>
    <w:rsid w:val="00777412"/>
    <w:rsid w:val="00787EE1"/>
    <w:rsid w:val="007900E4"/>
    <w:rsid w:val="007909DA"/>
    <w:rsid w:val="007939F3"/>
    <w:rsid w:val="00795009"/>
    <w:rsid w:val="00797A40"/>
    <w:rsid w:val="007A3B21"/>
    <w:rsid w:val="007A514D"/>
    <w:rsid w:val="007B6584"/>
    <w:rsid w:val="007B792E"/>
    <w:rsid w:val="007C40FF"/>
    <w:rsid w:val="007C5E41"/>
    <w:rsid w:val="007C7508"/>
    <w:rsid w:val="007D1B96"/>
    <w:rsid w:val="007E1DB2"/>
    <w:rsid w:val="007E2B21"/>
    <w:rsid w:val="007E7071"/>
    <w:rsid w:val="007F1D2E"/>
    <w:rsid w:val="007F3823"/>
    <w:rsid w:val="007F4E76"/>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63B9"/>
    <w:rsid w:val="008B4493"/>
    <w:rsid w:val="008C3A2A"/>
    <w:rsid w:val="008D2025"/>
    <w:rsid w:val="008D3350"/>
    <w:rsid w:val="008E10CD"/>
    <w:rsid w:val="008E4005"/>
    <w:rsid w:val="008E51FA"/>
    <w:rsid w:val="008F1E1D"/>
    <w:rsid w:val="009007DD"/>
    <w:rsid w:val="00912D28"/>
    <w:rsid w:val="009146F3"/>
    <w:rsid w:val="00915FF6"/>
    <w:rsid w:val="00916185"/>
    <w:rsid w:val="009175D0"/>
    <w:rsid w:val="00923300"/>
    <w:rsid w:val="009401A1"/>
    <w:rsid w:val="00940656"/>
    <w:rsid w:val="0094179C"/>
    <w:rsid w:val="00951700"/>
    <w:rsid w:val="00960E86"/>
    <w:rsid w:val="00963A13"/>
    <w:rsid w:val="009722E1"/>
    <w:rsid w:val="00973C0E"/>
    <w:rsid w:val="009743BA"/>
    <w:rsid w:val="009774F4"/>
    <w:rsid w:val="00981793"/>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39F9"/>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32AD"/>
    <w:rsid w:val="00AF49AB"/>
    <w:rsid w:val="00AF72CD"/>
    <w:rsid w:val="00B11B51"/>
    <w:rsid w:val="00B321B9"/>
    <w:rsid w:val="00B3452E"/>
    <w:rsid w:val="00B42462"/>
    <w:rsid w:val="00B53FC0"/>
    <w:rsid w:val="00B556A5"/>
    <w:rsid w:val="00B7787C"/>
    <w:rsid w:val="00B947F5"/>
    <w:rsid w:val="00BA0781"/>
    <w:rsid w:val="00BA2FB8"/>
    <w:rsid w:val="00BA7164"/>
    <w:rsid w:val="00BC51C4"/>
    <w:rsid w:val="00BC676E"/>
    <w:rsid w:val="00BD2B1D"/>
    <w:rsid w:val="00BD3591"/>
    <w:rsid w:val="00BD3C08"/>
    <w:rsid w:val="00BD78DE"/>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23CA"/>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3A1B"/>
    <w:rsid w:val="00D546F5"/>
    <w:rsid w:val="00D62F8B"/>
    <w:rsid w:val="00D7341B"/>
    <w:rsid w:val="00D736CB"/>
    <w:rsid w:val="00D832B7"/>
    <w:rsid w:val="00D91A41"/>
    <w:rsid w:val="00DB2051"/>
    <w:rsid w:val="00DC3C0A"/>
    <w:rsid w:val="00DE0A5F"/>
    <w:rsid w:val="00DE54A3"/>
    <w:rsid w:val="00DF28D8"/>
    <w:rsid w:val="00E02592"/>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6E51"/>
    <w:rsid w:val="00F301DF"/>
    <w:rsid w:val="00F349F4"/>
    <w:rsid w:val="00F37B51"/>
    <w:rsid w:val="00F45D43"/>
    <w:rsid w:val="00F47FED"/>
    <w:rsid w:val="00F51A5D"/>
    <w:rsid w:val="00F534BD"/>
    <w:rsid w:val="00F53E58"/>
    <w:rsid w:val="00F57F1D"/>
    <w:rsid w:val="00F67C91"/>
    <w:rsid w:val="00F71191"/>
    <w:rsid w:val="00F7142B"/>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basedOn w:val="Standardnpsmoodstavce"/>
    <w:uiPriority w:val="99"/>
    <w:unhideWhenUsed/>
    <w:rsid w:val="00D53A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E33F-72CD-4ECE-A3DE-0520DDFE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5067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Administrativa OÚ Stráž nad Nisou</cp:lastModifiedBy>
  <cp:revision>2</cp:revision>
  <cp:lastPrinted>2024-12-16T14:12:00Z</cp:lastPrinted>
  <dcterms:created xsi:type="dcterms:W3CDTF">2024-12-16T14:15:00Z</dcterms:created>
  <dcterms:modified xsi:type="dcterms:W3CDTF">2024-12-16T14:15:00Z</dcterms:modified>
</cp:coreProperties>
</file>