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CAFCD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4CB0C52B" w14:textId="77777777" w:rsidR="00157BC5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57BC5">
        <w:rPr>
          <w:rFonts w:ascii="Arial" w:hAnsi="Arial" w:cs="Arial"/>
          <w:b/>
        </w:rPr>
        <w:t>Třebčice</w:t>
      </w:r>
    </w:p>
    <w:p w14:paraId="6097523E" w14:textId="1ED18C0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57BC5">
        <w:rPr>
          <w:rFonts w:ascii="Arial" w:hAnsi="Arial" w:cs="Arial"/>
          <w:b/>
        </w:rPr>
        <w:t>Třebčice</w:t>
      </w:r>
    </w:p>
    <w:p w14:paraId="283B0272" w14:textId="73BCE96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57BC5">
        <w:rPr>
          <w:rFonts w:ascii="Arial" w:hAnsi="Arial" w:cs="Arial"/>
          <w:b/>
        </w:rPr>
        <w:t>Třebčice</w:t>
      </w:r>
      <w:r w:rsidRPr="002E0EAD">
        <w:rPr>
          <w:rFonts w:ascii="Arial" w:hAnsi="Arial" w:cs="Arial"/>
          <w:b/>
        </w:rPr>
        <w:t xml:space="preserve"> </w:t>
      </w:r>
    </w:p>
    <w:p w14:paraId="7AD994CB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82E3798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01781D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0DCAA62" w14:textId="3DC8B10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157BC5">
        <w:rPr>
          <w:rFonts w:ascii="Arial" w:hAnsi="Arial" w:cs="Arial"/>
          <w:sz w:val="22"/>
          <w:szCs w:val="22"/>
        </w:rPr>
        <w:t>Třebčice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proofErr w:type="gramStart"/>
      <w:r w:rsidR="002D6586">
        <w:rPr>
          <w:rFonts w:ascii="Arial" w:hAnsi="Arial" w:cs="Arial"/>
          <w:sz w:val="22"/>
          <w:szCs w:val="22"/>
        </w:rPr>
        <w:t>13.12.2024</w:t>
      </w:r>
      <w:proofErr w:type="gramEnd"/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2D6586">
        <w:rPr>
          <w:rFonts w:ascii="Arial" w:hAnsi="Arial" w:cs="Arial"/>
          <w:sz w:val="22"/>
          <w:szCs w:val="22"/>
        </w:rPr>
        <w:t xml:space="preserve">5/2024 </w:t>
      </w:r>
      <w:bookmarkStart w:id="0" w:name="_GoBack"/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C8161E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A9658ED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4DE4CCD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34F9A3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BC5649F" w14:textId="45030D64" w:rsidR="00EB486C" w:rsidRPr="00157BC5" w:rsidRDefault="0024722A" w:rsidP="00157BC5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157BC5">
        <w:rPr>
          <w:rFonts w:ascii="Arial" w:hAnsi="Arial" w:cs="Arial"/>
          <w:sz w:val="22"/>
          <w:szCs w:val="22"/>
        </w:rPr>
        <w:t xml:space="preserve"> Třebčice. </w:t>
      </w:r>
    </w:p>
    <w:p w14:paraId="21258BCC" w14:textId="77777777" w:rsidR="00157BC5" w:rsidRPr="00EB486C" w:rsidRDefault="00157BC5" w:rsidP="00157BC5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EB1E19A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0928D9D8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F39E18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8EACE5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8BC2E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2C0FF78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11579A2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FE809E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43D1AD47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F15103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BDC03A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384264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FBCFD8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50581E48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F8E86F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79DDD27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DE09D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D059D8C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1B79C9F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A46EFB7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7E66FC2B" w14:textId="6AAC2733" w:rsidR="00157BC5" w:rsidRDefault="006F432E" w:rsidP="00157BC5">
      <w:pPr>
        <w:numPr>
          <w:ilvl w:val="0"/>
          <w:numId w:val="10"/>
        </w:numPr>
        <w:rPr>
          <w:rFonts w:ascii="Arial" w:hAnsi="Arial" w:cs="Arial"/>
          <w:i/>
          <w:color w:val="00B0F0"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</w:t>
      </w:r>
      <w:r w:rsidR="004F44F4">
        <w:rPr>
          <w:rFonts w:ascii="Arial" w:hAnsi="Arial" w:cs="Arial"/>
          <w:i/>
          <w:iCs/>
          <w:sz w:val="22"/>
          <w:szCs w:val="22"/>
        </w:rPr>
        <w:t>l,</w:t>
      </w:r>
      <w:r w:rsidRPr="002D64B8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FA810DE" w14:textId="6968B0A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4F44F4">
        <w:rPr>
          <w:rFonts w:ascii="Arial" w:hAnsi="Arial" w:cs="Arial"/>
          <w:i/>
          <w:iCs/>
          <w:sz w:val="22"/>
          <w:szCs w:val="22"/>
        </w:rPr>
        <w:t>.</w:t>
      </w:r>
    </w:p>
    <w:p w14:paraId="198D0588" w14:textId="77777777" w:rsidR="00157BC5" w:rsidRDefault="00157BC5" w:rsidP="00157BC5">
      <w:pPr>
        <w:rPr>
          <w:rFonts w:ascii="Arial" w:hAnsi="Arial" w:cs="Arial"/>
          <w:i/>
          <w:iCs/>
          <w:sz w:val="22"/>
          <w:szCs w:val="22"/>
        </w:rPr>
      </w:pPr>
    </w:p>
    <w:p w14:paraId="5219F9D0" w14:textId="77777777" w:rsidR="00157BC5" w:rsidRPr="002D64B8" w:rsidRDefault="00157BC5" w:rsidP="00157BC5">
      <w:pPr>
        <w:rPr>
          <w:rFonts w:ascii="Arial" w:hAnsi="Arial" w:cs="Arial"/>
          <w:i/>
          <w:iCs/>
          <w:sz w:val="22"/>
          <w:szCs w:val="22"/>
        </w:rPr>
      </w:pPr>
    </w:p>
    <w:p w14:paraId="210B4385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4829FC8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DCA0EF4" w14:textId="2AD89EF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157BC5">
        <w:rPr>
          <w:rFonts w:ascii="Arial" w:hAnsi="Arial" w:cs="Arial"/>
          <w:sz w:val="22"/>
          <w:szCs w:val="22"/>
        </w:rPr>
        <w:t>.</w:t>
      </w:r>
    </w:p>
    <w:p w14:paraId="1BAC71CC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19659B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FFC29E1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7DF6E43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95CBC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B80137" w14:textId="40054458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157BC5">
        <w:rPr>
          <w:rFonts w:ascii="Arial" w:hAnsi="Arial" w:cs="Arial"/>
          <w:sz w:val="22"/>
          <w:szCs w:val="22"/>
        </w:rPr>
        <w:t xml:space="preserve">sběrné nádoby. </w:t>
      </w:r>
    </w:p>
    <w:p w14:paraId="101365F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3B4520A" w14:textId="5CD8DDBD" w:rsidR="002A3581" w:rsidRDefault="002A3581" w:rsidP="00ED1A2C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ED1A2C">
        <w:rPr>
          <w:rFonts w:ascii="Arial" w:hAnsi="Arial" w:cs="Arial"/>
          <w:sz w:val="22"/>
          <w:szCs w:val="22"/>
        </w:rPr>
        <w:t>místěny na těchto stanovištích:</w:t>
      </w:r>
    </w:p>
    <w:p w14:paraId="06BF83AA" w14:textId="71999276" w:rsidR="00ED1A2C" w:rsidRPr="00586339" w:rsidRDefault="00ED1A2C" w:rsidP="00ED1A2C">
      <w:pPr>
        <w:pStyle w:val="NormlnIMP"/>
        <w:numPr>
          <w:ilvl w:val="0"/>
          <w:numId w:val="33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Pozemek katastrální číslo 929/20 v katastrálním území obce Třebčice</w:t>
      </w:r>
    </w:p>
    <w:p w14:paraId="17BC3BC0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B4D00BB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4421C074" w14:textId="77777777" w:rsidR="00223F72" w:rsidRPr="00ED1A2C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DE0F6A9" w14:textId="6780688E" w:rsidR="00745703" w:rsidRPr="00ED1A2C" w:rsidRDefault="00745703" w:rsidP="00ED1A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A2C">
        <w:rPr>
          <w:rFonts w:ascii="Arial" w:hAnsi="Arial" w:cs="Arial"/>
          <w:bCs/>
          <w:i/>
        </w:rPr>
        <w:t>Biologick</w:t>
      </w:r>
      <w:r w:rsidR="001476FD" w:rsidRPr="00ED1A2C">
        <w:rPr>
          <w:rFonts w:ascii="Arial" w:hAnsi="Arial" w:cs="Arial"/>
          <w:bCs/>
          <w:i/>
        </w:rPr>
        <w:t>é</w:t>
      </w:r>
      <w:r w:rsidR="00DB2051" w:rsidRPr="00ED1A2C">
        <w:rPr>
          <w:rFonts w:ascii="Arial" w:hAnsi="Arial" w:cs="Arial"/>
          <w:bCs/>
          <w:i/>
        </w:rPr>
        <w:t xml:space="preserve"> </w:t>
      </w:r>
      <w:r w:rsidRPr="00ED1A2C">
        <w:rPr>
          <w:rFonts w:ascii="Arial" w:hAnsi="Arial" w:cs="Arial"/>
          <w:bCs/>
          <w:i/>
        </w:rPr>
        <w:t>odpady</w:t>
      </w:r>
      <w:r w:rsidR="00157BC5" w:rsidRPr="00ED1A2C">
        <w:rPr>
          <w:rFonts w:ascii="Arial" w:hAnsi="Arial" w:cs="Arial"/>
          <w:bCs/>
          <w:i/>
        </w:rPr>
        <w:tab/>
      </w:r>
      <w:r w:rsidR="00157BC5" w:rsidRPr="00ED1A2C">
        <w:rPr>
          <w:rFonts w:ascii="Arial" w:hAnsi="Arial" w:cs="Arial"/>
          <w:bCs/>
          <w:i/>
        </w:rPr>
        <w:tab/>
      </w:r>
      <w:r w:rsidRPr="00ED1A2C">
        <w:rPr>
          <w:rFonts w:ascii="Arial" w:hAnsi="Arial" w:cs="Arial"/>
          <w:bCs/>
          <w:i/>
        </w:rPr>
        <w:t xml:space="preserve"> </w:t>
      </w:r>
      <w:r w:rsidR="00ED1A2C" w:rsidRPr="00ED1A2C">
        <w:rPr>
          <w:rFonts w:ascii="Arial" w:hAnsi="Arial" w:cs="Arial"/>
          <w:bCs/>
          <w:i/>
        </w:rPr>
        <w:t>sběrná nádoba</w:t>
      </w:r>
      <w:r w:rsidR="00ED1A2C">
        <w:rPr>
          <w:rFonts w:ascii="Arial" w:hAnsi="Arial" w:cs="Arial"/>
          <w:bCs/>
          <w:i/>
        </w:rPr>
        <w:t xml:space="preserve"> </w:t>
      </w:r>
      <w:r w:rsidR="00846B3E">
        <w:rPr>
          <w:rFonts w:ascii="Arial" w:hAnsi="Arial" w:cs="Arial"/>
          <w:bCs/>
          <w:i/>
        </w:rPr>
        <w:t xml:space="preserve">hnědá </w:t>
      </w:r>
      <w:r w:rsidR="00ED1A2C">
        <w:rPr>
          <w:rFonts w:ascii="Arial" w:hAnsi="Arial" w:cs="Arial"/>
          <w:bCs/>
          <w:i/>
        </w:rPr>
        <w:t>s</w:t>
      </w:r>
      <w:r w:rsidR="00157BC5" w:rsidRPr="00ED1A2C">
        <w:rPr>
          <w:rFonts w:ascii="Arial" w:hAnsi="Arial" w:cs="Arial"/>
          <w:bCs/>
          <w:i/>
        </w:rPr>
        <w:t> nápisem BIOLOGICKÝ ODPAD</w:t>
      </w:r>
    </w:p>
    <w:p w14:paraId="1A63870A" w14:textId="56E74275" w:rsidR="0024722A" w:rsidRPr="00ED1A2C" w:rsidRDefault="000332D7" w:rsidP="00ED1A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A2C">
        <w:rPr>
          <w:rFonts w:ascii="Arial" w:hAnsi="Arial" w:cs="Arial"/>
          <w:bCs/>
          <w:i/>
        </w:rPr>
        <w:t>P</w:t>
      </w:r>
      <w:r w:rsidR="0024722A" w:rsidRPr="00ED1A2C">
        <w:rPr>
          <w:rFonts w:ascii="Arial" w:hAnsi="Arial" w:cs="Arial"/>
          <w:bCs/>
          <w:i/>
        </w:rPr>
        <w:t>apír</w:t>
      </w:r>
      <w:r w:rsidR="00157BC5" w:rsidRPr="00ED1A2C">
        <w:rPr>
          <w:rFonts w:ascii="Arial" w:hAnsi="Arial" w:cs="Arial"/>
          <w:bCs/>
          <w:i/>
        </w:rPr>
        <w:tab/>
      </w:r>
      <w:r w:rsidR="00157BC5" w:rsidRPr="00ED1A2C">
        <w:rPr>
          <w:rFonts w:ascii="Arial" w:hAnsi="Arial" w:cs="Arial"/>
          <w:bCs/>
          <w:i/>
        </w:rPr>
        <w:tab/>
      </w:r>
      <w:r w:rsidR="00157BC5" w:rsidRPr="00ED1A2C">
        <w:rPr>
          <w:rFonts w:ascii="Arial" w:hAnsi="Arial" w:cs="Arial"/>
          <w:bCs/>
          <w:i/>
        </w:rPr>
        <w:tab/>
      </w:r>
      <w:r w:rsidR="00157BC5" w:rsidRPr="00ED1A2C">
        <w:rPr>
          <w:rFonts w:ascii="Arial" w:hAnsi="Arial" w:cs="Arial"/>
          <w:bCs/>
          <w:i/>
        </w:rPr>
        <w:tab/>
        <w:t xml:space="preserve"> </w:t>
      </w:r>
      <w:r w:rsidR="00ED1A2C" w:rsidRPr="00ED1A2C">
        <w:rPr>
          <w:rFonts w:ascii="Arial" w:hAnsi="Arial" w:cs="Arial"/>
          <w:bCs/>
          <w:i/>
        </w:rPr>
        <w:t xml:space="preserve">sběrná nádoba </w:t>
      </w:r>
      <w:r w:rsidR="00157BC5" w:rsidRPr="00ED1A2C">
        <w:rPr>
          <w:rFonts w:ascii="Arial" w:hAnsi="Arial" w:cs="Arial"/>
          <w:bCs/>
          <w:i/>
        </w:rPr>
        <w:t>modrá</w:t>
      </w:r>
    </w:p>
    <w:p w14:paraId="774055B5" w14:textId="00ED6124" w:rsidR="00A94551" w:rsidRPr="00ED1A2C" w:rsidRDefault="00ED1A2C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A2C">
        <w:rPr>
          <w:rFonts w:ascii="Arial" w:hAnsi="Arial" w:cs="Arial"/>
          <w:bCs/>
          <w:i/>
        </w:rPr>
        <w:t>Plasty, PET lahve</w:t>
      </w:r>
      <w:r w:rsidRPr="00ED1A2C">
        <w:rPr>
          <w:rFonts w:ascii="Arial" w:hAnsi="Arial" w:cs="Arial"/>
          <w:bCs/>
          <w:i/>
        </w:rPr>
        <w:tab/>
      </w:r>
      <w:r w:rsidRPr="00ED1A2C">
        <w:rPr>
          <w:rFonts w:ascii="Arial" w:hAnsi="Arial" w:cs="Arial"/>
          <w:bCs/>
          <w:i/>
        </w:rPr>
        <w:tab/>
        <w:t xml:space="preserve"> </w:t>
      </w:r>
      <w:r w:rsidR="00E2491F" w:rsidRPr="00ED1A2C">
        <w:rPr>
          <w:rFonts w:ascii="Arial" w:hAnsi="Arial" w:cs="Arial"/>
          <w:bCs/>
          <w:i/>
        </w:rPr>
        <w:t>sběrná nádoba</w:t>
      </w:r>
      <w:r w:rsidR="002A3581" w:rsidRPr="00ED1A2C">
        <w:rPr>
          <w:rFonts w:ascii="Arial" w:hAnsi="Arial" w:cs="Arial"/>
          <w:bCs/>
          <w:i/>
        </w:rPr>
        <w:t xml:space="preserve"> žlutá</w:t>
      </w:r>
    </w:p>
    <w:p w14:paraId="7A25011A" w14:textId="2DB4655D" w:rsidR="0024722A" w:rsidRPr="00ED1A2C" w:rsidRDefault="000332D7" w:rsidP="00ED1A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A2C">
        <w:rPr>
          <w:rFonts w:ascii="Arial" w:hAnsi="Arial" w:cs="Arial"/>
          <w:bCs/>
          <w:i/>
        </w:rPr>
        <w:t>S</w:t>
      </w:r>
      <w:r w:rsidR="0024722A" w:rsidRPr="00ED1A2C">
        <w:rPr>
          <w:rFonts w:ascii="Arial" w:hAnsi="Arial" w:cs="Arial"/>
          <w:bCs/>
          <w:i/>
        </w:rPr>
        <w:t>klo</w:t>
      </w:r>
      <w:r w:rsidR="00ED1A2C">
        <w:rPr>
          <w:rFonts w:ascii="Arial" w:hAnsi="Arial" w:cs="Arial"/>
          <w:bCs/>
          <w:i/>
        </w:rPr>
        <w:tab/>
      </w:r>
      <w:r w:rsidR="00ED1A2C">
        <w:rPr>
          <w:rFonts w:ascii="Arial" w:hAnsi="Arial" w:cs="Arial"/>
          <w:bCs/>
          <w:i/>
        </w:rPr>
        <w:tab/>
      </w:r>
      <w:r w:rsidR="00ED1A2C">
        <w:rPr>
          <w:rFonts w:ascii="Arial" w:hAnsi="Arial" w:cs="Arial"/>
          <w:bCs/>
          <w:i/>
        </w:rPr>
        <w:tab/>
      </w:r>
      <w:r w:rsidR="00ED1A2C">
        <w:rPr>
          <w:rFonts w:ascii="Arial" w:hAnsi="Arial" w:cs="Arial"/>
          <w:bCs/>
          <w:i/>
        </w:rPr>
        <w:tab/>
      </w:r>
      <w:r w:rsidR="0024722A" w:rsidRPr="00ED1A2C">
        <w:rPr>
          <w:rFonts w:ascii="Arial" w:hAnsi="Arial" w:cs="Arial"/>
          <w:bCs/>
          <w:i/>
        </w:rPr>
        <w:t xml:space="preserve"> </w:t>
      </w:r>
      <w:r w:rsidR="00ED1A2C" w:rsidRPr="00ED1A2C">
        <w:rPr>
          <w:rFonts w:ascii="Arial" w:hAnsi="Arial" w:cs="Arial"/>
          <w:bCs/>
          <w:i/>
        </w:rPr>
        <w:t xml:space="preserve">sběrná nádoba </w:t>
      </w:r>
      <w:r w:rsidR="00157BC5" w:rsidRPr="00ED1A2C">
        <w:rPr>
          <w:rFonts w:ascii="Arial" w:hAnsi="Arial" w:cs="Arial"/>
          <w:bCs/>
          <w:i/>
        </w:rPr>
        <w:t>zelená</w:t>
      </w:r>
    </w:p>
    <w:p w14:paraId="78A8487D" w14:textId="7CA17EF8" w:rsidR="00745703" w:rsidRPr="00ED1A2C" w:rsidRDefault="000332D7" w:rsidP="00ED1A2C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ED1A2C">
        <w:rPr>
          <w:rFonts w:ascii="Arial" w:hAnsi="Arial" w:cs="Arial"/>
          <w:bCs/>
          <w:i/>
        </w:rPr>
        <w:t>K</w:t>
      </w:r>
      <w:r w:rsidR="00745703" w:rsidRPr="00ED1A2C">
        <w:rPr>
          <w:rFonts w:ascii="Arial" w:hAnsi="Arial" w:cs="Arial"/>
          <w:bCs/>
          <w:i/>
        </w:rPr>
        <w:t>ovy</w:t>
      </w:r>
      <w:r w:rsidR="00ED1A2C">
        <w:rPr>
          <w:rFonts w:ascii="Arial" w:hAnsi="Arial" w:cs="Arial"/>
          <w:bCs/>
          <w:i/>
        </w:rPr>
        <w:tab/>
      </w:r>
      <w:r w:rsidR="00ED1A2C">
        <w:rPr>
          <w:rFonts w:ascii="Arial" w:hAnsi="Arial" w:cs="Arial"/>
          <w:bCs/>
          <w:i/>
        </w:rPr>
        <w:tab/>
      </w:r>
      <w:r w:rsidR="00ED1A2C">
        <w:rPr>
          <w:rFonts w:ascii="Arial" w:hAnsi="Arial" w:cs="Arial"/>
          <w:bCs/>
          <w:i/>
        </w:rPr>
        <w:tab/>
      </w:r>
      <w:r w:rsidR="00ED1A2C">
        <w:rPr>
          <w:rFonts w:ascii="Arial" w:hAnsi="Arial" w:cs="Arial"/>
          <w:bCs/>
          <w:i/>
        </w:rPr>
        <w:tab/>
      </w:r>
      <w:r w:rsidR="00745703" w:rsidRPr="00ED1A2C">
        <w:rPr>
          <w:rFonts w:ascii="Arial" w:hAnsi="Arial" w:cs="Arial"/>
          <w:bCs/>
          <w:i/>
        </w:rPr>
        <w:t xml:space="preserve"> </w:t>
      </w:r>
      <w:r w:rsidR="00ED1A2C" w:rsidRPr="00ED1A2C">
        <w:rPr>
          <w:rFonts w:ascii="Arial" w:hAnsi="Arial" w:cs="Arial"/>
          <w:bCs/>
          <w:i/>
        </w:rPr>
        <w:t xml:space="preserve">sběrná nádoba </w:t>
      </w:r>
      <w:r w:rsidR="00BF429B">
        <w:rPr>
          <w:rFonts w:ascii="Arial" w:hAnsi="Arial" w:cs="Arial"/>
          <w:bCs/>
          <w:i/>
        </w:rPr>
        <w:t xml:space="preserve">šedá </w:t>
      </w:r>
      <w:r w:rsidR="00ED1A2C" w:rsidRPr="00ED1A2C">
        <w:rPr>
          <w:rFonts w:ascii="Arial" w:hAnsi="Arial" w:cs="Arial"/>
          <w:bCs/>
          <w:i/>
        </w:rPr>
        <w:t xml:space="preserve">s nápisem </w:t>
      </w:r>
      <w:r w:rsidR="00157BC5" w:rsidRPr="00ED1A2C">
        <w:rPr>
          <w:rFonts w:ascii="Arial" w:hAnsi="Arial" w:cs="Arial"/>
          <w:bCs/>
          <w:i/>
        </w:rPr>
        <w:t>KOVY</w:t>
      </w:r>
    </w:p>
    <w:p w14:paraId="31ED4FBD" w14:textId="448C56B5" w:rsidR="00BF429B" w:rsidRDefault="00547890" w:rsidP="004F44F4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BF429B">
        <w:rPr>
          <w:rFonts w:ascii="Arial" w:hAnsi="Arial" w:cs="Arial"/>
          <w:i/>
          <w:iCs/>
          <w:sz w:val="22"/>
          <w:szCs w:val="22"/>
        </w:rPr>
        <w:t>Jedlé oleje a tuky</w:t>
      </w:r>
      <w:r w:rsidR="00BF429B" w:rsidRPr="00BF429B">
        <w:rPr>
          <w:rFonts w:ascii="Arial" w:hAnsi="Arial" w:cs="Arial"/>
          <w:i/>
          <w:iCs/>
          <w:sz w:val="22"/>
          <w:szCs w:val="22"/>
        </w:rPr>
        <w:tab/>
      </w:r>
      <w:r w:rsidR="00BF429B" w:rsidRPr="00BF429B">
        <w:rPr>
          <w:rFonts w:ascii="Arial" w:hAnsi="Arial" w:cs="Arial"/>
          <w:i/>
          <w:iCs/>
          <w:sz w:val="22"/>
          <w:szCs w:val="22"/>
        </w:rPr>
        <w:tab/>
        <w:t xml:space="preserve"> </w:t>
      </w:r>
      <w:r w:rsidR="004F44F4" w:rsidRPr="004F44F4">
        <w:rPr>
          <w:rFonts w:ascii="Arial" w:hAnsi="Arial" w:cs="Arial"/>
          <w:i/>
          <w:iCs/>
          <w:sz w:val="22"/>
          <w:szCs w:val="22"/>
        </w:rPr>
        <w:t xml:space="preserve">sběrná nádoba hnědá </w:t>
      </w:r>
      <w:r w:rsidR="004F44F4">
        <w:rPr>
          <w:rFonts w:ascii="Arial" w:hAnsi="Arial" w:cs="Arial"/>
          <w:i/>
          <w:iCs/>
          <w:sz w:val="22"/>
          <w:szCs w:val="22"/>
        </w:rPr>
        <w:t xml:space="preserve">– ukládání v </w:t>
      </w:r>
      <w:proofErr w:type="gramStart"/>
      <w:r w:rsidR="00846B3E">
        <w:rPr>
          <w:rFonts w:ascii="Arial" w:hAnsi="Arial" w:cs="Arial"/>
          <w:i/>
          <w:iCs/>
          <w:sz w:val="22"/>
          <w:szCs w:val="22"/>
        </w:rPr>
        <w:t>PET</w:t>
      </w:r>
      <w:proofErr w:type="gramEnd"/>
      <w:r w:rsidR="00846B3E">
        <w:rPr>
          <w:rFonts w:ascii="Arial" w:hAnsi="Arial" w:cs="Arial"/>
          <w:i/>
          <w:iCs/>
          <w:sz w:val="22"/>
          <w:szCs w:val="22"/>
        </w:rPr>
        <w:t xml:space="preserve"> lahví</w:t>
      </w:r>
      <w:r w:rsidR="004F44F4">
        <w:rPr>
          <w:rFonts w:ascii="Arial" w:hAnsi="Arial" w:cs="Arial"/>
          <w:i/>
          <w:iCs/>
          <w:sz w:val="22"/>
          <w:szCs w:val="22"/>
        </w:rPr>
        <w:t>ch</w:t>
      </w:r>
    </w:p>
    <w:p w14:paraId="4BE3F27E" w14:textId="3359B091" w:rsidR="0024722A" w:rsidRPr="00846B3E" w:rsidRDefault="00BF429B" w:rsidP="00846B3E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846B3E">
        <w:rPr>
          <w:rFonts w:ascii="Arial" w:hAnsi="Arial" w:cs="Arial"/>
          <w:i/>
          <w:iCs/>
          <w:sz w:val="22"/>
          <w:szCs w:val="22"/>
        </w:rPr>
        <w:t>Textil</w:t>
      </w:r>
      <w:r w:rsidRPr="00846B3E">
        <w:rPr>
          <w:rFonts w:ascii="Arial" w:hAnsi="Arial" w:cs="Arial"/>
          <w:i/>
          <w:iCs/>
          <w:sz w:val="22"/>
          <w:szCs w:val="22"/>
        </w:rPr>
        <w:tab/>
      </w:r>
      <w:r w:rsidRPr="00846B3E">
        <w:rPr>
          <w:rFonts w:ascii="Arial" w:hAnsi="Arial" w:cs="Arial"/>
          <w:i/>
          <w:iCs/>
          <w:sz w:val="22"/>
          <w:szCs w:val="22"/>
        </w:rPr>
        <w:tab/>
      </w:r>
      <w:r w:rsidRPr="00846B3E">
        <w:rPr>
          <w:rFonts w:ascii="Arial" w:hAnsi="Arial" w:cs="Arial"/>
          <w:i/>
          <w:iCs/>
          <w:sz w:val="22"/>
          <w:szCs w:val="22"/>
        </w:rPr>
        <w:tab/>
      </w:r>
      <w:r w:rsidRPr="00846B3E">
        <w:rPr>
          <w:rFonts w:ascii="Arial" w:hAnsi="Arial" w:cs="Arial"/>
          <w:i/>
          <w:iCs/>
          <w:sz w:val="22"/>
          <w:szCs w:val="22"/>
        </w:rPr>
        <w:tab/>
      </w:r>
      <w:r w:rsidR="00A342C0" w:rsidRPr="00846B3E">
        <w:rPr>
          <w:rFonts w:ascii="Arial" w:hAnsi="Arial" w:cs="Arial"/>
          <w:i/>
          <w:iCs/>
          <w:sz w:val="22"/>
          <w:szCs w:val="22"/>
        </w:rPr>
        <w:t xml:space="preserve"> </w:t>
      </w:r>
      <w:r w:rsidRPr="00846B3E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846B3E" w:rsidRPr="00846B3E">
        <w:rPr>
          <w:rFonts w:ascii="Arial" w:hAnsi="Arial" w:cs="Arial"/>
          <w:i/>
          <w:iCs/>
          <w:sz w:val="22"/>
          <w:szCs w:val="22"/>
        </w:rPr>
        <w:t>s nápisem TEXTIL</w:t>
      </w:r>
    </w:p>
    <w:p w14:paraId="12D78CC3" w14:textId="77777777" w:rsidR="00846B3E" w:rsidRPr="00846B3E" w:rsidRDefault="00846B3E" w:rsidP="00846B3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2DABAF9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1C4384D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654C60FC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E318075" w14:textId="77777777" w:rsidR="003A0DB1" w:rsidRPr="003A0DB1" w:rsidRDefault="003A0DB1" w:rsidP="003A0DB1">
      <w:pPr>
        <w:pStyle w:val="Default"/>
        <w:ind w:left="360"/>
      </w:pPr>
    </w:p>
    <w:p w14:paraId="50036056" w14:textId="37A0B230" w:rsidR="00ED1A2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7D47D8">
        <w:rPr>
          <w:rFonts w:ascii="Arial" w:hAnsi="Arial" w:cs="Arial"/>
          <w:sz w:val="22"/>
          <w:szCs w:val="22"/>
        </w:rPr>
        <w:t>, biologické odpady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 w:rsidR="00A05A3D">
        <w:rPr>
          <w:rFonts w:ascii="Arial" w:hAnsi="Arial" w:cs="Arial"/>
          <w:sz w:val="22"/>
          <w:szCs w:val="22"/>
        </w:rPr>
        <w:t xml:space="preserve">a textil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ED1A2C">
        <w:rPr>
          <w:rFonts w:ascii="Arial" w:hAnsi="Arial" w:cs="Arial"/>
          <w:sz w:val="22"/>
          <w:szCs w:val="22"/>
        </w:rPr>
        <w:t>na adrese:</w:t>
      </w:r>
    </w:p>
    <w:p w14:paraId="0C19EB56" w14:textId="47C0F1BD" w:rsidR="00FB298C" w:rsidRPr="00ED1A2C" w:rsidRDefault="00ED1A2C" w:rsidP="00ED1A2C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ED1A2C">
        <w:rPr>
          <w:rFonts w:ascii="Arial" w:hAnsi="Arial" w:cs="Arial"/>
          <w:color w:val="444444"/>
          <w:shd w:val="clear" w:color="auto" w:fill="FFFFFF"/>
        </w:rPr>
        <w:t>Průmyslová ul. ve Dvorci</w:t>
      </w:r>
    </w:p>
    <w:p w14:paraId="59660C1F" w14:textId="77777777" w:rsidR="003A0DB1" w:rsidRDefault="003A0DB1" w:rsidP="003A0DB1">
      <w:pPr>
        <w:pStyle w:val="Default"/>
        <w:ind w:left="360"/>
      </w:pPr>
    </w:p>
    <w:p w14:paraId="3AEBDED9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5D0FFA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DEC74D2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34A7D3F" w14:textId="246B78CE" w:rsidR="0024722A" w:rsidRPr="00ED1A2C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Cs/>
          <w:sz w:val="22"/>
          <w:szCs w:val="22"/>
        </w:rPr>
      </w:pPr>
      <w:r w:rsidRPr="00ED1A2C">
        <w:rPr>
          <w:rFonts w:ascii="Arial" w:hAnsi="Arial" w:cs="Arial"/>
          <w:sz w:val="22"/>
          <w:szCs w:val="22"/>
        </w:rPr>
        <w:t>S</w:t>
      </w:r>
      <w:r w:rsidR="0024722A" w:rsidRPr="00ED1A2C">
        <w:rPr>
          <w:rFonts w:ascii="Arial" w:hAnsi="Arial" w:cs="Arial"/>
          <w:sz w:val="22"/>
          <w:szCs w:val="22"/>
        </w:rPr>
        <w:t>voz</w:t>
      </w:r>
      <w:r w:rsidR="00A94551" w:rsidRPr="00ED1A2C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ED1A2C">
        <w:rPr>
          <w:rFonts w:ascii="Arial" w:hAnsi="Arial" w:cs="Arial"/>
          <w:sz w:val="22"/>
          <w:szCs w:val="22"/>
        </w:rPr>
        <w:t xml:space="preserve"> odpad</w:t>
      </w:r>
      <w:r w:rsidR="00A94551" w:rsidRPr="00ED1A2C">
        <w:rPr>
          <w:rFonts w:ascii="Arial" w:hAnsi="Arial" w:cs="Arial"/>
          <w:sz w:val="22"/>
          <w:szCs w:val="22"/>
        </w:rPr>
        <w:t>u</w:t>
      </w:r>
      <w:r w:rsidR="001078B1" w:rsidRPr="00ED1A2C">
        <w:rPr>
          <w:rFonts w:ascii="Arial" w:hAnsi="Arial" w:cs="Arial"/>
          <w:sz w:val="22"/>
          <w:szCs w:val="22"/>
        </w:rPr>
        <w:t xml:space="preserve"> </w:t>
      </w:r>
      <w:r w:rsidR="0024722A" w:rsidRPr="00ED1A2C">
        <w:rPr>
          <w:rFonts w:ascii="Arial" w:hAnsi="Arial" w:cs="Arial"/>
          <w:sz w:val="22"/>
          <w:szCs w:val="22"/>
        </w:rPr>
        <w:t>je zajišťován</w:t>
      </w:r>
      <w:r w:rsidR="00A94551" w:rsidRPr="00ED1A2C">
        <w:rPr>
          <w:rFonts w:ascii="Arial" w:hAnsi="Arial" w:cs="Arial"/>
          <w:sz w:val="22"/>
          <w:szCs w:val="22"/>
        </w:rPr>
        <w:t xml:space="preserve"> </w:t>
      </w:r>
      <w:r w:rsidR="00A94551" w:rsidRPr="00ED1A2C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ED1A2C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ED1A2C">
        <w:rPr>
          <w:rFonts w:ascii="Arial" w:hAnsi="Arial" w:cs="Arial"/>
          <w:sz w:val="22"/>
          <w:szCs w:val="22"/>
        </w:rPr>
        <w:t>svozu</w:t>
      </w:r>
      <w:r w:rsidR="0024722A" w:rsidRPr="00ED1A2C">
        <w:rPr>
          <w:rFonts w:ascii="Arial" w:hAnsi="Arial" w:cs="Arial"/>
          <w:sz w:val="22"/>
          <w:szCs w:val="22"/>
        </w:rPr>
        <w:t xml:space="preserve"> jsou zveřejňovány</w:t>
      </w:r>
      <w:r w:rsidR="00ED1A2C" w:rsidRPr="00ED1A2C">
        <w:rPr>
          <w:rFonts w:ascii="Arial" w:hAnsi="Arial" w:cs="Arial"/>
          <w:sz w:val="22"/>
          <w:szCs w:val="22"/>
        </w:rPr>
        <w:t xml:space="preserve"> </w:t>
      </w:r>
      <w:r w:rsidR="0024722A" w:rsidRPr="00ED1A2C">
        <w:rPr>
          <w:rFonts w:ascii="Arial" w:hAnsi="Arial" w:cs="Arial"/>
          <w:iCs/>
          <w:sz w:val="22"/>
          <w:szCs w:val="22"/>
        </w:rPr>
        <w:t xml:space="preserve">na úřední desce </w:t>
      </w:r>
      <w:r w:rsidR="00ED1A2C" w:rsidRPr="00ED1A2C">
        <w:rPr>
          <w:rFonts w:ascii="Arial" w:hAnsi="Arial" w:cs="Arial"/>
          <w:iCs/>
          <w:sz w:val="22"/>
          <w:szCs w:val="22"/>
        </w:rPr>
        <w:t>O</w:t>
      </w:r>
      <w:r w:rsidR="0024722A" w:rsidRPr="00ED1A2C">
        <w:rPr>
          <w:rFonts w:ascii="Arial" w:hAnsi="Arial" w:cs="Arial"/>
          <w:iCs/>
          <w:sz w:val="22"/>
          <w:szCs w:val="22"/>
        </w:rPr>
        <w:t>becního úřadu</w:t>
      </w:r>
      <w:r w:rsidR="00ED1A2C" w:rsidRPr="00ED1A2C">
        <w:rPr>
          <w:rFonts w:ascii="Arial" w:hAnsi="Arial" w:cs="Arial"/>
          <w:iCs/>
          <w:sz w:val="22"/>
          <w:szCs w:val="22"/>
        </w:rPr>
        <w:t xml:space="preserve"> Třebčice, </w:t>
      </w:r>
      <w:r w:rsidR="0024722A" w:rsidRPr="00ED1A2C">
        <w:rPr>
          <w:rFonts w:ascii="Arial" w:hAnsi="Arial" w:cs="Arial"/>
          <w:iCs/>
          <w:sz w:val="22"/>
          <w:szCs w:val="22"/>
        </w:rPr>
        <w:t>výlepových plochách</w:t>
      </w:r>
      <w:r w:rsidR="00ED1A2C" w:rsidRPr="00ED1A2C">
        <w:rPr>
          <w:rFonts w:ascii="Arial" w:hAnsi="Arial" w:cs="Arial"/>
          <w:iCs/>
          <w:sz w:val="22"/>
          <w:szCs w:val="22"/>
        </w:rPr>
        <w:t xml:space="preserve"> a </w:t>
      </w:r>
      <w:r w:rsidR="0024722A" w:rsidRPr="00ED1A2C">
        <w:rPr>
          <w:rFonts w:ascii="Arial" w:hAnsi="Arial" w:cs="Arial"/>
          <w:iCs/>
          <w:sz w:val="22"/>
          <w:szCs w:val="22"/>
        </w:rPr>
        <w:t>v místním rozhlase.</w:t>
      </w:r>
    </w:p>
    <w:p w14:paraId="4BB3B560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A08B838" w14:textId="77777777" w:rsidR="00ED1A2C" w:rsidRPr="00ED1A2C" w:rsidRDefault="00C94283" w:rsidP="00ED1A2C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ED1A2C" w:rsidRPr="00ED1A2C">
        <w:rPr>
          <w:rFonts w:ascii="Arial" w:hAnsi="Arial" w:cs="Arial"/>
          <w:sz w:val="22"/>
          <w:szCs w:val="22"/>
        </w:rPr>
        <w:t>na adrese:</w:t>
      </w:r>
    </w:p>
    <w:p w14:paraId="25701582" w14:textId="0ED4BE62" w:rsidR="00C94283" w:rsidRPr="007D47D8" w:rsidRDefault="00ED1A2C" w:rsidP="007D47D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D47D8">
        <w:rPr>
          <w:rFonts w:ascii="Arial" w:hAnsi="Arial" w:cs="Arial"/>
        </w:rPr>
        <w:t>Průmyslová ul. ve Dvorci</w:t>
      </w:r>
    </w:p>
    <w:p w14:paraId="57F5F2B1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5EBB02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DD138C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1E7D2DF9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3597BF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7D78588" w14:textId="77777777" w:rsidR="007D47D8" w:rsidRPr="007D47D8" w:rsidRDefault="006101FB" w:rsidP="007D47D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7D47D8">
        <w:rPr>
          <w:rFonts w:ascii="Arial" w:hAnsi="Arial" w:cs="Arial"/>
          <w:sz w:val="22"/>
          <w:szCs w:val="22"/>
        </w:rPr>
        <w:t xml:space="preserve">souběžně se sběrem a svozem nebezpečného odpadu dvakrát ročně,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</w:t>
      </w:r>
      <w:r w:rsidR="007D47D8" w:rsidRPr="007D47D8">
        <w:rPr>
          <w:rFonts w:ascii="Arial" w:hAnsi="Arial" w:cs="Arial"/>
          <w:sz w:val="22"/>
          <w:szCs w:val="22"/>
        </w:rPr>
        <w:t>Informace o svozu jsou zveřejňovány na úřední desce Obecního úřadu Třebčice, výlepových plochách a v místním rozhlase.</w:t>
      </w:r>
    </w:p>
    <w:p w14:paraId="07CB3644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1A3D8AB0" w14:textId="77777777" w:rsidR="007D47D8" w:rsidRPr="007D47D8" w:rsidRDefault="000F645D" w:rsidP="007D47D8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D47D8" w:rsidRPr="007D47D8">
        <w:rPr>
          <w:rFonts w:ascii="Arial" w:hAnsi="Arial" w:cs="Arial"/>
          <w:sz w:val="22"/>
          <w:szCs w:val="22"/>
        </w:rPr>
        <w:t>na adrese:</w:t>
      </w:r>
    </w:p>
    <w:p w14:paraId="45FE42D3" w14:textId="77777777" w:rsidR="007D47D8" w:rsidRPr="007D47D8" w:rsidRDefault="007D47D8" w:rsidP="007D47D8">
      <w:pPr>
        <w:pStyle w:val="Odstavecseseznamem"/>
        <w:numPr>
          <w:ilvl w:val="0"/>
          <w:numId w:val="33"/>
        </w:numPr>
        <w:jc w:val="both"/>
        <w:rPr>
          <w:rFonts w:ascii="Arial" w:hAnsi="Arial" w:cs="Arial"/>
        </w:rPr>
      </w:pPr>
      <w:r w:rsidRPr="007D47D8">
        <w:rPr>
          <w:rFonts w:ascii="Arial" w:hAnsi="Arial" w:cs="Arial"/>
        </w:rPr>
        <w:t>Průmyslová ul. ve Dvorci</w:t>
      </w:r>
    </w:p>
    <w:p w14:paraId="4628B58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2C90B88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61FEAB44" w14:textId="77777777" w:rsidR="00BF429B" w:rsidRDefault="00BF429B" w:rsidP="00A773EE">
      <w:pPr>
        <w:rPr>
          <w:rFonts w:ascii="Arial" w:hAnsi="Arial" w:cs="Arial"/>
          <w:b/>
          <w:sz w:val="22"/>
          <w:szCs w:val="22"/>
        </w:rPr>
      </w:pPr>
    </w:p>
    <w:p w14:paraId="15CC342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55FA7F0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5E84A3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B733668" w14:textId="59C76D67" w:rsidR="0025354B" w:rsidRPr="007D47D8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</w:t>
      </w:r>
      <w:r w:rsidRPr="007D47D8">
        <w:rPr>
          <w:rFonts w:ascii="Arial" w:hAnsi="Arial" w:cs="Arial"/>
          <w:sz w:val="22"/>
          <w:szCs w:val="22"/>
        </w:rPr>
        <w:t>sběrnými nádobami rozumějí:</w:t>
      </w:r>
    </w:p>
    <w:p w14:paraId="4DFB103E" w14:textId="77777777" w:rsidR="0025354B" w:rsidRPr="007D47D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D47D8">
        <w:rPr>
          <w:rFonts w:ascii="Arial" w:hAnsi="Arial" w:cs="Arial"/>
          <w:bCs/>
          <w:sz w:val="22"/>
          <w:szCs w:val="22"/>
        </w:rPr>
        <w:t>popelnice</w:t>
      </w:r>
    </w:p>
    <w:p w14:paraId="33AAF9E9" w14:textId="77777777" w:rsidR="0025354B" w:rsidRPr="007D47D8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D47D8">
        <w:rPr>
          <w:rFonts w:ascii="Arial" w:hAnsi="Arial" w:cs="Arial"/>
          <w:bCs/>
          <w:sz w:val="22"/>
          <w:szCs w:val="22"/>
        </w:rPr>
        <w:t>igelitové pytle</w:t>
      </w:r>
    </w:p>
    <w:p w14:paraId="2034AECE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7D47D8">
        <w:rPr>
          <w:rFonts w:ascii="Arial" w:hAnsi="Arial" w:cs="Arial"/>
          <w:sz w:val="22"/>
          <w:szCs w:val="22"/>
        </w:rPr>
        <w:t>odpadkové koše</w:t>
      </w:r>
      <w:r w:rsidR="0025354B" w:rsidRPr="007D47D8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52BCE6FA" w14:textId="77777777" w:rsidR="007D47D8" w:rsidRPr="007D47D8" w:rsidRDefault="007D47D8" w:rsidP="007D47D8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022D86C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73D57AE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1582A92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50A08C58" w14:textId="1D3EDEE0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F429B">
        <w:rPr>
          <w:rFonts w:ascii="Arial" w:hAnsi="Arial" w:cs="Arial"/>
          <w:b/>
          <w:sz w:val="22"/>
          <w:szCs w:val="22"/>
        </w:rPr>
        <w:t>7</w:t>
      </w:r>
    </w:p>
    <w:p w14:paraId="42017DC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4E426AAB" w14:textId="572E2475" w:rsidR="00425B78" w:rsidRDefault="00425B78" w:rsidP="007D47D8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6503113D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41B93950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5F4538EC" w14:textId="77777777" w:rsidR="007D47D8" w:rsidRDefault="00C45BF9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D47D8">
        <w:rPr>
          <w:rFonts w:ascii="Arial" w:hAnsi="Arial" w:cs="Arial"/>
          <w:sz w:val="22"/>
          <w:szCs w:val="22"/>
        </w:rPr>
        <w:t>S</w:t>
      </w:r>
      <w:r w:rsidR="0024722A" w:rsidRPr="007D47D8">
        <w:rPr>
          <w:rFonts w:ascii="Arial" w:hAnsi="Arial" w:cs="Arial"/>
          <w:sz w:val="22"/>
          <w:szCs w:val="22"/>
        </w:rPr>
        <w:t xml:space="preserve">tavební </w:t>
      </w:r>
      <w:r w:rsidRPr="007D47D8">
        <w:rPr>
          <w:rFonts w:ascii="Arial" w:hAnsi="Arial" w:cs="Arial"/>
          <w:sz w:val="22"/>
          <w:szCs w:val="22"/>
        </w:rPr>
        <w:t xml:space="preserve">a demoliční </w:t>
      </w:r>
      <w:r w:rsidR="0024722A" w:rsidRPr="007D47D8">
        <w:rPr>
          <w:rFonts w:ascii="Arial" w:hAnsi="Arial" w:cs="Arial"/>
          <w:sz w:val="22"/>
          <w:szCs w:val="22"/>
        </w:rPr>
        <w:t xml:space="preserve">odpad </w:t>
      </w:r>
      <w:r w:rsidR="00940656" w:rsidRPr="007D47D8">
        <w:rPr>
          <w:rFonts w:ascii="Arial" w:hAnsi="Arial" w:cs="Arial"/>
          <w:sz w:val="22"/>
          <w:szCs w:val="22"/>
        </w:rPr>
        <w:t>lze</w:t>
      </w:r>
      <w:r w:rsidR="0024722A" w:rsidRPr="007D47D8">
        <w:rPr>
          <w:rFonts w:ascii="Arial" w:hAnsi="Arial" w:cs="Arial"/>
          <w:sz w:val="22"/>
          <w:szCs w:val="22"/>
        </w:rPr>
        <w:t xml:space="preserve"> </w:t>
      </w:r>
      <w:r w:rsidR="0031415A" w:rsidRPr="007D47D8">
        <w:rPr>
          <w:rFonts w:ascii="Arial" w:hAnsi="Arial" w:cs="Arial"/>
          <w:sz w:val="22"/>
          <w:szCs w:val="22"/>
        </w:rPr>
        <w:t>předávat</w:t>
      </w:r>
      <w:r w:rsidR="007D47D8" w:rsidRPr="007D47D8">
        <w:rPr>
          <w:rFonts w:ascii="Arial" w:hAnsi="Arial" w:cs="Arial"/>
          <w:sz w:val="22"/>
          <w:szCs w:val="22"/>
        </w:rPr>
        <w:t xml:space="preserve"> či odstranit pouze zákonem stanoveným způsobem.</w:t>
      </w:r>
    </w:p>
    <w:p w14:paraId="370CD4E5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01FD2EDE" w14:textId="77777777" w:rsidR="00BF429B" w:rsidRDefault="00BF429B">
      <w:pPr>
        <w:jc w:val="center"/>
        <w:rPr>
          <w:rFonts w:ascii="Arial" w:hAnsi="Arial" w:cs="Arial"/>
          <w:b/>
          <w:sz w:val="22"/>
          <w:szCs w:val="22"/>
        </w:rPr>
      </w:pPr>
    </w:p>
    <w:p w14:paraId="025036FA" w14:textId="5CA6CFB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F429B">
        <w:rPr>
          <w:rFonts w:ascii="Arial" w:hAnsi="Arial" w:cs="Arial"/>
          <w:b/>
          <w:sz w:val="22"/>
          <w:szCs w:val="22"/>
        </w:rPr>
        <w:t>8</w:t>
      </w:r>
    </w:p>
    <w:p w14:paraId="5A59C9DE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1A23A91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D2EB1BB" w14:textId="77777777" w:rsidR="00BF429B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074576">
        <w:rPr>
          <w:rFonts w:ascii="Arial" w:hAnsi="Arial" w:cs="Arial"/>
          <w:sz w:val="22"/>
          <w:szCs w:val="22"/>
        </w:rPr>
        <w:t>č.</w:t>
      </w:r>
      <w:r w:rsidR="007D47D8">
        <w:rPr>
          <w:rFonts w:ascii="Arial" w:hAnsi="Arial" w:cs="Arial"/>
          <w:sz w:val="22"/>
          <w:szCs w:val="22"/>
        </w:rPr>
        <w:t xml:space="preserve"> 3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7D47D8">
        <w:rPr>
          <w:rFonts w:ascii="Arial" w:hAnsi="Arial" w:cs="Arial"/>
          <w:i/>
          <w:sz w:val="22"/>
          <w:szCs w:val="22"/>
        </w:rPr>
        <w:t>2019</w:t>
      </w:r>
      <w:r w:rsidR="00BF429B" w:rsidRPr="00BF429B">
        <w:t xml:space="preserve"> </w:t>
      </w:r>
      <w:r w:rsidR="00BF429B" w:rsidRPr="00BF429B">
        <w:rPr>
          <w:rFonts w:ascii="Arial" w:hAnsi="Arial" w:cs="Arial"/>
          <w:i/>
          <w:sz w:val="22"/>
          <w:szCs w:val="22"/>
        </w:rPr>
        <w:t>o stanovení systému shromažďování, sběru, přepravy, třídění, využ</w:t>
      </w:r>
      <w:r w:rsidR="00BF429B">
        <w:rPr>
          <w:rFonts w:ascii="Arial" w:hAnsi="Arial" w:cs="Arial"/>
          <w:i/>
          <w:sz w:val="22"/>
          <w:szCs w:val="22"/>
        </w:rPr>
        <w:t xml:space="preserve">ívání a odstraňování odpadů a nakládání se stavebním odpadem na území obce Třebčice, vydané dne </w:t>
      </w:r>
      <w:proofErr w:type="gramStart"/>
      <w:r w:rsidR="00BF429B">
        <w:rPr>
          <w:rFonts w:ascii="Arial" w:hAnsi="Arial" w:cs="Arial"/>
          <w:i/>
          <w:sz w:val="22"/>
          <w:szCs w:val="22"/>
        </w:rPr>
        <w:t>20.12.2019</w:t>
      </w:r>
      <w:proofErr w:type="gramEnd"/>
      <w:r w:rsidR="00BF429B">
        <w:rPr>
          <w:rFonts w:ascii="Arial" w:hAnsi="Arial" w:cs="Arial"/>
          <w:i/>
          <w:sz w:val="22"/>
          <w:szCs w:val="22"/>
        </w:rPr>
        <w:t xml:space="preserve">. </w:t>
      </w:r>
    </w:p>
    <w:p w14:paraId="07ADB342" w14:textId="136540B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.</w:t>
      </w:r>
    </w:p>
    <w:p w14:paraId="68FBA1FC" w14:textId="77777777" w:rsidR="00BF429B" w:rsidRDefault="00BF429B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8822841" w14:textId="77777777" w:rsidR="00BF429B" w:rsidRPr="000F4ADB" w:rsidRDefault="00BF429B" w:rsidP="00074576">
      <w:pPr>
        <w:spacing w:before="120" w:line="288" w:lineRule="auto"/>
        <w:jc w:val="both"/>
        <w:rPr>
          <w:rFonts w:ascii="Arial" w:hAnsi="Arial" w:cs="Arial"/>
        </w:rPr>
      </w:pPr>
    </w:p>
    <w:p w14:paraId="2DC291A4" w14:textId="10CC2EDA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BF429B">
        <w:rPr>
          <w:rFonts w:ascii="Arial" w:hAnsi="Arial" w:cs="Arial"/>
          <w:b/>
          <w:sz w:val="22"/>
          <w:szCs w:val="22"/>
        </w:rPr>
        <w:t>9</w:t>
      </w:r>
    </w:p>
    <w:p w14:paraId="1C5A0FEE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015A0FD0" w14:textId="77777777" w:rsidR="00BF429B" w:rsidRPr="00074576" w:rsidRDefault="00BF429B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45087B4D" w14:textId="73042706" w:rsidR="00730253" w:rsidRPr="001D113B" w:rsidRDefault="00730253" w:rsidP="00BF429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účinnosti dnem</w:t>
      </w:r>
      <w:r w:rsidR="00BF429B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F429B">
        <w:rPr>
          <w:rFonts w:ascii="Arial" w:hAnsi="Arial" w:cs="Arial"/>
          <w:sz w:val="22"/>
          <w:szCs w:val="22"/>
        </w:rPr>
        <w:t>1.1.2025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. </w:t>
      </w:r>
    </w:p>
    <w:p w14:paraId="716F2564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76E8BB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6F1D1C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0A90C5" w14:textId="7CA0794F" w:rsidR="0024722A" w:rsidRPr="001D113B" w:rsidRDefault="00BF429B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BF429B">
        <w:rPr>
          <w:rFonts w:ascii="Arial" w:hAnsi="Arial" w:cs="Arial"/>
          <w:bCs/>
          <w:i/>
          <w:sz w:val="22"/>
          <w:szCs w:val="22"/>
        </w:rPr>
        <w:t>Jindřich Martínek</w:t>
      </w:r>
      <w:r>
        <w:rPr>
          <w:rFonts w:ascii="Arial" w:hAnsi="Arial" w:cs="Arial"/>
          <w:bCs/>
          <w:i/>
          <w:sz w:val="22"/>
          <w:szCs w:val="22"/>
        </w:rPr>
        <w:t xml:space="preserve"> v.r.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Jana Kubíková </w:t>
      </w:r>
      <w:proofErr w:type="gramStart"/>
      <w:r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4E60B39A" w14:textId="7061E669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473D3768" w14:textId="5CB77C63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</w:t>
      </w:r>
      <w:r w:rsidR="00BF429B">
        <w:rPr>
          <w:rFonts w:ascii="Arial" w:hAnsi="Arial" w:cs="Arial"/>
          <w:bCs/>
          <w:sz w:val="22"/>
          <w:szCs w:val="22"/>
        </w:rPr>
        <w:t>ka</w:t>
      </w:r>
    </w:p>
    <w:p w14:paraId="7CB95C6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E1B353B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B60A4" w14:textId="77777777" w:rsidR="004E6743" w:rsidRDefault="004E6743">
      <w:r>
        <w:separator/>
      </w:r>
    </w:p>
  </w:endnote>
  <w:endnote w:type="continuationSeparator" w:id="0">
    <w:p w14:paraId="76F04DD9" w14:textId="77777777" w:rsidR="004E6743" w:rsidRDefault="004E6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493E84" w14:textId="77777777" w:rsidR="00FB36A3" w:rsidRPr="007D47D8" w:rsidRDefault="00FB36A3">
    <w:pPr>
      <w:pStyle w:val="Zpat"/>
      <w:jc w:val="center"/>
      <w:rPr>
        <w:rFonts w:asciiTheme="minorHAnsi" w:hAnsiTheme="minorHAnsi" w:cstheme="minorHAnsi"/>
      </w:rPr>
    </w:pPr>
    <w:r w:rsidRPr="007D47D8">
      <w:rPr>
        <w:rFonts w:asciiTheme="minorHAnsi" w:hAnsiTheme="minorHAnsi" w:cstheme="minorHAnsi"/>
      </w:rPr>
      <w:fldChar w:fldCharType="begin"/>
    </w:r>
    <w:r w:rsidRPr="007D47D8">
      <w:rPr>
        <w:rFonts w:asciiTheme="minorHAnsi" w:hAnsiTheme="minorHAnsi" w:cstheme="minorHAnsi"/>
      </w:rPr>
      <w:instrText>PAGE   \* MERGEFORMAT</w:instrText>
    </w:r>
    <w:r w:rsidRPr="007D47D8">
      <w:rPr>
        <w:rFonts w:asciiTheme="minorHAnsi" w:hAnsiTheme="minorHAnsi" w:cstheme="minorHAnsi"/>
      </w:rPr>
      <w:fldChar w:fldCharType="separate"/>
    </w:r>
    <w:r w:rsidR="002D6586">
      <w:rPr>
        <w:rFonts w:asciiTheme="minorHAnsi" w:hAnsiTheme="minorHAnsi" w:cstheme="minorHAnsi"/>
        <w:noProof/>
      </w:rPr>
      <w:t>1</w:t>
    </w:r>
    <w:r w:rsidRPr="007D47D8">
      <w:rPr>
        <w:rFonts w:asciiTheme="minorHAnsi" w:hAnsiTheme="minorHAnsi" w:cstheme="minorHAnsi"/>
      </w:rPr>
      <w:fldChar w:fldCharType="end"/>
    </w:r>
  </w:p>
  <w:p w14:paraId="76F021D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E2A49" w14:textId="77777777" w:rsidR="004E6743" w:rsidRDefault="004E6743">
      <w:r>
        <w:separator/>
      </w:r>
    </w:p>
  </w:footnote>
  <w:footnote w:type="continuationSeparator" w:id="0">
    <w:p w14:paraId="2FCA3117" w14:textId="77777777" w:rsidR="004E6743" w:rsidRDefault="004E6743">
      <w:r>
        <w:continuationSeparator/>
      </w:r>
    </w:p>
  </w:footnote>
  <w:footnote w:id="1">
    <w:p w14:paraId="13BBBA7F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23EE4C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CC5920"/>
    <w:multiLevelType w:val="hybridMultilevel"/>
    <w:tmpl w:val="8CAAFE58"/>
    <w:lvl w:ilvl="0" w:tplc="0405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5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968E5860"/>
    <w:lvl w:ilvl="0" w:tplc="D93C7E30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3C38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7BC5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6586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D7F"/>
    <w:rsid w:val="004E6743"/>
    <w:rsid w:val="004F44F4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86339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47D8"/>
    <w:rsid w:val="007E1DB2"/>
    <w:rsid w:val="007E2B21"/>
    <w:rsid w:val="007E7071"/>
    <w:rsid w:val="007F1D2E"/>
    <w:rsid w:val="007F3823"/>
    <w:rsid w:val="008015C8"/>
    <w:rsid w:val="008041C3"/>
    <w:rsid w:val="00806A9C"/>
    <w:rsid w:val="008079D8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46B3E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5A3D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29B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17C22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0F20"/>
    <w:rsid w:val="00E87A75"/>
    <w:rsid w:val="00E87B0B"/>
    <w:rsid w:val="00E92D8B"/>
    <w:rsid w:val="00EA1B4D"/>
    <w:rsid w:val="00EB2DCF"/>
    <w:rsid w:val="00EB4815"/>
    <w:rsid w:val="00EB486C"/>
    <w:rsid w:val="00EB7D8D"/>
    <w:rsid w:val="00ED1A2C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020E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A2C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97ED1-91E3-4C2F-B59D-871D422D0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789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Jindřich Martínek</cp:lastModifiedBy>
  <cp:revision>10</cp:revision>
  <cp:lastPrinted>2024-12-20T08:08:00Z</cp:lastPrinted>
  <dcterms:created xsi:type="dcterms:W3CDTF">2024-11-11T16:23:00Z</dcterms:created>
  <dcterms:modified xsi:type="dcterms:W3CDTF">2024-12-20T08:10:00Z</dcterms:modified>
</cp:coreProperties>
</file>