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1E5" w14:textId="77777777" w:rsidR="000B42AD" w:rsidRDefault="006D0FF0">
      <w:pPr>
        <w:pStyle w:val="Nzev"/>
      </w:pPr>
      <w:r>
        <w:t>Město Dubňany</w:t>
      </w:r>
      <w:r>
        <w:br/>
        <w:t>Zastupitelstvo města Dubňany</w:t>
      </w:r>
    </w:p>
    <w:p w14:paraId="3E462177" w14:textId="3E3A43D0" w:rsidR="000B42AD" w:rsidRDefault="006D0FF0">
      <w:pPr>
        <w:pStyle w:val="Nadpis1"/>
      </w:pPr>
      <w:r>
        <w:t>Obecně závazná vyhláška města Dubňany</w:t>
      </w:r>
      <w:r>
        <w:br/>
      </w:r>
      <w:r w:rsidR="004B5D34" w:rsidRPr="004B5D34">
        <w:t>k zaji</w:t>
      </w:r>
      <w:r w:rsidR="004B5D34" w:rsidRPr="004B5D34">
        <w:rPr>
          <w:rFonts w:hint="cs"/>
        </w:rPr>
        <w:t>š</w:t>
      </w:r>
      <w:r w:rsidR="004B5D34" w:rsidRPr="004B5D34">
        <w:t>t</w:t>
      </w:r>
      <w:r w:rsidR="004B5D34" w:rsidRPr="004B5D34">
        <w:rPr>
          <w:rFonts w:hint="cs"/>
        </w:rPr>
        <w:t>ě</w:t>
      </w:r>
      <w:r w:rsidR="004B5D34" w:rsidRPr="004B5D34">
        <w:t>n</w:t>
      </w:r>
      <w:r w:rsidR="004B5D34" w:rsidRPr="004B5D34">
        <w:rPr>
          <w:rFonts w:hint="cs"/>
        </w:rPr>
        <w:t>í</w:t>
      </w:r>
      <w:r w:rsidR="004B5D34" w:rsidRPr="004B5D34">
        <w:t xml:space="preserve"> udr</w:t>
      </w:r>
      <w:r w:rsidR="004B5D34" w:rsidRPr="004B5D34">
        <w:rPr>
          <w:rFonts w:hint="cs"/>
        </w:rPr>
        <w:t>ž</w:t>
      </w:r>
      <w:r w:rsidR="004B5D34" w:rsidRPr="004B5D34">
        <w:t>ov</w:t>
      </w:r>
      <w:r w:rsidR="004B5D34" w:rsidRPr="004B5D34">
        <w:rPr>
          <w:rFonts w:hint="cs"/>
        </w:rPr>
        <w:t>á</w:t>
      </w:r>
      <w:r w:rsidR="004B5D34" w:rsidRPr="004B5D34">
        <w:t>n</w:t>
      </w:r>
      <w:r w:rsidR="004B5D34" w:rsidRPr="004B5D34">
        <w:rPr>
          <w:rFonts w:hint="cs"/>
        </w:rPr>
        <w:t>í</w:t>
      </w:r>
      <w:r w:rsidR="004B5D34" w:rsidRPr="004B5D34">
        <w:t xml:space="preserve"> </w:t>
      </w:r>
      <w:r w:rsidR="004B5D34" w:rsidRPr="004B5D34">
        <w:rPr>
          <w:rFonts w:hint="cs"/>
        </w:rPr>
        <w:t>č</w:t>
      </w:r>
      <w:r w:rsidR="004B5D34" w:rsidRPr="004B5D34">
        <w:t>istoty ulic a jin</w:t>
      </w:r>
      <w:r w:rsidR="004B5D34" w:rsidRPr="004B5D34">
        <w:rPr>
          <w:rFonts w:hint="cs"/>
        </w:rPr>
        <w:t>ý</w:t>
      </w:r>
      <w:r w:rsidR="004B5D34" w:rsidRPr="004B5D34">
        <w:t>ch ve</w:t>
      </w:r>
      <w:r w:rsidR="004B5D34" w:rsidRPr="004B5D34">
        <w:rPr>
          <w:rFonts w:hint="cs"/>
        </w:rPr>
        <w:t>ř</w:t>
      </w:r>
      <w:r w:rsidR="004B5D34" w:rsidRPr="004B5D34">
        <w:t>ejn</w:t>
      </w:r>
      <w:r w:rsidR="004B5D34" w:rsidRPr="004B5D34">
        <w:rPr>
          <w:rFonts w:hint="cs"/>
        </w:rPr>
        <w:t>ý</w:t>
      </w:r>
      <w:r w:rsidR="004B5D34" w:rsidRPr="004B5D34">
        <w:t>ch prostranstv</w:t>
      </w:r>
      <w:r w:rsidR="004B5D34" w:rsidRPr="004B5D34">
        <w:rPr>
          <w:rFonts w:hint="cs"/>
        </w:rPr>
        <w:t>í</w:t>
      </w:r>
      <w:r w:rsidR="004B5D34" w:rsidRPr="004B5D34">
        <w:t xml:space="preserve"> k ochran</w:t>
      </w:r>
      <w:r w:rsidR="004B5D34" w:rsidRPr="004B5D34">
        <w:rPr>
          <w:rFonts w:hint="cs"/>
        </w:rPr>
        <w:t>ě</w:t>
      </w:r>
      <w:r w:rsidR="004B5D34" w:rsidRPr="004B5D34">
        <w:t xml:space="preserve"> </w:t>
      </w:r>
      <w:r w:rsidR="004B5D34" w:rsidRPr="004B5D34">
        <w:rPr>
          <w:rFonts w:hint="cs"/>
        </w:rPr>
        <w:t>ž</w:t>
      </w:r>
      <w:r w:rsidR="004B5D34" w:rsidRPr="004B5D34">
        <w:t>ivotn</w:t>
      </w:r>
      <w:r w:rsidR="004B5D34" w:rsidRPr="004B5D34">
        <w:rPr>
          <w:rFonts w:hint="cs"/>
        </w:rPr>
        <w:t>í</w:t>
      </w:r>
      <w:r w:rsidR="004B5D34" w:rsidRPr="004B5D34">
        <w:t>ho prost</w:t>
      </w:r>
      <w:r w:rsidR="004B5D34" w:rsidRPr="004B5D34">
        <w:rPr>
          <w:rFonts w:hint="cs"/>
        </w:rPr>
        <w:t>ř</w:t>
      </w:r>
      <w:r w:rsidR="004B5D34" w:rsidRPr="004B5D34">
        <w:t>ed</w:t>
      </w:r>
      <w:r w:rsidR="004B5D34" w:rsidRPr="004B5D34">
        <w:rPr>
          <w:rFonts w:hint="cs"/>
        </w:rPr>
        <w:t>í</w:t>
      </w:r>
      <w:r w:rsidR="004B5D34" w:rsidRPr="004B5D34">
        <w:t>, zelen</w:t>
      </w:r>
      <w:r w:rsidR="004B5D34" w:rsidRPr="004B5D34">
        <w:rPr>
          <w:rFonts w:hint="cs"/>
        </w:rPr>
        <w:t>ě</w:t>
      </w:r>
      <w:r w:rsidR="004B5D34" w:rsidRPr="004B5D34">
        <w:t xml:space="preserve"> v z</w:t>
      </w:r>
      <w:r w:rsidR="004B5D34" w:rsidRPr="004B5D34">
        <w:rPr>
          <w:rFonts w:hint="cs"/>
        </w:rPr>
        <w:t>á</w:t>
      </w:r>
      <w:r w:rsidR="004B5D34" w:rsidRPr="004B5D34">
        <w:t>stavb</w:t>
      </w:r>
      <w:r w:rsidR="004B5D34" w:rsidRPr="004B5D34">
        <w:rPr>
          <w:rFonts w:hint="cs"/>
        </w:rPr>
        <w:t>ě</w:t>
      </w:r>
      <w:r w:rsidR="004B5D34" w:rsidRPr="004B5D34">
        <w:t xml:space="preserve"> a ostatn</w:t>
      </w:r>
      <w:r w:rsidR="004B5D34" w:rsidRPr="004B5D34">
        <w:rPr>
          <w:rFonts w:hint="cs"/>
        </w:rPr>
        <w:t>í</w:t>
      </w:r>
      <w:r w:rsidR="004B5D34" w:rsidRPr="004B5D34">
        <w:t xml:space="preserve"> ve</w:t>
      </w:r>
      <w:r w:rsidR="004B5D34" w:rsidRPr="004B5D34">
        <w:rPr>
          <w:rFonts w:hint="cs"/>
        </w:rPr>
        <w:t>ř</w:t>
      </w:r>
      <w:r w:rsidR="004B5D34" w:rsidRPr="004B5D34">
        <w:t>ejn</w:t>
      </w:r>
      <w:r w:rsidR="004B5D34" w:rsidRPr="004B5D34">
        <w:rPr>
          <w:rFonts w:hint="cs"/>
        </w:rPr>
        <w:t>é</w:t>
      </w:r>
      <w:r w:rsidR="004B5D34" w:rsidRPr="004B5D34">
        <w:t xml:space="preserve"> zelen</w:t>
      </w:r>
      <w:r w:rsidR="004B5D34" w:rsidRPr="004B5D34">
        <w:rPr>
          <w:rFonts w:hint="cs"/>
        </w:rPr>
        <w:t>ě</w:t>
      </w:r>
    </w:p>
    <w:p w14:paraId="237EB510" w14:textId="6D7A169F" w:rsidR="000B42AD" w:rsidRDefault="006D0FF0">
      <w:pPr>
        <w:pStyle w:val="UvodniVeta"/>
      </w:pPr>
      <w:r>
        <w:t>Zastupitelstvo města Dubňany se na svém zasedání dne 3. prosince 2025 usneslo vydat na základě § 10 písm. c) a § 84 odst. 2 písm. h) zákona č. 128/2000 Sb., o obcích (obecní zřízení), ve znění pozdějších předpisů, tuto obecně závaznou vyhlášku (dále jen „vyhláška“):</w:t>
      </w:r>
    </w:p>
    <w:p w14:paraId="4EF4F0B1" w14:textId="77777777" w:rsidR="000B42AD" w:rsidRDefault="006D0FF0">
      <w:pPr>
        <w:pStyle w:val="Nadpis2"/>
      </w:pPr>
      <w:r>
        <w:t>Čl. 1</w:t>
      </w:r>
      <w:r>
        <w:br/>
        <w:t>Úvodní ustanovení</w:t>
      </w:r>
    </w:p>
    <w:p w14:paraId="31721580" w14:textId="77777777" w:rsidR="004B5D34" w:rsidRPr="0009300E" w:rsidRDefault="004B5D34" w:rsidP="004B5D34">
      <w:pPr>
        <w:jc w:val="center"/>
        <w:rPr>
          <w:rFonts w:ascii="Arial" w:hAnsi="Arial" w:cs="Arial"/>
          <w:b/>
          <w:sz w:val="22"/>
          <w:szCs w:val="22"/>
        </w:rPr>
      </w:pPr>
    </w:p>
    <w:p w14:paraId="5A649900" w14:textId="77777777" w:rsidR="004B5D34" w:rsidRDefault="004B5D34" w:rsidP="004B5D34">
      <w:pPr>
        <w:pStyle w:val="Odstavecseseznamem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B5D34">
        <w:rPr>
          <w:rFonts w:ascii="Arial" w:hAnsi="Arial" w:cs="Arial"/>
          <w:sz w:val="22"/>
          <w:szCs w:val="22"/>
        </w:rPr>
        <w:t>P</w:t>
      </w:r>
      <w:r w:rsidRPr="004B5D34">
        <w:rPr>
          <w:rFonts w:ascii="Arial" w:hAnsi="Arial" w:cs="Arial" w:hint="cs"/>
          <w:sz w:val="22"/>
          <w:szCs w:val="22"/>
        </w:rPr>
        <w:t>ř</w:t>
      </w:r>
      <w:r w:rsidRPr="004B5D34">
        <w:rPr>
          <w:rFonts w:ascii="Arial" w:hAnsi="Arial" w:cs="Arial"/>
          <w:sz w:val="22"/>
          <w:szCs w:val="22"/>
        </w:rPr>
        <w:t>edm</w:t>
      </w:r>
      <w:r w:rsidRPr="004B5D34">
        <w:rPr>
          <w:rFonts w:ascii="Arial" w:hAnsi="Arial" w:cs="Arial" w:hint="cs"/>
          <w:sz w:val="22"/>
          <w:szCs w:val="22"/>
        </w:rPr>
        <w:t>ě</w:t>
      </w:r>
      <w:r w:rsidRPr="004B5D34">
        <w:rPr>
          <w:rFonts w:ascii="Arial" w:hAnsi="Arial" w:cs="Arial"/>
          <w:sz w:val="22"/>
          <w:szCs w:val="22"/>
        </w:rPr>
        <w:t>tem t</w:t>
      </w:r>
      <w:r w:rsidRPr="004B5D34">
        <w:rPr>
          <w:rFonts w:ascii="Arial" w:hAnsi="Arial" w:cs="Arial" w:hint="cs"/>
          <w:sz w:val="22"/>
          <w:szCs w:val="22"/>
        </w:rPr>
        <w:t>é</w:t>
      </w:r>
      <w:r w:rsidRPr="004B5D34">
        <w:rPr>
          <w:rFonts w:ascii="Arial" w:hAnsi="Arial" w:cs="Arial"/>
          <w:sz w:val="22"/>
          <w:szCs w:val="22"/>
        </w:rPr>
        <w:t>to vyhl</w:t>
      </w:r>
      <w:r w:rsidRPr="004B5D34">
        <w:rPr>
          <w:rFonts w:ascii="Arial" w:hAnsi="Arial" w:cs="Arial" w:hint="cs"/>
          <w:sz w:val="22"/>
          <w:szCs w:val="22"/>
        </w:rPr>
        <w:t>áš</w:t>
      </w:r>
      <w:r w:rsidRPr="004B5D34">
        <w:rPr>
          <w:rFonts w:ascii="Arial" w:hAnsi="Arial" w:cs="Arial"/>
          <w:sz w:val="22"/>
          <w:szCs w:val="22"/>
        </w:rPr>
        <w:t>ky je stanoven</w:t>
      </w:r>
      <w:r w:rsidRPr="004B5D34">
        <w:rPr>
          <w:rFonts w:ascii="Arial" w:hAnsi="Arial" w:cs="Arial" w:hint="cs"/>
          <w:sz w:val="22"/>
          <w:szCs w:val="22"/>
        </w:rPr>
        <w:t>í</w:t>
      </w:r>
      <w:r w:rsidRPr="004B5D34">
        <w:rPr>
          <w:rFonts w:ascii="Arial" w:hAnsi="Arial" w:cs="Arial"/>
          <w:sz w:val="22"/>
          <w:szCs w:val="22"/>
        </w:rPr>
        <w:t xml:space="preserve"> povinnost</w:t>
      </w:r>
      <w:r w:rsidRPr="004B5D34">
        <w:rPr>
          <w:rFonts w:ascii="Arial" w:hAnsi="Arial" w:cs="Arial" w:hint="cs"/>
          <w:sz w:val="22"/>
          <w:szCs w:val="22"/>
        </w:rPr>
        <w:t>í</w:t>
      </w:r>
      <w:r w:rsidRPr="004B5D34">
        <w:rPr>
          <w:rFonts w:ascii="Arial" w:hAnsi="Arial" w:cs="Arial"/>
          <w:sz w:val="22"/>
          <w:szCs w:val="22"/>
        </w:rPr>
        <w:t xml:space="preserve"> k zaji</w:t>
      </w:r>
      <w:r w:rsidRPr="004B5D34">
        <w:rPr>
          <w:rFonts w:ascii="Arial" w:hAnsi="Arial" w:cs="Arial" w:hint="cs"/>
          <w:sz w:val="22"/>
          <w:szCs w:val="22"/>
        </w:rPr>
        <w:t>š</w:t>
      </w:r>
      <w:r w:rsidRPr="004B5D34">
        <w:rPr>
          <w:rFonts w:ascii="Arial" w:hAnsi="Arial" w:cs="Arial"/>
          <w:sz w:val="22"/>
          <w:szCs w:val="22"/>
        </w:rPr>
        <w:t>t</w:t>
      </w:r>
      <w:r w:rsidRPr="004B5D34">
        <w:rPr>
          <w:rFonts w:ascii="Arial" w:hAnsi="Arial" w:cs="Arial" w:hint="cs"/>
          <w:sz w:val="22"/>
          <w:szCs w:val="22"/>
        </w:rPr>
        <w:t>ě</w:t>
      </w:r>
      <w:r w:rsidRPr="004B5D34">
        <w:rPr>
          <w:rFonts w:ascii="Arial" w:hAnsi="Arial" w:cs="Arial"/>
          <w:sz w:val="22"/>
          <w:szCs w:val="22"/>
        </w:rPr>
        <w:t>n</w:t>
      </w:r>
      <w:r w:rsidRPr="004B5D34">
        <w:rPr>
          <w:rFonts w:ascii="Arial" w:hAnsi="Arial" w:cs="Arial" w:hint="cs"/>
          <w:sz w:val="22"/>
          <w:szCs w:val="22"/>
        </w:rPr>
        <w:t>í</w:t>
      </w:r>
      <w:r w:rsidRPr="004B5D34">
        <w:rPr>
          <w:rFonts w:ascii="Arial" w:hAnsi="Arial" w:cs="Arial"/>
          <w:sz w:val="22"/>
          <w:szCs w:val="22"/>
        </w:rPr>
        <w:t xml:space="preserve"> udr</w:t>
      </w:r>
      <w:r w:rsidRPr="004B5D34">
        <w:rPr>
          <w:rFonts w:ascii="Arial" w:hAnsi="Arial" w:cs="Arial" w:hint="cs"/>
          <w:sz w:val="22"/>
          <w:szCs w:val="22"/>
        </w:rPr>
        <w:t>ž</w:t>
      </w:r>
      <w:r w:rsidRPr="004B5D34">
        <w:rPr>
          <w:rFonts w:ascii="Arial" w:hAnsi="Arial" w:cs="Arial"/>
          <w:sz w:val="22"/>
          <w:szCs w:val="22"/>
        </w:rPr>
        <w:t>ov</w:t>
      </w:r>
      <w:r w:rsidRPr="004B5D34">
        <w:rPr>
          <w:rFonts w:ascii="Arial" w:hAnsi="Arial" w:cs="Arial" w:hint="cs"/>
          <w:sz w:val="22"/>
          <w:szCs w:val="22"/>
        </w:rPr>
        <w:t>á</w:t>
      </w:r>
      <w:r w:rsidRPr="004B5D34">
        <w:rPr>
          <w:rFonts w:ascii="Arial" w:hAnsi="Arial" w:cs="Arial"/>
          <w:sz w:val="22"/>
          <w:szCs w:val="22"/>
        </w:rPr>
        <w:t>n</w:t>
      </w:r>
      <w:r w:rsidRPr="004B5D34">
        <w:rPr>
          <w:rFonts w:ascii="Arial" w:hAnsi="Arial" w:cs="Arial" w:hint="cs"/>
          <w:sz w:val="22"/>
          <w:szCs w:val="22"/>
        </w:rPr>
        <w:t>í</w:t>
      </w:r>
      <w:r w:rsidRPr="004B5D34">
        <w:rPr>
          <w:rFonts w:ascii="Arial" w:hAnsi="Arial" w:cs="Arial"/>
          <w:sz w:val="22"/>
          <w:szCs w:val="22"/>
        </w:rPr>
        <w:t xml:space="preserve"> </w:t>
      </w:r>
      <w:r w:rsidRPr="004B5D34">
        <w:rPr>
          <w:rFonts w:ascii="Arial" w:hAnsi="Arial" w:cs="Arial" w:hint="cs"/>
          <w:sz w:val="22"/>
          <w:szCs w:val="22"/>
        </w:rPr>
        <w:t>č</w:t>
      </w:r>
      <w:r w:rsidRPr="004B5D34">
        <w:rPr>
          <w:rFonts w:ascii="Arial" w:hAnsi="Arial" w:cs="Arial"/>
          <w:sz w:val="22"/>
          <w:szCs w:val="22"/>
        </w:rPr>
        <w:t>istoty ulic a jin</w:t>
      </w:r>
      <w:r w:rsidRPr="004B5D34">
        <w:rPr>
          <w:rFonts w:ascii="Arial" w:hAnsi="Arial" w:cs="Arial" w:hint="cs"/>
          <w:sz w:val="22"/>
          <w:szCs w:val="22"/>
        </w:rPr>
        <w:t>ý</w:t>
      </w:r>
      <w:r w:rsidRPr="004B5D34">
        <w:rPr>
          <w:rFonts w:ascii="Arial" w:hAnsi="Arial" w:cs="Arial"/>
          <w:sz w:val="22"/>
          <w:szCs w:val="22"/>
        </w:rPr>
        <w:t>ch ve</w:t>
      </w:r>
      <w:r w:rsidRPr="004B5D34">
        <w:rPr>
          <w:rFonts w:ascii="Arial" w:hAnsi="Arial" w:cs="Arial" w:hint="cs"/>
          <w:sz w:val="22"/>
          <w:szCs w:val="22"/>
        </w:rPr>
        <w:t>ř</w:t>
      </w:r>
      <w:r w:rsidRPr="004B5D34">
        <w:rPr>
          <w:rFonts w:ascii="Arial" w:hAnsi="Arial" w:cs="Arial"/>
          <w:sz w:val="22"/>
          <w:szCs w:val="22"/>
        </w:rPr>
        <w:t>ejn</w:t>
      </w:r>
      <w:r w:rsidRPr="004B5D34">
        <w:rPr>
          <w:rFonts w:ascii="Arial" w:hAnsi="Arial" w:cs="Arial" w:hint="cs"/>
          <w:sz w:val="22"/>
          <w:szCs w:val="22"/>
        </w:rPr>
        <w:t>ý</w:t>
      </w:r>
      <w:r w:rsidRPr="004B5D34">
        <w:rPr>
          <w:rFonts w:ascii="Arial" w:hAnsi="Arial" w:cs="Arial"/>
          <w:sz w:val="22"/>
          <w:szCs w:val="22"/>
        </w:rPr>
        <w:t>ch prostranstv</w:t>
      </w:r>
      <w:r w:rsidRPr="004B5D34">
        <w:rPr>
          <w:rFonts w:ascii="Arial" w:hAnsi="Arial" w:cs="Arial" w:hint="cs"/>
          <w:sz w:val="22"/>
          <w:szCs w:val="22"/>
        </w:rPr>
        <w:t>í</w:t>
      </w:r>
      <w:r w:rsidRPr="004B5D34">
        <w:rPr>
          <w:rFonts w:ascii="Arial" w:hAnsi="Arial" w:cs="Arial"/>
          <w:sz w:val="22"/>
          <w:szCs w:val="22"/>
        </w:rPr>
        <w:t>, k ochran</w:t>
      </w:r>
      <w:r w:rsidRPr="004B5D34">
        <w:rPr>
          <w:rFonts w:ascii="Arial" w:hAnsi="Arial" w:cs="Arial" w:hint="cs"/>
          <w:sz w:val="22"/>
          <w:szCs w:val="22"/>
        </w:rPr>
        <w:t>ě</w:t>
      </w:r>
      <w:r w:rsidRPr="004B5D34">
        <w:rPr>
          <w:rFonts w:ascii="Arial" w:hAnsi="Arial" w:cs="Arial"/>
          <w:sz w:val="22"/>
          <w:szCs w:val="22"/>
        </w:rPr>
        <w:t xml:space="preserve"> zelen</w:t>
      </w:r>
      <w:r w:rsidRPr="004B5D34">
        <w:rPr>
          <w:rFonts w:ascii="Arial" w:hAnsi="Arial" w:cs="Arial" w:hint="cs"/>
          <w:sz w:val="22"/>
          <w:szCs w:val="22"/>
        </w:rPr>
        <w:t>ě</w:t>
      </w:r>
      <w:r w:rsidRPr="004B5D34">
        <w:rPr>
          <w:rFonts w:ascii="Arial" w:hAnsi="Arial" w:cs="Arial"/>
          <w:sz w:val="22"/>
          <w:szCs w:val="22"/>
        </w:rPr>
        <w:t xml:space="preserve"> v z</w:t>
      </w:r>
      <w:r w:rsidRPr="004B5D34">
        <w:rPr>
          <w:rFonts w:ascii="Arial" w:hAnsi="Arial" w:cs="Arial" w:hint="cs"/>
          <w:sz w:val="22"/>
          <w:szCs w:val="22"/>
        </w:rPr>
        <w:t>á</w:t>
      </w:r>
      <w:r w:rsidRPr="004B5D34">
        <w:rPr>
          <w:rFonts w:ascii="Arial" w:hAnsi="Arial" w:cs="Arial"/>
          <w:sz w:val="22"/>
          <w:szCs w:val="22"/>
        </w:rPr>
        <w:t>stavb</w:t>
      </w:r>
      <w:r w:rsidRPr="004B5D34">
        <w:rPr>
          <w:rFonts w:ascii="Arial" w:hAnsi="Arial" w:cs="Arial" w:hint="cs"/>
          <w:sz w:val="22"/>
          <w:szCs w:val="22"/>
        </w:rPr>
        <w:t>ě</w:t>
      </w:r>
      <w:r w:rsidRPr="004B5D34">
        <w:rPr>
          <w:rFonts w:ascii="Arial" w:hAnsi="Arial" w:cs="Arial"/>
          <w:sz w:val="22"/>
          <w:szCs w:val="22"/>
        </w:rPr>
        <w:t xml:space="preserve"> a ostatn</w:t>
      </w:r>
      <w:r w:rsidRPr="004B5D34">
        <w:rPr>
          <w:rFonts w:ascii="Arial" w:hAnsi="Arial" w:cs="Arial" w:hint="cs"/>
          <w:sz w:val="22"/>
          <w:szCs w:val="22"/>
        </w:rPr>
        <w:t>í</w:t>
      </w:r>
      <w:r w:rsidRPr="004B5D34">
        <w:rPr>
          <w:rFonts w:ascii="Arial" w:hAnsi="Arial" w:cs="Arial"/>
          <w:sz w:val="22"/>
          <w:szCs w:val="22"/>
        </w:rPr>
        <w:t xml:space="preserve"> ve</w:t>
      </w:r>
      <w:r w:rsidRPr="004B5D34">
        <w:rPr>
          <w:rFonts w:ascii="Arial" w:hAnsi="Arial" w:cs="Arial" w:hint="cs"/>
          <w:sz w:val="22"/>
          <w:szCs w:val="22"/>
        </w:rPr>
        <w:t>ř</w:t>
      </w:r>
      <w:r w:rsidRPr="004B5D34">
        <w:rPr>
          <w:rFonts w:ascii="Arial" w:hAnsi="Arial" w:cs="Arial"/>
          <w:sz w:val="22"/>
          <w:szCs w:val="22"/>
        </w:rPr>
        <w:t>ejn</w:t>
      </w:r>
      <w:r w:rsidRPr="004B5D34">
        <w:rPr>
          <w:rFonts w:ascii="Arial" w:hAnsi="Arial" w:cs="Arial" w:hint="cs"/>
          <w:sz w:val="22"/>
          <w:szCs w:val="22"/>
        </w:rPr>
        <w:t>é</w:t>
      </w:r>
      <w:r w:rsidRPr="004B5D34">
        <w:rPr>
          <w:rFonts w:ascii="Arial" w:hAnsi="Arial" w:cs="Arial"/>
          <w:sz w:val="22"/>
          <w:szCs w:val="22"/>
        </w:rPr>
        <w:t xml:space="preserve"> zelen</w:t>
      </w:r>
      <w:r w:rsidRPr="004B5D34">
        <w:rPr>
          <w:rFonts w:ascii="Arial" w:hAnsi="Arial" w:cs="Arial" w:hint="cs"/>
          <w:sz w:val="22"/>
          <w:szCs w:val="22"/>
        </w:rPr>
        <w:t>ě</w:t>
      </w:r>
      <w:r w:rsidRPr="004B5D34">
        <w:rPr>
          <w:rFonts w:ascii="Arial" w:hAnsi="Arial" w:cs="Arial"/>
          <w:sz w:val="22"/>
          <w:szCs w:val="22"/>
        </w:rPr>
        <w:t xml:space="preserve"> (d</w:t>
      </w:r>
      <w:r w:rsidRPr="004B5D34">
        <w:rPr>
          <w:rFonts w:ascii="Arial" w:hAnsi="Arial" w:cs="Arial" w:hint="cs"/>
          <w:sz w:val="22"/>
          <w:szCs w:val="22"/>
        </w:rPr>
        <w:t>á</w:t>
      </w:r>
      <w:r w:rsidRPr="004B5D34">
        <w:rPr>
          <w:rFonts w:ascii="Arial" w:hAnsi="Arial" w:cs="Arial"/>
          <w:sz w:val="22"/>
          <w:szCs w:val="22"/>
        </w:rPr>
        <w:t xml:space="preserve">le jen </w:t>
      </w:r>
      <w:r w:rsidRPr="004B5D34">
        <w:rPr>
          <w:rFonts w:ascii="Arial" w:hAnsi="Arial" w:cs="Arial" w:hint="cs"/>
          <w:sz w:val="22"/>
          <w:szCs w:val="22"/>
        </w:rPr>
        <w:t>„</w:t>
      </w:r>
      <w:r w:rsidRPr="004B5D34">
        <w:rPr>
          <w:rFonts w:ascii="Arial" w:hAnsi="Arial" w:cs="Arial"/>
          <w:sz w:val="22"/>
          <w:szCs w:val="22"/>
        </w:rPr>
        <w:t>ve</w:t>
      </w:r>
      <w:r w:rsidRPr="004B5D34">
        <w:rPr>
          <w:rFonts w:ascii="Arial" w:hAnsi="Arial" w:cs="Arial" w:hint="cs"/>
          <w:sz w:val="22"/>
          <w:szCs w:val="22"/>
        </w:rPr>
        <w:t>ř</w:t>
      </w:r>
      <w:r w:rsidRPr="004B5D34">
        <w:rPr>
          <w:rFonts w:ascii="Arial" w:hAnsi="Arial" w:cs="Arial"/>
          <w:sz w:val="22"/>
          <w:szCs w:val="22"/>
        </w:rPr>
        <w:t>ejn</w:t>
      </w:r>
      <w:r w:rsidRPr="004B5D34">
        <w:rPr>
          <w:rFonts w:ascii="Arial" w:hAnsi="Arial" w:cs="Arial" w:hint="cs"/>
          <w:sz w:val="22"/>
          <w:szCs w:val="22"/>
        </w:rPr>
        <w:t>á</w:t>
      </w:r>
      <w:r w:rsidRPr="004B5D34">
        <w:rPr>
          <w:rFonts w:ascii="Arial" w:hAnsi="Arial" w:cs="Arial"/>
          <w:sz w:val="22"/>
          <w:szCs w:val="22"/>
        </w:rPr>
        <w:t xml:space="preserve"> zele</w:t>
      </w:r>
      <w:r w:rsidRPr="004B5D34">
        <w:rPr>
          <w:rFonts w:ascii="Arial" w:hAnsi="Arial" w:cs="Arial" w:hint="cs"/>
          <w:sz w:val="22"/>
          <w:szCs w:val="22"/>
        </w:rPr>
        <w:t>ň“</w:t>
      </w:r>
      <w:r w:rsidRPr="004B5D34">
        <w:rPr>
          <w:rFonts w:ascii="Arial" w:hAnsi="Arial" w:cs="Arial"/>
          <w:sz w:val="22"/>
          <w:szCs w:val="22"/>
        </w:rPr>
        <w:t>).</w:t>
      </w:r>
    </w:p>
    <w:p w14:paraId="60D4F803" w14:textId="117BC0CD" w:rsidR="004B5D34" w:rsidRDefault="004B5D34" w:rsidP="004B5D34">
      <w:pPr>
        <w:pStyle w:val="Odstavecseseznamem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B5D34">
        <w:rPr>
          <w:rFonts w:ascii="Arial" w:hAnsi="Arial" w:cs="Arial"/>
          <w:sz w:val="22"/>
          <w:szCs w:val="22"/>
        </w:rPr>
        <w:t>Cílem této vyhlášky je zajištění čistoty a pořádku na veřejných prostranstvích obce a zajištění zlepšení estetického vzhledu obce.</w:t>
      </w:r>
    </w:p>
    <w:p w14:paraId="50D21329" w14:textId="77777777" w:rsidR="004B5D34" w:rsidRDefault="004B5D34" w:rsidP="004B5D3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BA5F7D" w14:textId="0A82A3C9" w:rsidR="004B5D34" w:rsidRPr="004B5D34" w:rsidRDefault="004B5D34" w:rsidP="004B5D34">
      <w:pPr>
        <w:jc w:val="center"/>
        <w:rPr>
          <w:rFonts w:ascii="Arial" w:hAnsi="Arial" w:cs="Arial"/>
          <w:b/>
          <w:color w:val="000000"/>
        </w:rPr>
      </w:pPr>
      <w:r w:rsidRPr="004B5D34">
        <w:rPr>
          <w:rFonts w:ascii="Arial" w:hAnsi="Arial" w:cs="Arial"/>
          <w:b/>
          <w:color w:val="000000"/>
        </w:rPr>
        <w:t>Čl. 2</w:t>
      </w:r>
    </w:p>
    <w:p w14:paraId="73EE3312" w14:textId="77777777" w:rsidR="004B5D34" w:rsidRPr="004B5D34" w:rsidRDefault="004B5D34" w:rsidP="004B5D34">
      <w:pPr>
        <w:jc w:val="center"/>
        <w:rPr>
          <w:rFonts w:ascii="Arial" w:hAnsi="Arial" w:cs="Arial"/>
        </w:rPr>
      </w:pPr>
      <w:r w:rsidRPr="004B5D34">
        <w:rPr>
          <w:rFonts w:ascii="Arial" w:hAnsi="Arial" w:cs="Arial"/>
          <w:b/>
          <w:color w:val="000000"/>
        </w:rPr>
        <w:t>Čistota ulic a jiných veřejných prostranství</w:t>
      </w:r>
    </w:p>
    <w:p w14:paraId="142A32A0" w14:textId="77777777" w:rsidR="004B5D34" w:rsidRPr="0009300E" w:rsidRDefault="004B5D34" w:rsidP="004B5D34">
      <w:pPr>
        <w:ind w:left="360"/>
        <w:rPr>
          <w:rFonts w:ascii="Arial" w:hAnsi="Arial" w:cs="Arial"/>
          <w:sz w:val="22"/>
          <w:szCs w:val="22"/>
        </w:rPr>
      </w:pPr>
    </w:p>
    <w:p w14:paraId="22C7B89B" w14:textId="77777777" w:rsidR="004B5D34" w:rsidRDefault="004B5D34" w:rsidP="004B5D34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B5D34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7BBED4F7" w14:textId="77777777" w:rsidR="004B5D34" w:rsidRDefault="004B5D34" w:rsidP="004B5D34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B5D34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2A0C1DCB" w14:textId="7119898D" w:rsidR="004B5D34" w:rsidRPr="004B5D34" w:rsidRDefault="004B5D34" w:rsidP="004B5D34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4B5D34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B2013D3" w14:textId="77777777" w:rsidR="004B5D34" w:rsidRPr="004B5D34" w:rsidRDefault="004B5D34" w:rsidP="004B5D34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4B04049" w14:textId="7DFD207B" w:rsidR="000B42AD" w:rsidRDefault="006D0FF0" w:rsidP="004B5D34">
      <w:pPr>
        <w:pStyle w:val="Nadpis2"/>
      </w:pPr>
      <w:r>
        <w:t xml:space="preserve">Čl. </w:t>
      </w:r>
      <w:r w:rsidR="004B5D34">
        <w:t>3</w:t>
      </w:r>
      <w:r>
        <w:br/>
        <w:t>Ochrana veřejné zeleně</w:t>
      </w:r>
    </w:p>
    <w:p w14:paraId="689EFBAC" w14:textId="77777777" w:rsidR="000B42AD" w:rsidRDefault="006D0FF0">
      <w:pPr>
        <w:jc w:val="both"/>
      </w:pPr>
      <w:r>
        <w:rPr>
          <w:rFonts w:ascii="Arial" w:hAnsi="Arial" w:cs="Arial"/>
          <w:sz w:val="22"/>
          <w:szCs w:val="22"/>
        </w:rPr>
        <w:t>Na plochách veřejné zeleně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nacházející se na veřejném prostranství v zastavěném území města je zakázáno:</w:t>
      </w:r>
    </w:p>
    <w:p w14:paraId="3629D671" w14:textId="77777777" w:rsidR="000B42AD" w:rsidRDefault="006D0FF0">
      <w:pPr>
        <w:pStyle w:val="Odstavecseseznamem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vjíždění motorových vozidel včetně přípojných vozidel a parkování s těmito vozidly;</w:t>
      </w:r>
    </w:p>
    <w:p w14:paraId="7E148889" w14:textId="77777777" w:rsidR="000B42AD" w:rsidRDefault="006D0FF0">
      <w:pPr>
        <w:pStyle w:val="Odstavecseseznamem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vjíždění s jízdními koly, kolečkovými bruslemi, skateboardy, koloběžkami a jinými nemotorovými prostředky, s výjimkou ploch veřejné zeleně, které jsou pro takovýto účel určeny; tento zákaz se nevztahuje na vozíky užívané zdravotně postiženými osobami, kočárky a dětské tříkolky,</w:t>
      </w:r>
    </w:p>
    <w:p w14:paraId="74C6E7A7" w14:textId="77777777" w:rsidR="000B42AD" w:rsidRDefault="006D0FF0">
      <w:pPr>
        <w:pStyle w:val="Odstavecseseznamem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vstupovat na plochy květinových záhonů, lámat větve nebo jinak poškozovat stromy a keře, trhat květiny a plody okrasných dřevin, </w:t>
      </w:r>
    </w:p>
    <w:p w14:paraId="0DB1E37D" w14:textId="77777777" w:rsidR="000B42AD" w:rsidRDefault="006D0FF0">
      <w:pPr>
        <w:pStyle w:val="Odstavecseseznamem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přemisťovat zařízení umístěná v prostoru veřejné zeleně (např. lavičky) a jakýmkoliv jiným způsobem s nimi manipulovat,</w:t>
      </w:r>
    </w:p>
    <w:p w14:paraId="7C70E296" w14:textId="77777777" w:rsidR="000B42AD" w:rsidRDefault="006D0FF0">
      <w:pPr>
        <w:pStyle w:val="Odstavecseseznamem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stanovat, nocovat a tábořit,</w:t>
      </w:r>
    </w:p>
    <w:p w14:paraId="11B18CD5" w14:textId="77777777" w:rsidR="000B42AD" w:rsidRDefault="006D0FF0">
      <w:pPr>
        <w:pStyle w:val="Odstavecseseznamem"/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rozdělávat otevřený oheň.</w:t>
      </w:r>
    </w:p>
    <w:p w14:paraId="63747010" w14:textId="48DE9823" w:rsidR="000B42AD" w:rsidRDefault="006D0FF0">
      <w:pPr>
        <w:pStyle w:val="Nadpis2"/>
      </w:pPr>
      <w:r>
        <w:lastRenderedPageBreak/>
        <w:t xml:space="preserve">Čl. </w:t>
      </w:r>
      <w:r w:rsidR="004B5D34">
        <w:t>4</w:t>
      </w:r>
      <w:r>
        <w:br/>
        <w:t>Účinnost</w:t>
      </w:r>
    </w:p>
    <w:p w14:paraId="04FC07DB" w14:textId="77777777" w:rsidR="000B42AD" w:rsidRDefault="006D0FF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42AD" w14:paraId="70972C8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EE34C" w14:textId="77777777" w:rsidR="000B42AD" w:rsidRDefault="000B42AD">
            <w:pPr>
              <w:pStyle w:val="PodpisovePole"/>
              <w:jc w:val="left"/>
            </w:pPr>
          </w:p>
          <w:p w14:paraId="2222C143" w14:textId="77777777" w:rsidR="000B42AD" w:rsidRDefault="000B42AD">
            <w:pPr>
              <w:pStyle w:val="PodpisovePole"/>
            </w:pPr>
          </w:p>
          <w:p w14:paraId="2A5CFB56" w14:textId="77777777" w:rsidR="000B42AD" w:rsidRDefault="006D0FF0">
            <w:pPr>
              <w:pStyle w:val="PodpisovePole"/>
            </w:pPr>
            <w:r>
              <w:t>Ing. Zbyněk Lysý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2DD78" w14:textId="62FCF38D" w:rsidR="000B42AD" w:rsidRDefault="006D0FF0">
            <w:pPr>
              <w:pStyle w:val="PodpisovePole"/>
            </w:pPr>
            <w:r>
              <w:t>Mgr. Michal Švagerka, MBA, LL.M.</w:t>
            </w:r>
            <w:r w:rsidR="004B5D34">
              <w:t>,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293C1AE" w14:textId="77777777" w:rsidR="000B42AD" w:rsidRDefault="000B42AD"/>
    <w:sectPr w:rsidR="000B42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53BC" w14:textId="77777777" w:rsidR="006D0FF0" w:rsidRDefault="006D0FF0">
      <w:r>
        <w:separator/>
      </w:r>
    </w:p>
  </w:endnote>
  <w:endnote w:type="continuationSeparator" w:id="0">
    <w:p w14:paraId="40D5DA82" w14:textId="77777777" w:rsidR="006D0FF0" w:rsidRDefault="006D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31B4" w14:textId="77777777" w:rsidR="006D0FF0" w:rsidRDefault="006D0FF0">
      <w:r>
        <w:rPr>
          <w:color w:val="000000"/>
        </w:rPr>
        <w:separator/>
      </w:r>
    </w:p>
  </w:footnote>
  <w:footnote w:type="continuationSeparator" w:id="0">
    <w:p w14:paraId="1206D27A" w14:textId="77777777" w:rsidR="006D0FF0" w:rsidRDefault="006D0FF0">
      <w:r>
        <w:continuationSeparator/>
      </w:r>
    </w:p>
  </w:footnote>
  <w:footnote w:id="1">
    <w:p w14:paraId="429CAE64" w14:textId="77777777" w:rsidR="000B42AD" w:rsidRDefault="006D0FF0">
      <w:pPr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>Veřejnou zelení se rozumí ucelené soubory stromů, keřů, travnatých a květinových ploch, dále trávníky a květinové záhony, které se nacházejí na veřejném prostranství v zastavěném území města.</w:t>
      </w:r>
    </w:p>
    <w:p w14:paraId="0FDB0414" w14:textId="77777777" w:rsidR="000B42AD" w:rsidRDefault="000B42AD">
      <w:pPr>
        <w:pStyle w:val="Textpoznpodarou"/>
        <w:jc w:val="both"/>
      </w:pPr>
    </w:p>
    <w:p w14:paraId="60382D42" w14:textId="77777777" w:rsidR="006D0FF0" w:rsidRDefault="006D0F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591"/>
    <w:multiLevelType w:val="hybridMultilevel"/>
    <w:tmpl w:val="46F6DF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DF5988"/>
    <w:multiLevelType w:val="hybridMultilevel"/>
    <w:tmpl w:val="6540A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6722"/>
    <w:multiLevelType w:val="multilevel"/>
    <w:tmpl w:val="BA4A2A7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643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643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482657">
    <w:abstractNumId w:val="3"/>
  </w:num>
  <w:num w:numId="2" w16cid:durableId="1800759195">
    <w:abstractNumId w:val="1"/>
  </w:num>
  <w:num w:numId="3" w16cid:durableId="1835297542">
    <w:abstractNumId w:val="0"/>
  </w:num>
  <w:num w:numId="4" w16cid:durableId="1392314519">
    <w:abstractNumId w:val="4"/>
  </w:num>
  <w:num w:numId="5" w16cid:durableId="4063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AD"/>
    <w:rsid w:val="000B42AD"/>
    <w:rsid w:val="004B1DBF"/>
    <w:rsid w:val="004B5D34"/>
    <w:rsid w:val="006D0FF0"/>
    <w:rsid w:val="007277F5"/>
    <w:rsid w:val="00D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AEF5"/>
  <w15:docId w15:val="{74BBC482-3D33-429C-BAEB-3FC04478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ascii="Times New Roman" w:eastAsia="Calibri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rPr>
      <w:rFonts w:ascii="Times New Roman" w:eastAsia="Calibri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Calibri" w:hAnsi="Times New Roman" w:cs="Times New Roman"/>
      <w:kern w:val="0"/>
      <w:sz w:val="2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4B5D3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B5D34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1938</Characters>
  <Application>Microsoft Office Word</Application>
  <DocSecurity>4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Pavlušová</dc:creator>
  <cp:lastModifiedBy>Michaela Pavlušová</cp:lastModifiedBy>
  <cp:revision>2</cp:revision>
  <dcterms:created xsi:type="dcterms:W3CDTF">2025-11-12T08:27:00Z</dcterms:created>
  <dcterms:modified xsi:type="dcterms:W3CDTF">2025-11-12T08:27:00Z</dcterms:modified>
</cp:coreProperties>
</file>