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130" w14:textId="77777777" w:rsidR="004F3249" w:rsidRDefault="004F3249" w:rsidP="008E7E03">
      <w:pPr>
        <w:pStyle w:val="Zhlav"/>
        <w:spacing w:line="276" w:lineRule="auto"/>
        <w:rPr>
          <w:rFonts w:ascii="CastleTCE" w:hAnsi="CastleTCE"/>
          <w:b/>
          <w:sz w:val="62"/>
          <w:szCs w:val="180"/>
          <w:lang w:val="cs-CZ"/>
        </w:rPr>
      </w:pPr>
    </w:p>
    <w:p w14:paraId="59702233" w14:textId="2957F5BE" w:rsidR="004F3249" w:rsidRPr="00DD187D" w:rsidRDefault="004F3249" w:rsidP="004F3249">
      <w:pPr>
        <w:pStyle w:val="Zhlav"/>
        <w:spacing w:line="276" w:lineRule="auto"/>
        <w:jc w:val="center"/>
        <w:rPr>
          <w:rFonts w:ascii="CastleTCE" w:hAnsi="CastleTCE"/>
          <w:b/>
          <w:sz w:val="62"/>
          <w:szCs w:val="180"/>
          <w:lang w:val="cs-CZ"/>
        </w:rPr>
      </w:pPr>
      <w:r w:rsidRPr="00DD187D">
        <w:rPr>
          <w:rFonts w:ascii="CastleTCE" w:hAnsi="CastleTCE"/>
          <w:b/>
          <w:noProof/>
          <w:sz w:val="62"/>
          <w:szCs w:val="180"/>
          <w:lang w:val="cs-CZ"/>
        </w:rPr>
        <w:drawing>
          <wp:inline distT="0" distB="0" distL="0" distR="0" wp14:anchorId="0C4955ED" wp14:editId="07F3A6F0">
            <wp:extent cx="676275" cy="676275"/>
            <wp:effectExtent l="0" t="0" r="9525" b="9525"/>
            <wp:docPr id="501860003" name="Obrázek 1" descr="ObecDubno-znak-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Dubno-znak-nor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CF0CB" w14:textId="77777777" w:rsidR="004F3249" w:rsidRPr="00DD187D" w:rsidRDefault="004F3249" w:rsidP="004F3249">
      <w:pPr>
        <w:pStyle w:val="Zhlav"/>
        <w:spacing w:line="276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DD187D">
        <w:rPr>
          <w:rFonts w:ascii="Arial" w:hAnsi="Arial" w:cs="Arial"/>
          <w:b/>
          <w:sz w:val="36"/>
          <w:szCs w:val="36"/>
          <w:lang w:val="cs-CZ"/>
        </w:rPr>
        <w:t>OBEC DUBNO</w:t>
      </w:r>
    </w:p>
    <w:p w14:paraId="600E75A9" w14:textId="77777777" w:rsidR="004F3249" w:rsidRPr="00016017" w:rsidRDefault="004F3249" w:rsidP="004F3249">
      <w:pPr>
        <w:pStyle w:val="Zhlav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Dubno</w:t>
      </w:r>
    </w:p>
    <w:p w14:paraId="68A3F2DC" w14:textId="77777777" w:rsidR="008E7E03" w:rsidRDefault="008E7E03" w:rsidP="008E7E03">
      <w:pPr>
        <w:rPr>
          <w:rFonts w:ascii="Arial" w:hAnsi="Arial" w:cs="Arial"/>
          <w:b/>
          <w:color w:val="000000"/>
          <w:sz w:val="32"/>
          <w:szCs w:val="32"/>
        </w:rPr>
      </w:pPr>
    </w:p>
    <w:p w14:paraId="4CF8879E" w14:textId="77777777" w:rsidR="00823EAC" w:rsidRPr="00316DC4" w:rsidRDefault="004F3249" w:rsidP="008E7E0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6DC4">
        <w:rPr>
          <w:rFonts w:ascii="Arial" w:hAnsi="Arial" w:cs="Arial"/>
          <w:b/>
          <w:color w:val="000000"/>
          <w:sz w:val="28"/>
          <w:szCs w:val="28"/>
        </w:rPr>
        <w:t>Obecně závazná vyhláška obce Dubno</w:t>
      </w:r>
      <w:r w:rsidR="00FD546F" w:rsidRPr="00316DC4">
        <w:rPr>
          <w:rFonts w:ascii="Arial" w:hAnsi="Arial" w:cs="Arial"/>
          <w:b/>
          <w:color w:val="000000"/>
          <w:sz w:val="28"/>
          <w:szCs w:val="28"/>
        </w:rPr>
        <w:t xml:space="preserve">, </w:t>
      </w:r>
    </w:p>
    <w:p w14:paraId="784107BB" w14:textId="2D626EF1" w:rsidR="004F3249" w:rsidRPr="00316DC4" w:rsidRDefault="00FD546F" w:rsidP="008E7E0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6DC4">
        <w:rPr>
          <w:rFonts w:ascii="Arial" w:hAnsi="Arial" w:cs="Arial"/>
          <w:b/>
          <w:color w:val="000000"/>
          <w:sz w:val="28"/>
          <w:szCs w:val="28"/>
        </w:rPr>
        <w:t>k</w:t>
      </w:r>
      <w:r w:rsidR="00603703" w:rsidRPr="00316DC4">
        <w:rPr>
          <w:rFonts w:ascii="Arial" w:hAnsi="Arial" w:cs="Arial"/>
          <w:b/>
          <w:color w:val="000000"/>
          <w:sz w:val="28"/>
          <w:szCs w:val="28"/>
        </w:rPr>
        <w:t>terou se mění obecně závazná vyhláška obce Dubno</w:t>
      </w:r>
      <w:r w:rsidR="004F3249" w:rsidRPr="00316DC4">
        <w:rPr>
          <w:rFonts w:ascii="Arial" w:hAnsi="Arial" w:cs="Arial"/>
          <w:b/>
          <w:color w:val="000000"/>
          <w:sz w:val="28"/>
          <w:szCs w:val="28"/>
        </w:rPr>
        <w:t xml:space="preserve"> č. </w:t>
      </w:r>
      <w:r w:rsidR="00E961C6">
        <w:rPr>
          <w:rFonts w:ascii="Arial" w:hAnsi="Arial" w:cs="Arial"/>
          <w:b/>
          <w:color w:val="000000"/>
          <w:sz w:val="28"/>
          <w:szCs w:val="28"/>
        </w:rPr>
        <w:t>0</w:t>
      </w:r>
      <w:r w:rsidR="004F771C" w:rsidRPr="00316DC4">
        <w:rPr>
          <w:rFonts w:ascii="Arial" w:hAnsi="Arial" w:cs="Arial"/>
          <w:b/>
          <w:color w:val="000000"/>
          <w:sz w:val="28"/>
          <w:szCs w:val="28"/>
        </w:rPr>
        <w:t>1</w:t>
      </w:r>
      <w:r w:rsidR="004F3249" w:rsidRPr="00316DC4">
        <w:rPr>
          <w:rFonts w:ascii="Arial" w:hAnsi="Arial" w:cs="Arial"/>
          <w:b/>
          <w:color w:val="000000"/>
          <w:sz w:val="28"/>
          <w:szCs w:val="28"/>
        </w:rPr>
        <w:t>/202</w:t>
      </w:r>
      <w:r w:rsidR="00A23CBC" w:rsidRPr="00316DC4">
        <w:rPr>
          <w:rFonts w:ascii="Arial" w:hAnsi="Arial" w:cs="Arial"/>
          <w:b/>
          <w:color w:val="000000"/>
          <w:sz w:val="28"/>
          <w:szCs w:val="28"/>
        </w:rPr>
        <w:t>4,</w:t>
      </w:r>
    </w:p>
    <w:p w14:paraId="71D27F86" w14:textId="77777777" w:rsidR="004F3249" w:rsidRPr="00316DC4" w:rsidRDefault="004F3249" w:rsidP="004F324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6DC4">
        <w:rPr>
          <w:rFonts w:ascii="Arial" w:hAnsi="Arial" w:cs="Arial"/>
          <w:b/>
          <w:color w:val="000000"/>
          <w:sz w:val="28"/>
          <w:szCs w:val="28"/>
        </w:rPr>
        <w:t xml:space="preserve">o stanovení obecního systému odpadového hospodářství </w:t>
      </w:r>
    </w:p>
    <w:p w14:paraId="33733BC8" w14:textId="77777777" w:rsidR="004F3249" w:rsidRPr="00D72754" w:rsidRDefault="004F3249" w:rsidP="004F324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6C9241F" w14:textId="77777777" w:rsidR="004F3249" w:rsidRPr="00095548" w:rsidRDefault="004F3249" w:rsidP="004F3249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C229774" w14:textId="77777777" w:rsidR="004F3249" w:rsidRPr="00FB6AE5" w:rsidRDefault="004F3249" w:rsidP="004F3249">
      <w:pPr>
        <w:jc w:val="both"/>
        <w:rPr>
          <w:rFonts w:ascii="Arial" w:hAnsi="Arial" w:cs="Arial"/>
          <w:sz w:val="22"/>
          <w:szCs w:val="22"/>
        </w:rPr>
      </w:pPr>
    </w:p>
    <w:p w14:paraId="7618EB98" w14:textId="7946C6E0" w:rsidR="004F3249" w:rsidRDefault="004F3249" w:rsidP="004F324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Dubno se na svém zasedání dne </w:t>
      </w:r>
      <w:r w:rsidR="004F771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6.2.202</w:t>
      </w:r>
      <w:r w:rsidR="004F77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</w:t>
      </w:r>
      <w:r w:rsidRPr="00C60685">
        <w:rPr>
          <w:rFonts w:ascii="Arial" w:hAnsi="Arial" w:cs="Arial"/>
          <w:sz w:val="22"/>
          <w:szCs w:val="22"/>
        </w:rPr>
        <w:t>.</w:t>
      </w:r>
      <w:r w:rsidR="00CA3EB1">
        <w:rPr>
          <w:rFonts w:ascii="Arial" w:hAnsi="Arial" w:cs="Arial"/>
          <w:sz w:val="22"/>
          <w:szCs w:val="22"/>
        </w:rPr>
        <w:t>82</w:t>
      </w:r>
      <w:r w:rsidR="0096492A">
        <w:rPr>
          <w:rFonts w:ascii="Arial" w:hAnsi="Arial" w:cs="Arial"/>
          <w:sz w:val="22"/>
          <w:szCs w:val="22"/>
        </w:rPr>
        <w:t>.</w:t>
      </w:r>
      <w:r w:rsidR="00D657E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51317BC" w14:textId="77777777" w:rsidR="004F3249" w:rsidRPr="00553B78" w:rsidRDefault="004F3249" w:rsidP="004F324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8826854" w14:textId="77777777" w:rsidR="004F3249" w:rsidRPr="00FB6AE5" w:rsidRDefault="004F3249" w:rsidP="004F3249">
      <w:pPr>
        <w:jc w:val="center"/>
        <w:rPr>
          <w:rFonts w:ascii="Arial" w:hAnsi="Arial" w:cs="Arial"/>
          <w:b/>
          <w:sz w:val="22"/>
          <w:szCs w:val="22"/>
        </w:rPr>
      </w:pPr>
    </w:p>
    <w:p w14:paraId="08B5619F" w14:textId="77777777" w:rsidR="00037936" w:rsidRDefault="004F3249" w:rsidP="0003793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6E5DDB" w14:textId="311834FB" w:rsidR="004F3249" w:rsidRPr="00037936" w:rsidRDefault="004F3249" w:rsidP="00037936">
      <w:pPr>
        <w:jc w:val="center"/>
        <w:rPr>
          <w:rFonts w:ascii="Arial" w:hAnsi="Arial" w:cs="Arial"/>
          <w:b/>
          <w:sz w:val="22"/>
          <w:szCs w:val="22"/>
        </w:rPr>
      </w:pPr>
      <w:r w:rsidRPr="001A678B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D138CD3" w14:textId="77777777" w:rsidR="004F3249" w:rsidRDefault="004F3249" w:rsidP="004F32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0E54A4" w14:textId="0F7B7705" w:rsidR="004F3249" w:rsidRPr="00953775" w:rsidRDefault="00037936" w:rsidP="0003793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F3249" w:rsidRPr="00FB6AE5">
        <w:rPr>
          <w:rFonts w:ascii="Arial" w:hAnsi="Arial" w:cs="Arial"/>
          <w:sz w:val="22"/>
          <w:szCs w:val="22"/>
        </w:rPr>
        <w:t>T</w:t>
      </w:r>
      <w:r w:rsidR="0096492A">
        <w:rPr>
          <w:rFonts w:ascii="Arial" w:hAnsi="Arial" w:cs="Arial"/>
          <w:sz w:val="22"/>
          <w:szCs w:val="22"/>
        </w:rPr>
        <w:t xml:space="preserve">outo </w:t>
      </w:r>
      <w:r w:rsidR="00B44D18">
        <w:rPr>
          <w:rFonts w:ascii="Arial" w:hAnsi="Arial" w:cs="Arial"/>
          <w:sz w:val="22"/>
          <w:szCs w:val="22"/>
        </w:rPr>
        <w:t xml:space="preserve">vyhláškou se mění </w:t>
      </w:r>
      <w:r w:rsidR="00EE4F4A">
        <w:rPr>
          <w:rFonts w:ascii="Arial" w:hAnsi="Arial" w:cs="Arial"/>
          <w:sz w:val="22"/>
          <w:szCs w:val="22"/>
        </w:rPr>
        <w:t>vyhláška č. 01/2024</w:t>
      </w:r>
      <w:r w:rsidR="00737239">
        <w:rPr>
          <w:rFonts w:ascii="Arial" w:hAnsi="Arial" w:cs="Arial"/>
          <w:sz w:val="22"/>
          <w:szCs w:val="22"/>
        </w:rPr>
        <w:t xml:space="preserve"> v</w:t>
      </w:r>
      <w:r w:rsidR="00C2504C">
        <w:rPr>
          <w:rFonts w:ascii="Arial" w:hAnsi="Arial" w:cs="Arial"/>
          <w:sz w:val="22"/>
          <w:szCs w:val="22"/>
        </w:rPr>
        <w:t xml:space="preserve"> čl. </w:t>
      </w:r>
      <w:r w:rsidR="00ED02FD">
        <w:rPr>
          <w:rFonts w:ascii="Arial" w:hAnsi="Arial" w:cs="Arial"/>
          <w:sz w:val="22"/>
          <w:szCs w:val="22"/>
        </w:rPr>
        <w:t>8, odst. 1 následovně</w:t>
      </w:r>
      <w:r w:rsidR="00953775">
        <w:rPr>
          <w:rFonts w:ascii="Arial" w:hAnsi="Arial" w:cs="Arial"/>
          <w:sz w:val="22"/>
          <w:szCs w:val="22"/>
        </w:rPr>
        <w:t>:</w:t>
      </w:r>
    </w:p>
    <w:p w14:paraId="2E1FEE30" w14:textId="374C6755" w:rsidR="00953775" w:rsidRDefault="00953775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5C1B944" w14:textId="77777777" w:rsidR="00037936" w:rsidRDefault="00037936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1A93417" w14:textId="77777777" w:rsidR="00037936" w:rsidRDefault="00037936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223E8">
        <w:rPr>
          <w:rFonts w:ascii="Arial" w:hAnsi="Arial" w:cs="Arial"/>
          <w:sz w:val="22"/>
          <w:szCs w:val="22"/>
        </w:rPr>
        <w:t xml:space="preserve">Právnické </w:t>
      </w:r>
      <w:r w:rsidR="00593599">
        <w:rPr>
          <w:rFonts w:ascii="Arial" w:hAnsi="Arial" w:cs="Arial"/>
          <w:sz w:val="22"/>
          <w:szCs w:val="22"/>
        </w:rPr>
        <w:t xml:space="preserve">a podnikající fyzické osoby zapojené </w:t>
      </w:r>
      <w:r w:rsidR="003A7E22">
        <w:rPr>
          <w:rFonts w:ascii="Arial" w:hAnsi="Arial" w:cs="Arial"/>
          <w:sz w:val="22"/>
          <w:szCs w:val="22"/>
        </w:rPr>
        <w:t xml:space="preserve">do obecního systému na základě smlouvy </w:t>
      </w:r>
    </w:p>
    <w:p w14:paraId="46AEC83B" w14:textId="53CD6D4B" w:rsidR="00037936" w:rsidRDefault="00037936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A7E22">
        <w:rPr>
          <w:rFonts w:ascii="Arial" w:hAnsi="Arial" w:cs="Arial"/>
          <w:sz w:val="22"/>
          <w:szCs w:val="22"/>
        </w:rPr>
        <w:t xml:space="preserve">s obcí </w:t>
      </w:r>
      <w:r w:rsidR="00A27EEC">
        <w:rPr>
          <w:rFonts w:ascii="Arial" w:hAnsi="Arial" w:cs="Arial"/>
          <w:sz w:val="22"/>
          <w:szCs w:val="22"/>
        </w:rPr>
        <w:t>komunální odpad dle</w:t>
      </w:r>
      <w:r w:rsidR="00690D3C">
        <w:rPr>
          <w:rFonts w:ascii="Arial" w:hAnsi="Arial" w:cs="Arial"/>
          <w:sz w:val="22"/>
          <w:szCs w:val="22"/>
        </w:rPr>
        <w:t xml:space="preserve"> čl. 2 odst. 1 písm. </w:t>
      </w:r>
      <w:r w:rsidR="00AB3473">
        <w:rPr>
          <w:rFonts w:ascii="Arial" w:hAnsi="Arial" w:cs="Arial"/>
          <w:sz w:val="22"/>
          <w:szCs w:val="22"/>
        </w:rPr>
        <w:t>j</w:t>
      </w:r>
      <w:r w:rsidR="001049F9">
        <w:rPr>
          <w:rFonts w:ascii="Arial" w:hAnsi="Arial" w:cs="Arial"/>
          <w:sz w:val="22"/>
          <w:szCs w:val="22"/>
        </w:rPr>
        <w:t xml:space="preserve">) </w:t>
      </w:r>
      <w:r w:rsidR="00100BF5">
        <w:rPr>
          <w:rFonts w:ascii="Arial" w:hAnsi="Arial" w:cs="Arial"/>
          <w:sz w:val="22"/>
          <w:szCs w:val="22"/>
        </w:rPr>
        <w:t>S</w:t>
      </w:r>
      <w:r w:rsidR="001049F9">
        <w:rPr>
          <w:rFonts w:ascii="Arial" w:hAnsi="Arial" w:cs="Arial"/>
          <w:sz w:val="22"/>
          <w:szCs w:val="22"/>
        </w:rPr>
        <w:t>měsný komunální odpad předá</w:t>
      </w:r>
      <w:r w:rsidR="005B7302">
        <w:rPr>
          <w:rFonts w:ascii="Arial" w:hAnsi="Arial" w:cs="Arial"/>
          <w:sz w:val="22"/>
          <w:szCs w:val="22"/>
        </w:rPr>
        <w:t xml:space="preserve">vají do </w:t>
      </w:r>
    </w:p>
    <w:p w14:paraId="131F6AAF" w14:textId="78977288" w:rsidR="00953775" w:rsidRPr="008F4176" w:rsidRDefault="00037936" w:rsidP="0095377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B7302">
        <w:rPr>
          <w:rFonts w:ascii="Arial" w:hAnsi="Arial" w:cs="Arial"/>
          <w:sz w:val="22"/>
          <w:szCs w:val="22"/>
        </w:rPr>
        <w:t>popelnic</w:t>
      </w:r>
      <w:r w:rsidR="005F7506">
        <w:rPr>
          <w:rFonts w:ascii="Arial" w:hAnsi="Arial" w:cs="Arial"/>
          <w:sz w:val="22"/>
          <w:szCs w:val="22"/>
        </w:rPr>
        <w:t xml:space="preserve">, </w:t>
      </w:r>
      <w:r w:rsidR="005F7506" w:rsidRPr="00D657EA">
        <w:rPr>
          <w:rFonts w:ascii="Arial" w:hAnsi="Arial" w:cs="Arial"/>
          <w:sz w:val="22"/>
          <w:szCs w:val="22"/>
        </w:rPr>
        <w:t>které jsou umístěny u provozoven</w:t>
      </w:r>
      <w:r w:rsidR="0091794D" w:rsidRPr="00D657EA">
        <w:rPr>
          <w:rFonts w:ascii="Arial" w:hAnsi="Arial" w:cs="Arial"/>
          <w:sz w:val="22"/>
          <w:szCs w:val="22"/>
        </w:rPr>
        <w:t>.</w:t>
      </w:r>
      <w:r w:rsidR="0091794D">
        <w:rPr>
          <w:rFonts w:ascii="Arial" w:hAnsi="Arial" w:cs="Arial"/>
          <w:sz w:val="22"/>
          <w:szCs w:val="22"/>
        </w:rPr>
        <w:t xml:space="preserve"> </w:t>
      </w:r>
    </w:p>
    <w:p w14:paraId="1B0DBD74" w14:textId="77777777" w:rsidR="00A75951" w:rsidRDefault="00A75951"/>
    <w:p w14:paraId="157C78B3" w14:textId="77777777" w:rsidR="004F3249" w:rsidRDefault="004F3249"/>
    <w:p w14:paraId="2253054C" w14:textId="77777777" w:rsidR="004F3249" w:rsidRDefault="004F3249"/>
    <w:p w14:paraId="02C8CA35" w14:textId="06B48BE2" w:rsidR="004F3249" w:rsidRPr="00FB6AE5" w:rsidRDefault="004F3249" w:rsidP="004F32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E7E03">
        <w:rPr>
          <w:rFonts w:ascii="Arial" w:hAnsi="Arial" w:cs="Arial"/>
          <w:b/>
          <w:sz w:val="22"/>
          <w:szCs w:val="22"/>
        </w:rPr>
        <w:t>2</w:t>
      </w:r>
    </w:p>
    <w:p w14:paraId="13AFF504" w14:textId="77777777" w:rsidR="002E28AD" w:rsidRDefault="004F3249" w:rsidP="002E28A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4E2FAA1" w14:textId="77777777" w:rsidR="00037936" w:rsidRDefault="00037936" w:rsidP="00037936">
      <w:pPr>
        <w:rPr>
          <w:rFonts w:ascii="Arial" w:hAnsi="Arial" w:cs="Arial"/>
          <w:b/>
          <w:sz w:val="22"/>
          <w:szCs w:val="22"/>
        </w:rPr>
      </w:pPr>
    </w:p>
    <w:p w14:paraId="03201AE2" w14:textId="41192D7B" w:rsidR="00037936" w:rsidRDefault="00037936" w:rsidP="000379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F3249" w:rsidRPr="00FB6AE5">
        <w:rPr>
          <w:rFonts w:ascii="Arial" w:hAnsi="Arial" w:cs="Arial"/>
          <w:sz w:val="22"/>
          <w:szCs w:val="22"/>
        </w:rPr>
        <w:t xml:space="preserve">Nabytím účinnosti této vyhlášky se </w:t>
      </w:r>
      <w:r w:rsidR="0055521B">
        <w:rPr>
          <w:rFonts w:ascii="Arial" w:hAnsi="Arial" w:cs="Arial"/>
          <w:sz w:val="22"/>
          <w:szCs w:val="22"/>
        </w:rPr>
        <w:t>mění</w:t>
      </w:r>
      <w:r w:rsidR="004F3249" w:rsidRPr="00FB6AE5">
        <w:rPr>
          <w:rFonts w:ascii="Arial" w:hAnsi="Arial" w:cs="Arial"/>
          <w:sz w:val="22"/>
          <w:szCs w:val="22"/>
        </w:rPr>
        <w:t xml:space="preserve"> </w:t>
      </w:r>
      <w:r w:rsidR="004F3249">
        <w:rPr>
          <w:rFonts w:ascii="Arial" w:hAnsi="Arial" w:cs="Arial"/>
          <w:sz w:val="22"/>
          <w:szCs w:val="22"/>
        </w:rPr>
        <w:t>O</w:t>
      </w:r>
      <w:r w:rsidR="004F3249" w:rsidRPr="00FB6AE5">
        <w:rPr>
          <w:rFonts w:ascii="Arial" w:hAnsi="Arial" w:cs="Arial"/>
          <w:sz w:val="22"/>
          <w:szCs w:val="22"/>
        </w:rPr>
        <w:t>becně závazná vyhláška obce č.</w:t>
      </w:r>
      <w:r w:rsidR="004F3249">
        <w:rPr>
          <w:rFonts w:ascii="Arial" w:hAnsi="Arial" w:cs="Arial"/>
          <w:sz w:val="22"/>
          <w:szCs w:val="22"/>
        </w:rPr>
        <w:t xml:space="preserve"> 0</w:t>
      </w:r>
      <w:r w:rsidR="0055521B">
        <w:rPr>
          <w:rFonts w:ascii="Arial" w:hAnsi="Arial" w:cs="Arial"/>
          <w:sz w:val="22"/>
          <w:szCs w:val="22"/>
        </w:rPr>
        <w:t>1</w:t>
      </w:r>
      <w:r w:rsidR="004F3249" w:rsidRPr="00FB6AE5">
        <w:rPr>
          <w:rFonts w:ascii="Arial" w:hAnsi="Arial" w:cs="Arial"/>
          <w:sz w:val="22"/>
          <w:szCs w:val="22"/>
        </w:rPr>
        <w:t>/</w:t>
      </w:r>
      <w:r w:rsidR="004F3249">
        <w:rPr>
          <w:rFonts w:ascii="Arial" w:hAnsi="Arial" w:cs="Arial"/>
          <w:sz w:val="22"/>
          <w:szCs w:val="22"/>
        </w:rPr>
        <w:t>202</w:t>
      </w:r>
      <w:r w:rsidR="0055521B">
        <w:rPr>
          <w:rFonts w:ascii="Arial" w:hAnsi="Arial" w:cs="Arial"/>
          <w:sz w:val="22"/>
          <w:szCs w:val="22"/>
        </w:rPr>
        <w:t>4</w:t>
      </w:r>
      <w:r w:rsidR="004F3249">
        <w:rPr>
          <w:rFonts w:ascii="Arial" w:hAnsi="Arial" w:cs="Arial"/>
          <w:sz w:val="22"/>
          <w:szCs w:val="22"/>
        </w:rPr>
        <w:t xml:space="preserve"> </w:t>
      </w:r>
      <w:r w:rsidR="004F3249" w:rsidRPr="004E0E65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2134BE" w14:textId="37F4C985" w:rsidR="004F3249" w:rsidRPr="007C742C" w:rsidRDefault="00037936" w:rsidP="00037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F3249" w:rsidRPr="004E0E65">
        <w:rPr>
          <w:rFonts w:ascii="Arial" w:hAnsi="Arial" w:cs="Arial"/>
          <w:sz w:val="22"/>
          <w:szCs w:val="22"/>
        </w:rPr>
        <w:t xml:space="preserve">stanovení </w:t>
      </w:r>
      <w:r w:rsidR="004F3249">
        <w:rPr>
          <w:rFonts w:ascii="Arial" w:hAnsi="Arial" w:cs="Arial"/>
          <w:sz w:val="22"/>
          <w:szCs w:val="22"/>
        </w:rPr>
        <w:t xml:space="preserve">obecního </w:t>
      </w:r>
      <w:r w:rsidR="004F3249" w:rsidRPr="004E0E65">
        <w:rPr>
          <w:rFonts w:ascii="Arial" w:hAnsi="Arial" w:cs="Arial"/>
          <w:sz w:val="22"/>
          <w:szCs w:val="22"/>
        </w:rPr>
        <w:t xml:space="preserve">systému </w:t>
      </w:r>
      <w:r w:rsidR="004F3249">
        <w:rPr>
          <w:rFonts w:ascii="Arial" w:hAnsi="Arial" w:cs="Arial"/>
          <w:sz w:val="22"/>
          <w:szCs w:val="22"/>
        </w:rPr>
        <w:t xml:space="preserve">odpadového hospodářství ze dne </w:t>
      </w:r>
      <w:r w:rsidR="0043420E">
        <w:rPr>
          <w:rFonts w:ascii="Arial" w:hAnsi="Arial" w:cs="Arial"/>
          <w:sz w:val="22"/>
          <w:szCs w:val="22"/>
        </w:rPr>
        <w:t>16</w:t>
      </w:r>
      <w:r w:rsidR="004F3249">
        <w:rPr>
          <w:rFonts w:ascii="Arial" w:hAnsi="Arial" w:cs="Arial"/>
          <w:sz w:val="22"/>
          <w:szCs w:val="22"/>
        </w:rPr>
        <w:t>.</w:t>
      </w:r>
      <w:r w:rsidR="0043420E">
        <w:rPr>
          <w:rFonts w:ascii="Arial" w:hAnsi="Arial" w:cs="Arial"/>
          <w:sz w:val="22"/>
          <w:szCs w:val="22"/>
        </w:rPr>
        <w:t>12.2024.</w:t>
      </w:r>
    </w:p>
    <w:p w14:paraId="0DF14913" w14:textId="77777777" w:rsidR="004F3249" w:rsidRPr="00FB6AE5" w:rsidRDefault="004F3249" w:rsidP="004F3249">
      <w:pPr>
        <w:jc w:val="both"/>
        <w:rPr>
          <w:rFonts w:ascii="Arial" w:hAnsi="Arial" w:cs="Arial"/>
          <w:sz w:val="22"/>
          <w:szCs w:val="22"/>
        </w:rPr>
      </w:pPr>
    </w:p>
    <w:p w14:paraId="384539A6" w14:textId="77777777" w:rsidR="00037936" w:rsidRDefault="00037936" w:rsidP="00037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D4C22" w:rsidRPr="004D4C22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A49883" w14:textId="77777777" w:rsidR="00037936" w:rsidRDefault="00037936" w:rsidP="00037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D4C22" w:rsidRPr="004D4C22">
        <w:rPr>
          <w:rFonts w:ascii="Arial" w:hAnsi="Arial" w:cs="Arial"/>
          <w:sz w:val="22"/>
          <w:szCs w:val="22"/>
        </w:rPr>
        <w:t>po dni jejího vyhlášení</w:t>
      </w:r>
      <w:r w:rsidR="008B2427">
        <w:rPr>
          <w:rFonts w:ascii="Arial" w:hAnsi="Arial" w:cs="Arial"/>
          <w:sz w:val="22"/>
          <w:szCs w:val="22"/>
        </w:rPr>
        <w:t xml:space="preserve">, </w:t>
      </w:r>
      <w:r w:rsidR="00CD4245">
        <w:rPr>
          <w:rFonts w:ascii="Arial" w:hAnsi="Arial" w:cs="Arial"/>
          <w:sz w:val="22"/>
          <w:szCs w:val="22"/>
        </w:rPr>
        <w:t xml:space="preserve">v souladu s </w:t>
      </w:r>
      <w:r w:rsidR="00E9110C">
        <w:rPr>
          <w:rFonts w:ascii="Arial" w:hAnsi="Arial" w:cs="Arial"/>
          <w:sz w:val="22"/>
          <w:szCs w:val="22"/>
        </w:rPr>
        <w:t>§ 4 odst. 2 zákona č. 35/2021</w:t>
      </w:r>
      <w:r w:rsidR="003B7D37">
        <w:rPr>
          <w:rFonts w:ascii="Arial" w:hAnsi="Arial" w:cs="Arial"/>
          <w:sz w:val="22"/>
          <w:szCs w:val="22"/>
        </w:rPr>
        <w:t xml:space="preserve"> Sb., o Sbírce právních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8D0E87" w14:textId="5E207770" w:rsidR="004F3249" w:rsidRPr="008D1355" w:rsidRDefault="00037936" w:rsidP="00037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B177B">
        <w:rPr>
          <w:rFonts w:ascii="Arial" w:hAnsi="Arial" w:cs="Arial"/>
          <w:sz w:val="22"/>
          <w:szCs w:val="22"/>
        </w:rPr>
        <w:t xml:space="preserve">předpisů územních </w:t>
      </w:r>
      <w:r w:rsidR="000048D6">
        <w:rPr>
          <w:rFonts w:ascii="Arial" w:hAnsi="Arial" w:cs="Arial"/>
          <w:sz w:val="22"/>
          <w:szCs w:val="22"/>
        </w:rPr>
        <w:t>samosprávných celků</w:t>
      </w:r>
      <w:r w:rsidR="006C77F8">
        <w:rPr>
          <w:rFonts w:ascii="Arial" w:hAnsi="Arial" w:cs="Arial"/>
          <w:sz w:val="22"/>
          <w:szCs w:val="22"/>
        </w:rPr>
        <w:t xml:space="preserve"> a některých</w:t>
      </w:r>
      <w:r w:rsidR="001C155F">
        <w:rPr>
          <w:rFonts w:ascii="Arial" w:hAnsi="Arial" w:cs="Arial"/>
          <w:sz w:val="22"/>
          <w:szCs w:val="22"/>
        </w:rPr>
        <w:t xml:space="preserve"> správních úřadů.</w:t>
      </w:r>
    </w:p>
    <w:p w14:paraId="4A734CD3" w14:textId="77777777" w:rsidR="004F3249" w:rsidRDefault="004F3249" w:rsidP="004F3249">
      <w:pPr>
        <w:pStyle w:val="Odstavecseseznamem"/>
        <w:rPr>
          <w:rFonts w:ascii="Arial" w:hAnsi="Arial" w:cs="Arial"/>
        </w:rPr>
      </w:pPr>
    </w:p>
    <w:p w14:paraId="5C2172CA" w14:textId="77777777" w:rsidR="004F3249" w:rsidRPr="00694AE1" w:rsidRDefault="004F3249" w:rsidP="00694AE1">
      <w:pPr>
        <w:rPr>
          <w:rFonts w:ascii="Arial" w:hAnsi="Arial" w:cs="Arial"/>
        </w:rPr>
      </w:pPr>
    </w:p>
    <w:p w14:paraId="7678595C" w14:textId="77777777" w:rsidR="004F3249" w:rsidRPr="0027639B" w:rsidRDefault="004F3249" w:rsidP="0027639B">
      <w:pPr>
        <w:rPr>
          <w:rFonts w:ascii="Arial" w:hAnsi="Arial" w:cs="Arial"/>
        </w:rPr>
      </w:pPr>
    </w:p>
    <w:p w14:paraId="3DE28FDE" w14:textId="4C97B710" w:rsidR="004F3249" w:rsidRPr="00FB6AE5" w:rsidRDefault="00C83479" w:rsidP="008E7E0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F3249" w:rsidRPr="00FB6AE5">
        <w:rPr>
          <w:rFonts w:ascii="Arial" w:hAnsi="Arial" w:cs="Arial"/>
          <w:bCs/>
          <w:sz w:val="22"/>
          <w:szCs w:val="22"/>
        </w:rPr>
        <w:t>……………….</w:t>
      </w:r>
      <w:r w:rsidR="004F3249">
        <w:rPr>
          <w:rFonts w:ascii="Arial" w:hAnsi="Arial" w:cs="Arial"/>
          <w:bCs/>
          <w:sz w:val="22"/>
          <w:szCs w:val="22"/>
        </w:rPr>
        <w:t>..………</w:t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  <w:t>………………………….</w:t>
      </w:r>
    </w:p>
    <w:p w14:paraId="37B610E4" w14:textId="77777777" w:rsidR="004F3249" w:rsidRPr="00FB6AE5" w:rsidRDefault="004F3249" w:rsidP="004F3249">
      <w:pPr>
        <w:ind w:firstLine="708"/>
        <w:rPr>
          <w:rFonts w:ascii="Arial" w:hAnsi="Arial" w:cs="Arial"/>
          <w:bCs/>
          <w:sz w:val="22"/>
          <w:szCs w:val="22"/>
        </w:rPr>
      </w:pPr>
      <w:r w:rsidRPr="00BB48C4">
        <w:rPr>
          <w:rFonts w:ascii="Arial" w:hAnsi="Arial" w:cs="Arial"/>
          <w:bCs/>
          <w:iCs/>
          <w:sz w:val="22"/>
          <w:szCs w:val="22"/>
        </w:rPr>
        <w:t xml:space="preserve">   Ing. Pavel Šnobl</w:t>
      </w:r>
      <w:r w:rsidRPr="00BB48C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Josef Šprysl</w:t>
      </w:r>
    </w:p>
    <w:p w14:paraId="5EB2BB1D" w14:textId="77777777" w:rsidR="004F3249" w:rsidRDefault="004F3249" w:rsidP="004F324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769D97A" w14:textId="77777777" w:rsidR="004F3249" w:rsidRDefault="004F3249"/>
    <w:sectPr w:rsidR="004F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le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60241">
    <w:abstractNumId w:val="2"/>
  </w:num>
  <w:num w:numId="2" w16cid:durableId="1964652304">
    <w:abstractNumId w:val="1"/>
  </w:num>
  <w:num w:numId="3" w16cid:durableId="77944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49"/>
    <w:rsid w:val="000048D6"/>
    <w:rsid w:val="00037936"/>
    <w:rsid w:val="000843B7"/>
    <w:rsid w:val="000A5444"/>
    <w:rsid w:val="00100BF5"/>
    <w:rsid w:val="001049F9"/>
    <w:rsid w:val="00122C8C"/>
    <w:rsid w:val="00182B78"/>
    <w:rsid w:val="001A678B"/>
    <w:rsid w:val="001C155F"/>
    <w:rsid w:val="002032BF"/>
    <w:rsid w:val="0027639B"/>
    <w:rsid w:val="002E28AD"/>
    <w:rsid w:val="002F5013"/>
    <w:rsid w:val="00316DC4"/>
    <w:rsid w:val="003A7E22"/>
    <w:rsid w:val="003B7D37"/>
    <w:rsid w:val="004223E8"/>
    <w:rsid w:val="0043420E"/>
    <w:rsid w:val="004D44A0"/>
    <w:rsid w:val="004D4C22"/>
    <w:rsid w:val="004F3249"/>
    <w:rsid w:val="004F771C"/>
    <w:rsid w:val="0055521B"/>
    <w:rsid w:val="00593599"/>
    <w:rsid w:val="005B7302"/>
    <w:rsid w:val="005F7506"/>
    <w:rsid w:val="00603703"/>
    <w:rsid w:val="00690D3C"/>
    <w:rsid w:val="00694AE1"/>
    <w:rsid w:val="006C77F8"/>
    <w:rsid w:val="006E5B49"/>
    <w:rsid w:val="00737239"/>
    <w:rsid w:val="007C742C"/>
    <w:rsid w:val="00823EAC"/>
    <w:rsid w:val="008B2427"/>
    <w:rsid w:val="008E7E03"/>
    <w:rsid w:val="0091794D"/>
    <w:rsid w:val="00953775"/>
    <w:rsid w:val="0096492A"/>
    <w:rsid w:val="009A3B25"/>
    <w:rsid w:val="009B177B"/>
    <w:rsid w:val="00A23CBC"/>
    <w:rsid w:val="00A27EEC"/>
    <w:rsid w:val="00A75951"/>
    <w:rsid w:val="00AB3473"/>
    <w:rsid w:val="00B44D18"/>
    <w:rsid w:val="00B56081"/>
    <w:rsid w:val="00BC4F0E"/>
    <w:rsid w:val="00C2504C"/>
    <w:rsid w:val="00C43E27"/>
    <w:rsid w:val="00C83479"/>
    <w:rsid w:val="00CA3EB1"/>
    <w:rsid w:val="00CD4245"/>
    <w:rsid w:val="00D609F9"/>
    <w:rsid w:val="00D657EA"/>
    <w:rsid w:val="00E9110C"/>
    <w:rsid w:val="00E961C6"/>
    <w:rsid w:val="00ED02FD"/>
    <w:rsid w:val="00EE4F4A"/>
    <w:rsid w:val="00F73E6E"/>
    <w:rsid w:val="00FC03DA"/>
    <w:rsid w:val="00FD546F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2EC1"/>
  <w15:chartTrackingRefBased/>
  <w15:docId w15:val="{F0E80030-30A8-40CA-B967-E873255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F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3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3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3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32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32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32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32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32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32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3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32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4F32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32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32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3249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4F324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324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F324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F3249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Šprysl</dc:creator>
  <cp:keywords/>
  <dc:description/>
  <cp:lastModifiedBy>Josef Šprysl</cp:lastModifiedBy>
  <cp:revision>52</cp:revision>
  <cp:lastPrinted>2025-03-03T15:35:00Z</cp:lastPrinted>
  <dcterms:created xsi:type="dcterms:W3CDTF">2025-02-17T14:29:00Z</dcterms:created>
  <dcterms:modified xsi:type="dcterms:W3CDTF">2025-03-03T16:07:00Z</dcterms:modified>
</cp:coreProperties>
</file>