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1F" w:rsidRDefault="005E6E1F" w:rsidP="005E6E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Sukorady</w:t>
      </w:r>
    </w:p>
    <w:p w:rsidR="005E6E1F" w:rsidRDefault="005E6E1F" w:rsidP="005E6E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Sukorady</w:t>
      </w:r>
    </w:p>
    <w:p w:rsidR="005E6E1F" w:rsidRDefault="005E6E1F" w:rsidP="005E6E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Sukorady</w:t>
      </w:r>
    </w:p>
    <w:p w:rsidR="005E6E1F" w:rsidRDefault="005E6E1F" w:rsidP="005E6E1F">
      <w:pPr>
        <w:spacing w:line="276" w:lineRule="auto"/>
        <w:jc w:val="center"/>
        <w:rPr>
          <w:rFonts w:ascii="Arial" w:hAnsi="Arial" w:cs="Arial"/>
          <w:b/>
        </w:rPr>
      </w:pPr>
    </w:p>
    <w:p w:rsidR="005E6E1F" w:rsidRDefault="005E6E1F" w:rsidP="005E6E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5E6E1F" w:rsidRDefault="005E6E1F" w:rsidP="005E6E1F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</w:t>
      </w:r>
    </w:p>
    <w:p w:rsidR="005E6E1F" w:rsidRDefault="005E6E1F" w:rsidP="005E6E1F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Sukorady 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6.12..2022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usnesením č. 6/2022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5E6E1F" w:rsidRDefault="005E6E1F" w:rsidP="005E6E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Sukorady touto vyhláškou zavádí místní poplatek za obecní systém odpadového hospodářství (dále jen „poplatek“).</w:t>
      </w:r>
    </w:p>
    <w:p w:rsidR="005E6E1F" w:rsidRDefault="005E6E1F" w:rsidP="005E6E1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5E6E1F" w:rsidRDefault="005E6E1F" w:rsidP="005E6E1F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je:</w:t>
      </w:r>
    </w:p>
    <w:p w:rsidR="005E6E1F" w:rsidRDefault="005E6E1F" w:rsidP="005E6E1F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 obci nebo </w:t>
      </w:r>
    </w:p>
    <w:p w:rsidR="005E6E1F" w:rsidRDefault="005E6E1F" w:rsidP="005E6E1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5E6E1F" w:rsidRDefault="005E6E1F" w:rsidP="005E6E1F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:rsidR="005E6E1F" w:rsidRDefault="005E6E1F" w:rsidP="005E6E1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5E6E1F" w:rsidRDefault="005E6E1F" w:rsidP="005E6E1F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5E6E1F" w:rsidRDefault="005E6E1F" w:rsidP="005E6E1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5E6E1F" w:rsidRDefault="005E6E1F" w:rsidP="005E6E1F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5E6E1F" w:rsidRDefault="005E6E1F" w:rsidP="005E6E1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 </w:t>
      </w:r>
    </w:p>
    <w:p w:rsidR="005E6E1F" w:rsidRDefault="005E6E1F" w:rsidP="005E6E1F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</w:t>
      </w:r>
      <w:r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:rsidR="005E6E1F" w:rsidRDefault="005E6E1F" w:rsidP="005E6E1F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E6E1F" w:rsidRDefault="005E6E1F" w:rsidP="005E6E1F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E6E1F" w:rsidRDefault="005E6E1F" w:rsidP="005E6E1F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5E6E1F" w:rsidRDefault="005E6E1F" w:rsidP="005E6E1F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:rsidR="005E6E1F" w:rsidRDefault="005E6E1F" w:rsidP="005E6E1F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5E6E1F" w:rsidRDefault="005E6E1F" w:rsidP="005E6E1F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5E6E1F" w:rsidRDefault="005E6E1F" w:rsidP="005E6E1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 Kč.</w:t>
      </w:r>
    </w:p>
    <w:p w:rsidR="005E6E1F" w:rsidRDefault="005E6E1F" w:rsidP="005E6E1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</w:p>
    <w:p w:rsidR="005E6E1F" w:rsidRDefault="005E6E1F" w:rsidP="005E6E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5E6E1F" w:rsidRDefault="005E6E1F" w:rsidP="005E6E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5E6E1F" w:rsidRDefault="005E6E1F" w:rsidP="005E6E1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</w:p>
    <w:p w:rsidR="005E6E1F" w:rsidRDefault="005E6E1F" w:rsidP="005E6E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5E6E1F" w:rsidRDefault="005E6E1F" w:rsidP="005E6E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5E6E1F" w:rsidRDefault="005E6E1F" w:rsidP="005E6E1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5E6E1F" w:rsidRDefault="005E6E1F" w:rsidP="005E6E1F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5E6E1F" w:rsidRDefault="005E6E1F" w:rsidP="005E6E1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proofErr w:type="gramStart"/>
      <w:r>
        <w:rPr>
          <w:rFonts w:ascii="Arial" w:hAnsi="Arial" w:cs="Arial"/>
          <w:sz w:val="22"/>
          <w:szCs w:val="22"/>
        </w:rPr>
        <w:t>31.3.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5E6E1F" w:rsidRDefault="005E6E1F" w:rsidP="005E6E1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5E6E1F" w:rsidRDefault="005E6E1F" w:rsidP="005E6E1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5E6E1F" w:rsidRDefault="005E6E1F" w:rsidP="005E6E1F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5E6E1F" w:rsidRDefault="005E6E1F" w:rsidP="005E6E1F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:rsidR="005E6E1F" w:rsidRDefault="005E6E1F" w:rsidP="005E6E1F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5E6E1F" w:rsidRDefault="005E6E1F" w:rsidP="005E6E1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E6E1F" w:rsidRDefault="005E6E1F" w:rsidP="005E6E1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E6E1F" w:rsidRDefault="005E6E1F" w:rsidP="005E6E1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E6E1F" w:rsidRDefault="005E6E1F" w:rsidP="005E6E1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E6E1F" w:rsidRDefault="005E6E1F" w:rsidP="005E6E1F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5E6E1F" w:rsidRDefault="005E6E1F" w:rsidP="005E6E1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(6)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:rsidR="005E6E1F" w:rsidRDefault="005E6E1F" w:rsidP="005E6E1F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5E6E1F" w:rsidRDefault="005E6E1F" w:rsidP="005E6E1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hAnsi="Arial" w:cs="Arial"/>
          <w:sz w:val="22"/>
          <w:szCs w:val="22"/>
        </w:rPr>
        <w:t>předpisným</w:t>
      </w:r>
      <w:proofErr w:type="spellEnd"/>
      <w:r>
        <w:rPr>
          <w:rFonts w:ascii="Arial" w:hAnsi="Arial" w:cs="Arial"/>
          <w:sz w:val="22"/>
          <w:szCs w:val="22"/>
        </w:rPr>
        <w:t xml:space="preserve"> seznamem.</w:t>
      </w:r>
    </w:p>
    <w:p w:rsidR="005E6E1F" w:rsidRDefault="005E6E1F" w:rsidP="005E6E1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</w:p>
    <w:p w:rsidR="005E6E1F" w:rsidRDefault="005E6E1F" w:rsidP="005E6E1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5E6E1F" w:rsidRDefault="005E6E1F" w:rsidP="005E6E1F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:rsidR="005E6E1F" w:rsidRDefault="005E6E1F" w:rsidP="005E6E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poplatník.</w:t>
      </w:r>
    </w:p>
    <w:p w:rsidR="005E6E1F" w:rsidRDefault="005E6E1F" w:rsidP="005E6E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E6E1F" w:rsidRDefault="005E6E1F" w:rsidP="005E6E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E6E1F" w:rsidRDefault="005E6E1F" w:rsidP="005E6E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5E6E1F" w:rsidRDefault="005E6E1F" w:rsidP="005E6E1F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5E6E1F" w:rsidRDefault="005E6E1F" w:rsidP="005E6E1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5E6E1F" w:rsidRDefault="005E6E1F" w:rsidP="005E6E1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</w:p>
    <w:p w:rsidR="005E6E1F" w:rsidRDefault="005E6E1F" w:rsidP="005E6E1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5E6E1F" w:rsidRDefault="005E6E1F" w:rsidP="005E6E1F">
      <w:pPr>
        <w:pStyle w:val="Nzvylnk"/>
        <w:rPr>
          <w:rFonts w:ascii="Arial" w:hAnsi="Arial" w:cs="Arial"/>
        </w:rPr>
      </w:pPr>
    </w:p>
    <w:p w:rsidR="005E6E1F" w:rsidRDefault="005E6E1F" w:rsidP="005E6E1F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5E6E1F" w:rsidRDefault="005E6E1F" w:rsidP="005E6E1F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E6E1F" w:rsidRDefault="005E6E1F" w:rsidP="005E6E1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5E6E1F" w:rsidRDefault="005E6E1F" w:rsidP="005E6E1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obce Sukorady č. 2/2021, o místním poplatku za provoz systému shromažďování, sběru, přepravy, třídění, využívání a odstraňování komunálních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sz w:val="22"/>
          <w:szCs w:val="22"/>
        </w:rPr>
        <w:t>8.11.2021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E6E1F" w:rsidRDefault="005E6E1F" w:rsidP="005E6E1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5E6E1F" w:rsidRDefault="005E6E1F" w:rsidP="005E6E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E6E1F" w:rsidRDefault="005E6E1F" w:rsidP="005E6E1F">
      <w:pPr>
        <w:pStyle w:val="Nzvylnk"/>
        <w:rPr>
          <w:rFonts w:ascii="Arial" w:hAnsi="Arial" w:cs="Arial"/>
        </w:rPr>
      </w:pPr>
    </w:p>
    <w:p w:rsidR="005E6E1F" w:rsidRDefault="005E6E1F" w:rsidP="005E6E1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5E6E1F" w:rsidRDefault="005E6E1F" w:rsidP="005E6E1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E6E1F" w:rsidRDefault="005E6E1F" w:rsidP="005E6E1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5E6E1F" w:rsidRDefault="005E6E1F" w:rsidP="005E6E1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E6E1F" w:rsidRDefault="005E6E1F" w:rsidP="005E6E1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Karel Řezáč</w:t>
      </w:r>
      <w:r>
        <w:rPr>
          <w:rFonts w:ascii="Arial" w:hAnsi="Arial" w:cs="Arial"/>
          <w:sz w:val="22"/>
          <w:szCs w:val="22"/>
        </w:rPr>
        <w:tab/>
        <w:t>Jana Pečová</w:t>
      </w:r>
    </w:p>
    <w:p w:rsidR="005E6E1F" w:rsidRDefault="005E6E1F" w:rsidP="005E6E1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 starostka</w:t>
      </w:r>
      <w:proofErr w:type="gramEnd"/>
    </w:p>
    <w:p w:rsidR="005E6E1F" w:rsidRDefault="005E6E1F" w:rsidP="005E6E1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E6E1F" w:rsidRDefault="005E6E1F" w:rsidP="005E6E1F">
      <w:pPr>
        <w:tabs>
          <w:tab w:val="left" w:pos="1418"/>
          <w:tab w:val="left" w:pos="5103"/>
        </w:tabs>
        <w:overflowPunct w:val="0"/>
        <w:autoSpaceDE w:val="0"/>
        <w:autoSpaceDN w:val="0"/>
        <w:adjustRightInd w:val="0"/>
        <w:spacing w:after="480" w:line="240" w:lineRule="exact"/>
        <w:textAlignment w:val="baseline"/>
      </w:pPr>
    </w:p>
    <w:p w:rsidR="00EA3758" w:rsidRDefault="00EA3758"/>
    <w:sectPr w:rsidR="00EA3758" w:rsidSect="00EA3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B9564A9"/>
    <w:multiLevelType w:val="multilevel"/>
    <w:tmpl w:val="038A28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E1F"/>
    <w:rsid w:val="005E6E1F"/>
    <w:rsid w:val="00EA3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6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E6E1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E6E1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E6E1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E6E1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5E6E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5E6E1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5E6E1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6E1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5E6E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E6E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Sukorady</dc:creator>
  <cp:lastModifiedBy>Sukorady</cp:lastModifiedBy>
  <cp:revision>2</cp:revision>
  <dcterms:created xsi:type="dcterms:W3CDTF">2022-12-13T06:46:00Z</dcterms:created>
  <dcterms:modified xsi:type="dcterms:W3CDTF">2022-12-13T06:47:00Z</dcterms:modified>
</cp:coreProperties>
</file>