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CF52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E817AC">
        <w:rPr>
          <w:rFonts w:ascii="Tahoma" w:hAnsi="Tahoma" w:cs="Tahoma"/>
          <w:b/>
          <w:sz w:val="21"/>
          <w:szCs w:val="21"/>
        </w:rPr>
        <w:t>3</w:t>
      </w:r>
    </w:p>
    <w:p w14:paraId="28F46ED5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F14BE4">
        <w:rPr>
          <w:rFonts w:ascii="Tahoma" w:hAnsi="Tahoma" w:cs="Tahoma"/>
          <w:b/>
          <w:sz w:val="21"/>
          <w:szCs w:val="21"/>
        </w:rPr>
        <w:t>nám</w:t>
      </w:r>
      <w:r w:rsidR="00E817AC">
        <w:rPr>
          <w:rFonts w:ascii="Tahoma" w:hAnsi="Tahoma" w:cs="Tahoma"/>
          <w:b/>
          <w:sz w:val="21"/>
          <w:szCs w:val="21"/>
        </w:rPr>
        <w:t>. Farní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E817AC">
        <w:rPr>
          <w:rFonts w:ascii="Tahoma" w:hAnsi="Tahoma" w:cs="Tahoma"/>
          <w:b/>
          <w:sz w:val="21"/>
          <w:szCs w:val="21"/>
        </w:rPr>
        <w:t>Místek</w:t>
      </w:r>
    </w:p>
    <w:p w14:paraId="444CA663" w14:textId="77777777" w:rsidR="00F200A3" w:rsidRPr="00A06EC9" w:rsidRDefault="000537A8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7854456" wp14:editId="4E9B9293">
            <wp:extent cx="5676900" cy="2819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808F8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BD00B8">
        <w:rPr>
          <w:rFonts w:ascii="Tahoma" w:hAnsi="Tahoma" w:cs="Tahoma"/>
          <w:sz w:val="21"/>
          <w:szCs w:val="21"/>
        </w:rPr>
        <w:t>3140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v 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BD00B8">
        <w:rPr>
          <w:rFonts w:ascii="Tahoma" w:hAnsi="Tahoma" w:cs="Tahoma"/>
          <w:sz w:val="21"/>
          <w:szCs w:val="21"/>
        </w:rPr>
        <w:t>12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14:paraId="229CE63E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78398B52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52A2CED6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AE5BFEF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B0105A5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1427245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D268721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A1AAA19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BFC41E6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778CC99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04E04B1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C16BE7C" w14:textId="77777777" w:rsidR="00C6756E" w:rsidRP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F968020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0BBE26D1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18E3D594" w14:textId="77777777" w:rsidR="00F7290D" w:rsidRPr="00C6756E" w:rsidRDefault="00765569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</w:t>
      </w:r>
      <w:r w:rsidR="00F7290D">
        <w:rPr>
          <w:rFonts w:ascii="Tahoma" w:eastAsia="Times New Roman" w:hAnsi="Tahoma" w:cs="Tahoma"/>
          <w:sz w:val="21"/>
          <w:szCs w:val="21"/>
        </w:rPr>
        <w:t>ajist</w:t>
      </w:r>
      <w:r>
        <w:rPr>
          <w:rFonts w:ascii="Tahoma" w:eastAsia="Times New Roman" w:hAnsi="Tahoma" w:cs="Tahoma"/>
          <w:sz w:val="21"/>
          <w:szCs w:val="21"/>
        </w:rPr>
        <w:t>it si</w:t>
      </w:r>
      <w:r w:rsidR="00F7290D">
        <w:rPr>
          <w:rFonts w:ascii="Tahoma" w:eastAsia="Times New Roman" w:hAnsi="Tahoma" w:cs="Tahoma"/>
          <w:sz w:val="21"/>
          <w:szCs w:val="21"/>
        </w:rPr>
        <w:t xml:space="preserve"> rozhodnutí příslušného silničního správního úřadu (odboru dopravy a silničního hospodářství Magistrátu města Frýdku-Místku) o povolení zvláštního užívání místní komunikace</w:t>
      </w:r>
    </w:p>
    <w:sectPr w:rsidR="00F7290D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59436">
    <w:abstractNumId w:val="1"/>
  </w:num>
  <w:num w:numId="2" w16cid:durableId="1215314364">
    <w:abstractNumId w:val="0"/>
  </w:num>
  <w:num w:numId="3" w16cid:durableId="33122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537A8"/>
    <w:rsid w:val="0009540A"/>
    <w:rsid w:val="00100658"/>
    <w:rsid w:val="001A0E5E"/>
    <w:rsid w:val="001B4B67"/>
    <w:rsid w:val="001B6C4C"/>
    <w:rsid w:val="001D61A9"/>
    <w:rsid w:val="002048C1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D7760"/>
    <w:rsid w:val="005E05D4"/>
    <w:rsid w:val="00617DA2"/>
    <w:rsid w:val="00626675"/>
    <w:rsid w:val="006C159D"/>
    <w:rsid w:val="006D2BDD"/>
    <w:rsid w:val="00750E3E"/>
    <w:rsid w:val="00765569"/>
    <w:rsid w:val="008513D1"/>
    <w:rsid w:val="00887687"/>
    <w:rsid w:val="00895D1A"/>
    <w:rsid w:val="00AA6B6D"/>
    <w:rsid w:val="00BD00B8"/>
    <w:rsid w:val="00BF0FAF"/>
    <w:rsid w:val="00C56131"/>
    <w:rsid w:val="00C6756E"/>
    <w:rsid w:val="00CB0ABB"/>
    <w:rsid w:val="00CF4E8D"/>
    <w:rsid w:val="00D34B8F"/>
    <w:rsid w:val="00DB6FCA"/>
    <w:rsid w:val="00E817AC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B76E"/>
  <w15:chartTrackingRefBased/>
  <w15:docId w15:val="{A6609051-A0BF-4725-9273-E24DA927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2023-08-21T13:18:00Z</dcterms:created>
  <dcterms:modified xsi:type="dcterms:W3CDTF">2023-08-21T13:18:00Z</dcterms:modified>
</cp:coreProperties>
</file>