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05DC" w14:textId="53B5830B" w:rsidR="00154D0B" w:rsidRDefault="00957321" w:rsidP="006C0C39">
      <w:pPr>
        <w:jc w:val="both"/>
      </w:pPr>
      <w:r>
        <w:t xml:space="preserve">Zastupitelstvo obce Dalovice se na </w:t>
      </w:r>
      <w:proofErr w:type="gramStart"/>
      <w:r w:rsidRPr="006C0C39">
        <w:t>svém</w:t>
      </w:r>
      <w:r w:rsidR="0008412C" w:rsidRPr="006C0C39">
        <w:t xml:space="preserve">  </w:t>
      </w:r>
      <w:r w:rsidR="006C0C39" w:rsidRPr="006C0C39">
        <w:t>3</w:t>
      </w:r>
      <w:r w:rsidR="0008412C" w:rsidRPr="006C0C39">
        <w:t>.</w:t>
      </w:r>
      <w:proofErr w:type="gramEnd"/>
      <w:r w:rsidRPr="006C0C39">
        <w:t xml:space="preserve"> zasedání</w:t>
      </w:r>
      <w:r w:rsidR="0008412C">
        <w:t xml:space="preserve"> </w:t>
      </w:r>
      <w:r w:rsidR="0008412C" w:rsidRPr="006C0C39">
        <w:t xml:space="preserve">konaném dne </w:t>
      </w:r>
      <w:r w:rsidR="006C0C39" w:rsidRPr="006C0C39">
        <w:t>12. 12. 2022</w:t>
      </w:r>
      <w:r w:rsidR="0008412C" w:rsidRPr="006C0C39">
        <w:t xml:space="preserve">, usnesením č.  </w:t>
      </w:r>
      <w:r w:rsidR="006C0C39" w:rsidRPr="006C0C39">
        <w:t>1</w:t>
      </w:r>
      <w:r w:rsidR="007836F6">
        <w:t>9</w:t>
      </w:r>
      <w:r w:rsidR="006C0C39">
        <w:t>)</w:t>
      </w:r>
      <w:r w:rsidR="0008412C">
        <w:t xml:space="preserve"> usneslo vydat na základě § 17 odst. 2 písm. a) a b) zákona č. 65/2017 Sb., o ochraně zdraví před škodlivými účinky návykových látek, ve znění pozdějších předpisů, a v souladu s ustanoveními § 10 písm. a) a d) a § 84 odst. 2 písm. h) zákona č. 128/2000Sb., o obcích (obecní zřízení), ve znění pozdějších předpisů, tuto vyhlášku:</w:t>
      </w:r>
    </w:p>
    <w:p w14:paraId="05C696ED" w14:textId="77777777" w:rsidR="0020008A" w:rsidRPr="00697E27" w:rsidRDefault="0020008A" w:rsidP="006C0C39">
      <w:pPr>
        <w:spacing w:after="0"/>
        <w:jc w:val="both"/>
        <w:rPr>
          <w:b/>
          <w:bCs/>
        </w:rPr>
      </w:pPr>
      <w:r w:rsidRPr="00697E27">
        <w:rPr>
          <w:b/>
          <w:bCs/>
        </w:rPr>
        <w:t>Čl. 1</w:t>
      </w:r>
    </w:p>
    <w:p w14:paraId="2E98B8F2" w14:textId="77777777" w:rsidR="001B5659" w:rsidRDefault="001B5659" w:rsidP="006C0C39">
      <w:pPr>
        <w:spacing w:after="0"/>
        <w:jc w:val="both"/>
        <w:rPr>
          <w:b/>
          <w:bCs/>
        </w:rPr>
      </w:pPr>
      <w:r w:rsidRPr="00697E27">
        <w:rPr>
          <w:b/>
          <w:bCs/>
        </w:rPr>
        <w:t>Cíl obecně závazné vyhlášky</w:t>
      </w:r>
    </w:p>
    <w:p w14:paraId="33FBF441" w14:textId="77777777" w:rsidR="000A25F2" w:rsidRPr="00697E27" w:rsidRDefault="000A25F2" w:rsidP="006C0C39">
      <w:pPr>
        <w:spacing w:after="0"/>
        <w:jc w:val="both"/>
        <w:rPr>
          <w:b/>
          <w:bCs/>
        </w:rPr>
      </w:pPr>
    </w:p>
    <w:p w14:paraId="63D6415F" w14:textId="77777777" w:rsidR="00D370BC" w:rsidRDefault="0020008A" w:rsidP="006C0C39">
      <w:pPr>
        <w:jc w:val="both"/>
      </w:pPr>
      <w:r>
        <w:t xml:space="preserve">Cílem </w:t>
      </w:r>
      <w:r w:rsidR="005F3F50">
        <w:t>vyhlášky je stanovit v rámci zabezpečení místních záležitostí veřejného pořádku veřejná prostranství, na kterých se zakazuje konzumace alkoholických nápojů</w:t>
      </w:r>
      <w:r w:rsidR="001B5659">
        <w:t xml:space="preserve">. </w:t>
      </w:r>
      <w:r w:rsidR="005F3F50">
        <w:t xml:space="preserve"> </w:t>
      </w:r>
    </w:p>
    <w:p w14:paraId="2D96B899" w14:textId="77777777" w:rsidR="00D370BC" w:rsidRPr="00697E27" w:rsidRDefault="00D370BC" w:rsidP="006C0C39">
      <w:pPr>
        <w:spacing w:after="0"/>
        <w:jc w:val="both"/>
        <w:rPr>
          <w:b/>
          <w:bCs/>
        </w:rPr>
      </w:pPr>
      <w:r w:rsidRPr="00697E27">
        <w:rPr>
          <w:b/>
          <w:bCs/>
        </w:rPr>
        <w:t>Čl. 2</w:t>
      </w:r>
    </w:p>
    <w:p w14:paraId="0A348C51" w14:textId="77777777" w:rsidR="00D370BC" w:rsidRDefault="00D370BC" w:rsidP="006C0C39">
      <w:pPr>
        <w:spacing w:after="0"/>
        <w:jc w:val="both"/>
        <w:rPr>
          <w:b/>
          <w:bCs/>
        </w:rPr>
      </w:pPr>
      <w:r w:rsidRPr="00697E27">
        <w:rPr>
          <w:b/>
          <w:bCs/>
        </w:rPr>
        <w:t>Vymezení některých pojmů</w:t>
      </w:r>
    </w:p>
    <w:p w14:paraId="1CF7C4E3" w14:textId="77777777" w:rsidR="000A25F2" w:rsidRPr="00697E27" w:rsidRDefault="000A25F2" w:rsidP="006C0C39">
      <w:pPr>
        <w:spacing w:after="0"/>
        <w:jc w:val="both"/>
        <w:rPr>
          <w:b/>
          <w:bCs/>
        </w:rPr>
      </w:pPr>
    </w:p>
    <w:p w14:paraId="6848FA8D" w14:textId="77777777" w:rsidR="004E1967" w:rsidRDefault="004E1967" w:rsidP="006C0C39">
      <w:pPr>
        <w:pStyle w:val="Odstavecseseznamem"/>
        <w:numPr>
          <w:ilvl w:val="0"/>
          <w:numId w:val="2"/>
        </w:numPr>
        <w:jc w:val="both"/>
      </w:pPr>
      <w:r>
        <w:t xml:space="preserve">Veřejným prostranstvím jsou všechna </w:t>
      </w:r>
      <w:proofErr w:type="gramStart"/>
      <w:r>
        <w:t>náměstí,  ulice</w:t>
      </w:r>
      <w:proofErr w:type="gramEnd"/>
      <w:r>
        <w:t>, chodníky, veřejná zeleň, parky a další prostory přístupné každému bez omezení, tedy sloužící obecnému užívání, a to bez ohledu na vlastnictví k tomuto prostoru</w:t>
      </w:r>
      <w:r>
        <w:rPr>
          <w:vertAlign w:val="superscript"/>
        </w:rPr>
        <w:t>1)</w:t>
      </w:r>
      <w:r>
        <w:t xml:space="preserve"> </w:t>
      </w:r>
    </w:p>
    <w:p w14:paraId="52C0D501" w14:textId="77777777" w:rsidR="004E1967" w:rsidRPr="006C0C39" w:rsidRDefault="00D370BC" w:rsidP="006C0C39">
      <w:pPr>
        <w:pStyle w:val="Odstavecseseznamem"/>
        <w:numPr>
          <w:ilvl w:val="0"/>
          <w:numId w:val="2"/>
        </w:numPr>
        <w:jc w:val="both"/>
      </w:pPr>
      <w:r w:rsidRPr="006C0C39">
        <w:t>Konzumací alkoholických nápojů na veřejném prostranství se rozumí požívání alkoholického nápoje nebo zdržování se na veřejném prostranství s otevřenou lahví nebo jinou nádobou s alkoholickým nápojem</w:t>
      </w:r>
      <w:r w:rsidR="004E1967" w:rsidRPr="006C0C39">
        <w:t>.</w:t>
      </w:r>
      <w:r w:rsidRPr="006C0C39">
        <w:t xml:space="preserve"> </w:t>
      </w:r>
    </w:p>
    <w:p w14:paraId="4AB862C7" w14:textId="697419B8" w:rsidR="00D370BC" w:rsidRDefault="00E72D67" w:rsidP="006C0C39">
      <w:pPr>
        <w:pStyle w:val="Odstavecseseznamem"/>
        <w:numPr>
          <w:ilvl w:val="0"/>
          <w:numId w:val="2"/>
        </w:numPr>
        <w:jc w:val="both"/>
      </w:pPr>
      <w:r w:rsidRPr="006C0C39">
        <w:t>U</w:t>
      </w:r>
      <w:r w:rsidR="00D370BC" w:rsidRPr="006C0C39">
        <w:t xml:space="preserve">možňováním konzumace alkoholických nápojů na veřejném prostranství se rozumí rozlévání alkoholických nápojů nebo výdej otevřené lahve anebo jiné nádoby </w:t>
      </w:r>
      <w:r w:rsidRPr="006C0C39">
        <w:t>s alkoholickým nápojem.</w:t>
      </w:r>
    </w:p>
    <w:p w14:paraId="260B9AC9" w14:textId="31F2050A" w:rsidR="00CE2FFC" w:rsidRPr="006C0C39" w:rsidRDefault="00CE2FFC" w:rsidP="006C0C39">
      <w:pPr>
        <w:pStyle w:val="Odstavecseseznamem"/>
        <w:numPr>
          <w:ilvl w:val="0"/>
          <w:numId w:val="2"/>
        </w:numPr>
        <w:jc w:val="both"/>
      </w:pPr>
      <w:r>
        <w:t xml:space="preserve">Alkoholickým nápojem je nápoj obsahující více než </w:t>
      </w:r>
      <w:proofErr w:type="gramStart"/>
      <w:r>
        <w:t>0,5%</w:t>
      </w:r>
      <w:proofErr w:type="gramEnd"/>
      <w:r>
        <w:t xml:space="preserve"> objemových ethanol</w:t>
      </w:r>
      <w:r w:rsidR="00F87E9D">
        <w:t>u</w:t>
      </w:r>
      <w:r>
        <w:t>.</w:t>
      </w:r>
    </w:p>
    <w:p w14:paraId="1EB236D9" w14:textId="77777777" w:rsidR="00E72D67" w:rsidRPr="006C0C39" w:rsidRDefault="00E72D67" w:rsidP="006C0C39">
      <w:pPr>
        <w:spacing w:after="0"/>
        <w:jc w:val="both"/>
        <w:rPr>
          <w:b/>
          <w:bCs/>
        </w:rPr>
      </w:pPr>
      <w:r w:rsidRPr="006C0C39">
        <w:rPr>
          <w:b/>
          <w:bCs/>
        </w:rPr>
        <w:t>Čl. 3</w:t>
      </w:r>
    </w:p>
    <w:p w14:paraId="35EEF268" w14:textId="4C93D838" w:rsidR="00E72D67" w:rsidRPr="006C0C39" w:rsidRDefault="00E72D67" w:rsidP="006C0C39">
      <w:pPr>
        <w:spacing w:after="0"/>
        <w:jc w:val="both"/>
        <w:rPr>
          <w:b/>
          <w:bCs/>
        </w:rPr>
      </w:pPr>
      <w:r w:rsidRPr="006C0C39">
        <w:rPr>
          <w:b/>
          <w:bCs/>
        </w:rPr>
        <w:t>Vymezení veřejných prostranství, kde se zakazuje kon</w:t>
      </w:r>
      <w:r w:rsidR="004E1967" w:rsidRPr="006C0C39">
        <w:rPr>
          <w:b/>
          <w:bCs/>
        </w:rPr>
        <w:t>z</w:t>
      </w:r>
      <w:r w:rsidRPr="006C0C39">
        <w:rPr>
          <w:b/>
          <w:bCs/>
        </w:rPr>
        <w:t>umace alkoholických nápojů</w:t>
      </w:r>
      <w:r w:rsidR="00996ECB" w:rsidRPr="006C0C39">
        <w:rPr>
          <w:b/>
          <w:bCs/>
        </w:rPr>
        <w:t xml:space="preserve"> a jiných omamných látek</w:t>
      </w:r>
      <w:r w:rsidRPr="006C0C39">
        <w:rPr>
          <w:b/>
          <w:bCs/>
        </w:rPr>
        <w:t xml:space="preserve"> a umožňování konzumace alkoholických nápojů</w:t>
      </w:r>
    </w:p>
    <w:p w14:paraId="2AD655E0" w14:textId="77777777" w:rsidR="000A25F2" w:rsidRPr="006C0C39" w:rsidRDefault="000A25F2" w:rsidP="006C0C39">
      <w:pPr>
        <w:spacing w:after="0"/>
        <w:jc w:val="both"/>
        <w:rPr>
          <w:b/>
          <w:bCs/>
        </w:rPr>
      </w:pPr>
    </w:p>
    <w:p w14:paraId="7BA940E6" w14:textId="39DAE923" w:rsidR="004E1967" w:rsidRPr="006C0C39" w:rsidRDefault="001B5659" w:rsidP="006C0C39">
      <w:pPr>
        <w:jc w:val="both"/>
      </w:pPr>
      <w:r w:rsidRPr="006C0C39">
        <w:t>Na území obce Dalovice se zakazuje konzumace alkoholických nápojů</w:t>
      </w:r>
      <w:r w:rsidR="00996ECB" w:rsidRPr="006C0C39">
        <w:t xml:space="preserve"> a jiných omamných látek a umožňování konzumace alkoholických nápojů</w:t>
      </w:r>
      <w:r w:rsidRPr="006C0C39">
        <w:t xml:space="preserve"> na</w:t>
      </w:r>
      <w:r w:rsidR="004914E7" w:rsidRPr="006C0C39">
        <w:t xml:space="preserve"> těchto</w:t>
      </w:r>
      <w:r w:rsidRPr="006C0C39">
        <w:t xml:space="preserve"> veřejných prostranstvích</w:t>
      </w:r>
      <w:r w:rsidR="004E1967" w:rsidRPr="006C0C39">
        <w:t>:</w:t>
      </w:r>
    </w:p>
    <w:p w14:paraId="272B9F2F" w14:textId="1AC372DF" w:rsidR="001B5659" w:rsidRPr="006C0C39" w:rsidRDefault="00094151" w:rsidP="006C0C39">
      <w:pPr>
        <w:pStyle w:val="Odstavecseseznamem"/>
        <w:numPr>
          <w:ilvl w:val="0"/>
          <w:numId w:val="4"/>
        </w:numPr>
        <w:jc w:val="both"/>
      </w:pPr>
      <w:r w:rsidRPr="006C0C39">
        <w:t>P</w:t>
      </w:r>
      <w:r w:rsidR="004E1967" w:rsidRPr="006C0C39">
        <w:t>ozemky p.</w:t>
      </w:r>
      <w:r w:rsidR="00C84C06" w:rsidRPr="006C0C39">
        <w:t xml:space="preserve"> </w:t>
      </w:r>
      <w:r w:rsidR="004E1967" w:rsidRPr="006C0C39">
        <w:t>č. 480, 482,484,</w:t>
      </w:r>
      <w:r w:rsidR="00C84C06" w:rsidRPr="006C0C39">
        <w:t>486/1</w:t>
      </w:r>
      <w:r w:rsidRPr="006C0C39">
        <w:t xml:space="preserve">, </w:t>
      </w:r>
      <w:proofErr w:type="spellStart"/>
      <w:r w:rsidRPr="006C0C39">
        <w:t>k.ú</w:t>
      </w:r>
      <w:proofErr w:type="spellEnd"/>
      <w:r w:rsidRPr="006C0C39">
        <w:t>. Dalovice, Zámecký park</w:t>
      </w:r>
    </w:p>
    <w:p w14:paraId="4F8689A4" w14:textId="77777777" w:rsidR="00C84C06" w:rsidRPr="006C0C39" w:rsidRDefault="00C84C06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7/1, </w:t>
      </w:r>
      <w:proofErr w:type="spellStart"/>
      <w:r w:rsidRPr="006C0C39">
        <w:t>k.ú</w:t>
      </w:r>
      <w:proofErr w:type="spellEnd"/>
      <w:r w:rsidRPr="006C0C39">
        <w:t>. Dalovice</w:t>
      </w:r>
      <w:r w:rsidR="002133C7" w:rsidRPr="006C0C39">
        <w:t xml:space="preserve"> (náměstí u knihovny)</w:t>
      </w:r>
    </w:p>
    <w:p w14:paraId="775B41ED" w14:textId="24D0958A" w:rsidR="00C84C06" w:rsidRPr="006C0C39" w:rsidRDefault="00C84C06" w:rsidP="006C0C39">
      <w:pPr>
        <w:pStyle w:val="Odstavecseseznamem"/>
        <w:numPr>
          <w:ilvl w:val="0"/>
          <w:numId w:val="4"/>
        </w:numPr>
        <w:jc w:val="both"/>
      </w:pPr>
      <w:r w:rsidRPr="006C0C39">
        <w:t>Pozemek p. č. 113/1</w:t>
      </w:r>
      <w:r w:rsidR="002133C7" w:rsidRPr="006C0C39">
        <w:t>, 113/2, 113/3, 113/5 a</w:t>
      </w:r>
      <w:r w:rsidRPr="006C0C39">
        <w:t xml:space="preserve"> 116/1, </w:t>
      </w:r>
      <w:proofErr w:type="spellStart"/>
      <w:r w:rsidRPr="006C0C39">
        <w:t>k.ú</w:t>
      </w:r>
      <w:proofErr w:type="spellEnd"/>
      <w:r w:rsidRPr="006C0C39">
        <w:t>. Dalovice</w:t>
      </w:r>
      <w:r w:rsidR="002133C7" w:rsidRPr="006C0C39">
        <w:t xml:space="preserve"> (</w:t>
      </w:r>
      <w:r w:rsidR="00094151" w:rsidRPr="006C0C39">
        <w:t>park u</w:t>
      </w:r>
      <w:r w:rsidR="002133C7" w:rsidRPr="006C0C39">
        <w:t xml:space="preserve"> obecního úřadu)</w:t>
      </w:r>
    </w:p>
    <w:p w14:paraId="02FD09C7" w14:textId="499EA83F" w:rsidR="00C84C06" w:rsidRPr="006C0C39" w:rsidRDefault="00C84C06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256/1, </w:t>
      </w:r>
      <w:proofErr w:type="spellStart"/>
      <w:r w:rsidRPr="006C0C39">
        <w:t>k.ú</w:t>
      </w:r>
      <w:proofErr w:type="spellEnd"/>
      <w:r w:rsidRPr="006C0C39">
        <w:t>. Dalovice</w:t>
      </w:r>
      <w:r w:rsidR="002133C7" w:rsidRPr="006C0C39">
        <w:t xml:space="preserve"> </w:t>
      </w:r>
      <w:r w:rsidR="007642A1" w:rsidRPr="006C0C39">
        <w:t>(</w:t>
      </w:r>
      <w:r w:rsidR="00094151" w:rsidRPr="006C0C39">
        <w:t xml:space="preserve">u </w:t>
      </w:r>
      <w:r w:rsidR="007642A1" w:rsidRPr="006C0C39">
        <w:t>pomník</w:t>
      </w:r>
      <w:r w:rsidR="00094151" w:rsidRPr="006C0C39">
        <w:t>u</w:t>
      </w:r>
      <w:r w:rsidR="007642A1" w:rsidRPr="006C0C39">
        <w:t>)</w:t>
      </w:r>
    </w:p>
    <w:p w14:paraId="406CC154" w14:textId="07564C93" w:rsidR="00C84C06" w:rsidRPr="006C0C39" w:rsidRDefault="00C84C06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249, </w:t>
      </w:r>
      <w:proofErr w:type="spellStart"/>
      <w:r w:rsidRPr="006C0C39">
        <w:t>k.ú</w:t>
      </w:r>
      <w:proofErr w:type="spellEnd"/>
      <w:r w:rsidRPr="006C0C39">
        <w:t xml:space="preserve">. </w:t>
      </w:r>
      <w:proofErr w:type="gramStart"/>
      <w:r w:rsidRPr="006C0C39">
        <w:t>Dalovice</w:t>
      </w:r>
      <w:r w:rsidR="007642A1" w:rsidRPr="006C0C39">
        <w:t xml:space="preserve">  (</w:t>
      </w:r>
      <w:proofErr w:type="gramEnd"/>
      <w:r w:rsidR="00094151" w:rsidRPr="006C0C39">
        <w:t>Z</w:t>
      </w:r>
      <w:r w:rsidR="007642A1" w:rsidRPr="006C0C39">
        <w:t>ákladní škola)</w:t>
      </w:r>
    </w:p>
    <w:p w14:paraId="2741898A" w14:textId="77777777" w:rsidR="00C84C06" w:rsidRPr="006C0C39" w:rsidRDefault="00C84C06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302/1 a 303/1, </w:t>
      </w:r>
      <w:proofErr w:type="spellStart"/>
      <w:r w:rsidRPr="006C0C39">
        <w:t>k.ú</w:t>
      </w:r>
      <w:proofErr w:type="spellEnd"/>
      <w:r w:rsidRPr="006C0C39">
        <w:t>. Dalovice</w:t>
      </w:r>
      <w:r w:rsidR="007642A1" w:rsidRPr="006C0C39">
        <w:t xml:space="preserve"> (sídliště)</w:t>
      </w:r>
    </w:p>
    <w:p w14:paraId="18462B55" w14:textId="357361A3" w:rsidR="002133C7" w:rsidRPr="006C0C39" w:rsidRDefault="002133C7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511/1, </w:t>
      </w:r>
      <w:proofErr w:type="spellStart"/>
      <w:r w:rsidRPr="006C0C39">
        <w:t>k.ú</w:t>
      </w:r>
      <w:proofErr w:type="spellEnd"/>
      <w:r w:rsidRPr="006C0C39">
        <w:t>. Dalovice (</w:t>
      </w:r>
      <w:r w:rsidR="00094151" w:rsidRPr="006C0C39">
        <w:t>Střední logistická škola</w:t>
      </w:r>
      <w:r w:rsidRPr="006C0C39">
        <w:t>)</w:t>
      </w:r>
    </w:p>
    <w:p w14:paraId="56F91832" w14:textId="70039FBE" w:rsidR="002133C7" w:rsidRPr="006C0C39" w:rsidRDefault="002133C7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504/1, </w:t>
      </w:r>
      <w:proofErr w:type="spellStart"/>
      <w:r w:rsidRPr="006C0C39">
        <w:t>k.ú</w:t>
      </w:r>
      <w:proofErr w:type="spellEnd"/>
      <w:r w:rsidRPr="006C0C39">
        <w:t>. Dalovice (</w:t>
      </w:r>
      <w:proofErr w:type="spellStart"/>
      <w:r w:rsidR="00094151" w:rsidRPr="006C0C39">
        <w:t>SZeŠ</w:t>
      </w:r>
      <w:proofErr w:type="spellEnd"/>
      <w:r w:rsidR="00094151" w:rsidRPr="006C0C39">
        <w:t>)</w:t>
      </w:r>
    </w:p>
    <w:p w14:paraId="2D221879" w14:textId="57DD8E6F" w:rsidR="002133C7" w:rsidRPr="006C0C39" w:rsidRDefault="002133C7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218/1, </w:t>
      </w:r>
      <w:proofErr w:type="spellStart"/>
      <w:r w:rsidRPr="006C0C39">
        <w:t>k.ú</w:t>
      </w:r>
      <w:proofErr w:type="spellEnd"/>
      <w:r w:rsidRPr="006C0C39">
        <w:t>. Vysoká u Dalovic (</w:t>
      </w:r>
      <w:r w:rsidR="00094151" w:rsidRPr="006C0C39">
        <w:t xml:space="preserve">u </w:t>
      </w:r>
      <w:r w:rsidRPr="006C0C39">
        <w:t>kapličk</w:t>
      </w:r>
      <w:r w:rsidR="00094151" w:rsidRPr="006C0C39">
        <w:t>y sv. Anny</w:t>
      </w:r>
      <w:r w:rsidR="007642A1" w:rsidRPr="006C0C39">
        <w:t>)</w:t>
      </w:r>
    </w:p>
    <w:p w14:paraId="39059F2F" w14:textId="48092E30" w:rsidR="00996ECB" w:rsidRPr="006C0C39" w:rsidRDefault="00996ECB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 </w:t>
      </w:r>
      <w:r w:rsidR="00740395" w:rsidRPr="006C0C39">
        <w:t>670/1, 669</w:t>
      </w:r>
      <w:r w:rsidR="00094151" w:rsidRPr="006C0C39">
        <w:t xml:space="preserve">, </w:t>
      </w:r>
      <w:proofErr w:type="spellStart"/>
      <w:r w:rsidR="00094151" w:rsidRPr="006C0C39">
        <w:t>k.ú</w:t>
      </w:r>
      <w:proofErr w:type="spellEnd"/>
      <w:r w:rsidR="00094151" w:rsidRPr="006C0C39">
        <w:t>. Dalovice</w:t>
      </w:r>
      <w:proofErr w:type="gramStart"/>
      <w:r w:rsidRPr="006C0C39">
        <w:t xml:space="preserve">   </w:t>
      </w:r>
      <w:r w:rsidR="00094151" w:rsidRPr="006C0C39">
        <w:t>(</w:t>
      </w:r>
      <w:proofErr w:type="gramEnd"/>
      <w:r w:rsidR="00094151" w:rsidRPr="006C0C39">
        <w:t>hřiště TJ Čechie Dalovice)</w:t>
      </w:r>
    </w:p>
    <w:p w14:paraId="5114F40F" w14:textId="51FE1028" w:rsidR="00996ECB" w:rsidRPr="006C0C39" w:rsidRDefault="00996ECB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  </w:t>
      </w:r>
      <w:r w:rsidR="00740395" w:rsidRPr="006C0C39">
        <w:t>518, 519/2, 519/4, 520</w:t>
      </w:r>
      <w:r w:rsidR="006C0C39" w:rsidRPr="006C0C39">
        <w:t xml:space="preserve">, </w:t>
      </w:r>
      <w:proofErr w:type="spellStart"/>
      <w:r w:rsidR="006C0C39" w:rsidRPr="006C0C39">
        <w:t>k.ú</w:t>
      </w:r>
      <w:proofErr w:type="spellEnd"/>
      <w:r w:rsidR="006C0C39" w:rsidRPr="006C0C39">
        <w:t>. Dalovice</w:t>
      </w:r>
      <w:r w:rsidRPr="006C0C39">
        <w:t xml:space="preserve"> </w:t>
      </w:r>
      <w:r w:rsidR="00740395" w:rsidRPr="006C0C39">
        <w:t>(víceúčelové sportoviště)</w:t>
      </w:r>
    </w:p>
    <w:p w14:paraId="7270AD82" w14:textId="00A99153" w:rsidR="00996ECB" w:rsidRDefault="00996ECB" w:rsidP="006C0C39">
      <w:pPr>
        <w:pStyle w:val="Odstavecseseznamem"/>
        <w:numPr>
          <w:ilvl w:val="0"/>
          <w:numId w:val="4"/>
        </w:numPr>
        <w:jc w:val="both"/>
      </w:pPr>
      <w:r w:rsidRPr="006C0C39">
        <w:t xml:space="preserve">Pozemek p. č.  </w:t>
      </w:r>
      <w:r w:rsidR="00740395" w:rsidRPr="006C0C39">
        <w:t>420/1</w:t>
      </w:r>
      <w:r w:rsidR="006C0C39" w:rsidRPr="006C0C39">
        <w:t xml:space="preserve">, </w:t>
      </w:r>
      <w:proofErr w:type="spellStart"/>
      <w:r w:rsidR="006C0C39" w:rsidRPr="006C0C39">
        <w:t>k.ú</w:t>
      </w:r>
      <w:proofErr w:type="spellEnd"/>
      <w:r w:rsidR="006C0C39" w:rsidRPr="006C0C39">
        <w:t xml:space="preserve">. </w:t>
      </w:r>
      <w:proofErr w:type="gramStart"/>
      <w:r w:rsidR="006C0C39" w:rsidRPr="006C0C39">
        <w:t xml:space="preserve">Dalovice </w:t>
      </w:r>
      <w:r w:rsidR="00B74C26" w:rsidRPr="006C0C39">
        <w:t xml:space="preserve"> </w:t>
      </w:r>
      <w:r w:rsidR="006C0C39" w:rsidRPr="006C0C39">
        <w:t>(</w:t>
      </w:r>
      <w:proofErr w:type="gramEnd"/>
      <w:r w:rsidR="006C0C39" w:rsidRPr="006C0C39">
        <w:t xml:space="preserve"> </w:t>
      </w:r>
      <w:r w:rsidRPr="006C0C39">
        <w:t>altán</w:t>
      </w:r>
      <w:r w:rsidR="006C0C39" w:rsidRPr="006C0C39">
        <w:t>)</w:t>
      </w:r>
    </w:p>
    <w:p w14:paraId="0438D727" w14:textId="393072ED" w:rsidR="00612EA7" w:rsidRDefault="00612EA7" w:rsidP="006C0C39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Pozemky p. č. </w:t>
      </w:r>
      <w:r w:rsidR="00790665">
        <w:t xml:space="preserve">335, 336, </w:t>
      </w:r>
      <w:proofErr w:type="spellStart"/>
      <w:r w:rsidR="00790665">
        <w:t>k.ú</w:t>
      </w:r>
      <w:proofErr w:type="spellEnd"/>
      <w:r w:rsidR="00790665">
        <w:t>. Dalovice (kostel a okolí)</w:t>
      </w:r>
    </w:p>
    <w:p w14:paraId="12B5B8F4" w14:textId="2E54BEEF" w:rsidR="00790665" w:rsidRPr="006C0C39" w:rsidRDefault="00790665" w:rsidP="006C0C39">
      <w:pPr>
        <w:pStyle w:val="Odstavecseseznamem"/>
        <w:numPr>
          <w:ilvl w:val="0"/>
          <w:numId w:val="4"/>
        </w:numPr>
        <w:jc w:val="both"/>
      </w:pPr>
      <w:r>
        <w:t xml:space="preserve">Pozemek p. č. 23/1, </w:t>
      </w:r>
      <w:proofErr w:type="spellStart"/>
      <w:r>
        <w:t>k.ú</w:t>
      </w:r>
      <w:proofErr w:type="spellEnd"/>
      <w:r>
        <w:t>. Dalovice (parčík u DPS)</w:t>
      </w:r>
    </w:p>
    <w:p w14:paraId="1011996D" w14:textId="77777777" w:rsidR="00697E27" w:rsidRPr="006C0C39" w:rsidRDefault="00697E27" w:rsidP="006C0C39">
      <w:pPr>
        <w:jc w:val="both"/>
      </w:pPr>
    </w:p>
    <w:p w14:paraId="05DABA89" w14:textId="77777777" w:rsidR="004914E7" w:rsidRPr="00697E27" w:rsidRDefault="004914E7" w:rsidP="006C0C39">
      <w:pPr>
        <w:spacing w:after="0"/>
        <w:jc w:val="both"/>
        <w:rPr>
          <w:b/>
          <w:bCs/>
        </w:rPr>
      </w:pPr>
      <w:r w:rsidRPr="00697E27">
        <w:rPr>
          <w:b/>
          <w:bCs/>
        </w:rPr>
        <w:t>Čl. 4</w:t>
      </w:r>
    </w:p>
    <w:p w14:paraId="3332D736" w14:textId="77777777" w:rsidR="004914E7" w:rsidRDefault="004914E7" w:rsidP="006C0C39">
      <w:pPr>
        <w:spacing w:after="0"/>
        <w:jc w:val="both"/>
        <w:rPr>
          <w:b/>
          <w:bCs/>
        </w:rPr>
      </w:pPr>
      <w:r w:rsidRPr="00697E27">
        <w:rPr>
          <w:b/>
          <w:bCs/>
        </w:rPr>
        <w:t>Výjimky ze zákazu</w:t>
      </w:r>
    </w:p>
    <w:p w14:paraId="40770A5C" w14:textId="77777777" w:rsidR="000A25F2" w:rsidRPr="00697E27" w:rsidRDefault="000A25F2" w:rsidP="006C0C39">
      <w:pPr>
        <w:spacing w:after="0"/>
        <w:jc w:val="both"/>
        <w:rPr>
          <w:b/>
          <w:bCs/>
        </w:rPr>
      </w:pPr>
    </w:p>
    <w:p w14:paraId="31D539CC" w14:textId="77777777" w:rsidR="004914E7" w:rsidRDefault="004914E7" w:rsidP="006C0C39">
      <w:pPr>
        <w:jc w:val="both"/>
      </w:pPr>
      <w:r>
        <w:t>Ustanovení čl. 3 této vyhlášky se nevztahuje na konzumaci alkoholických nápojů a umožňování konzumace alkoholických nápojů:</w:t>
      </w:r>
    </w:p>
    <w:p w14:paraId="5C1720CC" w14:textId="77777777" w:rsidR="004914E7" w:rsidRDefault="004914E7" w:rsidP="006C0C39">
      <w:pPr>
        <w:pStyle w:val="Odstavecseseznamem"/>
        <w:numPr>
          <w:ilvl w:val="0"/>
          <w:numId w:val="5"/>
        </w:numPr>
        <w:jc w:val="both"/>
      </w:pPr>
      <w:r>
        <w:t>V noci z 31. prosince na 1. ledna každého kalendářního roku</w:t>
      </w:r>
    </w:p>
    <w:p w14:paraId="7E521C34" w14:textId="60646979" w:rsidR="004914E7" w:rsidRDefault="004914E7" w:rsidP="006C0C39">
      <w:pPr>
        <w:pStyle w:val="Odstavecseseznamem"/>
        <w:numPr>
          <w:ilvl w:val="0"/>
          <w:numId w:val="5"/>
        </w:numPr>
        <w:jc w:val="both"/>
      </w:pPr>
      <w:r>
        <w:t xml:space="preserve">Na příležitostnou konzumaci alkoholických nápojů při slavnostech, tradičních akcích – Masopust, Pálení čarodějnic, Dalovické slavnosti  </w:t>
      </w:r>
    </w:p>
    <w:p w14:paraId="2F10FEE3" w14:textId="77777777" w:rsidR="00697E27" w:rsidRDefault="004914E7" w:rsidP="006C0C39">
      <w:pPr>
        <w:pStyle w:val="Odstavecseseznamem"/>
        <w:numPr>
          <w:ilvl w:val="0"/>
          <w:numId w:val="5"/>
        </w:numPr>
        <w:jc w:val="both"/>
      </w:pPr>
      <w:r>
        <w:t xml:space="preserve">Na restauračních předzahrádkách, které jsou součástí restauračních zařízení, a to </w:t>
      </w:r>
      <w:r w:rsidR="00697E27">
        <w:t>po dobu provozu restaurační zahrádky</w:t>
      </w:r>
    </w:p>
    <w:p w14:paraId="3A0F1804" w14:textId="77777777" w:rsidR="00697E27" w:rsidRPr="000A25F2" w:rsidRDefault="00697E27" w:rsidP="006C0C39">
      <w:pPr>
        <w:spacing w:after="0"/>
        <w:jc w:val="both"/>
        <w:rPr>
          <w:b/>
          <w:bCs/>
        </w:rPr>
      </w:pPr>
      <w:r w:rsidRPr="000A25F2">
        <w:rPr>
          <w:b/>
          <w:bCs/>
        </w:rPr>
        <w:t>Čl. 5</w:t>
      </w:r>
    </w:p>
    <w:p w14:paraId="70192B37" w14:textId="77777777" w:rsidR="000A25F2" w:rsidRPr="000A25F2" w:rsidRDefault="00697E27" w:rsidP="006C0C39">
      <w:pPr>
        <w:spacing w:after="0"/>
        <w:jc w:val="both"/>
        <w:rPr>
          <w:b/>
          <w:bCs/>
        </w:rPr>
      </w:pPr>
      <w:r w:rsidRPr="000A25F2">
        <w:rPr>
          <w:b/>
          <w:bCs/>
        </w:rPr>
        <w:t>Závěrečná ustanove</w:t>
      </w:r>
      <w:r w:rsidR="000A25F2">
        <w:rPr>
          <w:b/>
          <w:bCs/>
        </w:rPr>
        <w:t>ní</w:t>
      </w:r>
    </w:p>
    <w:p w14:paraId="109BCE0D" w14:textId="77777777" w:rsidR="000A25F2" w:rsidRDefault="000A25F2" w:rsidP="006C0C39">
      <w:pPr>
        <w:spacing w:after="0"/>
        <w:jc w:val="both"/>
        <w:rPr>
          <w:b/>
          <w:bCs/>
        </w:rPr>
      </w:pPr>
    </w:p>
    <w:p w14:paraId="443C7FF2" w14:textId="77777777" w:rsidR="00697E27" w:rsidRDefault="00697E27" w:rsidP="006C0C39">
      <w:pPr>
        <w:pStyle w:val="Odstavecseseznamem"/>
        <w:numPr>
          <w:ilvl w:val="0"/>
          <w:numId w:val="6"/>
        </w:numPr>
        <w:jc w:val="both"/>
      </w:pPr>
      <w:r>
        <w:t>Nedodržení povinností uvedených v této vyhlášce bude postihováno dle obecně závazných právních předpisů</w:t>
      </w:r>
      <w:r w:rsidR="00F744ED">
        <w:rPr>
          <w:vertAlign w:val="superscript"/>
        </w:rPr>
        <w:t>2</w:t>
      </w:r>
      <w:r w:rsidR="00C13DD9">
        <w:rPr>
          <w:vertAlign w:val="superscript"/>
        </w:rPr>
        <w:t xml:space="preserve">) </w:t>
      </w:r>
    </w:p>
    <w:p w14:paraId="60053BBB" w14:textId="77777777" w:rsidR="00697E27" w:rsidRPr="000A25F2" w:rsidRDefault="000A25F2" w:rsidP="006C0C39">
      <w:pPr>
        <w:spacing w:after="0"/>
        <w:jc w:val="both"/>
        <w:rPr>
          <w:b/>
          <w:bCs/>
        </w:rPr>
      </w:pPr>
      <w:r w:rsidRPr="000A25F2">
        <w:rPr>
          <w:b/>
          <w:bCs/>
        </w:rPr>
        <w:t>Čl. 6</w:t>
      </w:r>
    </w:p>
    <w:p w14:paraId="43D16673" w14:textId="77777777" w:rsidR="000A25F2" w:rsidRDefault="000A25F2" w:rsidP="006C0C39">
      <w:pPr>
        <w:spacing w:after="0"/>
        <w:jc w:val="both"/>
        <w:rPr>
          <w:b/>
          <w:bCs/>
        </w:rPr>
      </w:pPr>
      <w:r w:rsidRPr="000A25F2">
        <w:rPr>
          <w:b/>
          <w:bCs/>
        </w:rPr>
        <w:t>Účinnost</w:t>
      </w:r>
    </w:p>
    <w:p w14:paraId="53542ABC" w14:textId="77777777" w:rsidR="000A25F2" w:rsidRPr="000A25F2" w:rsidRDefault="000A25F2" w:rsidP="006C0C39">
      <w:pPr>
        <w:spacing w:after="0"/>
        <w:jc w:val="both"/>
        <w:rPr>
          <w:b/>
          <w:bCs/>
        </w:rPr>
      </w:pPr>
    </w:p>
    <w:p w14:paraId="5EF849C8" w14:textId="77777777" w:rsidR="000A25F2" w:rsidRDefault="000A25F2" w:rsidP="006C0C39">
      <w:r>
        <w:t>Tato obecně závazná vyhláška nabývá účinnosti 1. ledna 2023</w:t>
      </w:r>
    </w:p>
    <w:p w14:paraId="7633758A" w14:textId="77777777" w:rsidR="00697E27" w:rsidRDefault="00697E27" w:rsidP="006C0C39">
      <w:pPr>
        <w:jc w:val="both"/>
      </w:pPr>
    </w:p>
    <w:p w14:paraId="2F3120F3" w14:textId="77777777" w:rsidR="004914E7" w:rsidRDefault="004914E7" w:rsidP="006C0C39">
      <w:pPr>
        <w:jc w:val="both"/>
      </w:pPr>
    </w:p>
    <w:p w14:paraId="0AC9E0D3" w14:textId="77777777" w:rsidR="00E72D67" w:rsidRDefault="00E72D67" w:rsidP="006C0C39">
      <w:pPr>
        <w:jc w:val="both"/>
      </w:pPr>
    </w:p>
    <w:p w14:paraId="7DC2AA42" w14:textId="77777777" w:rsidR="000A25F2" w:rsidRDefault="000A25F2" w:rsidP="006C0C39">
      <w:pPr>
        <w:jc w:val="both"/>
      </w:pPr>
    </w:p>
    <w:p w14:paraId="300A9B3E" w14:textId="77777777" w:rsidR="000A25F2" w:rsidRDefault="000A25F2" w:rsidP="006C0C39">
      <w:pPr>
        <w:jc w:val="both"/>
      </w:pPr>
    </w:p>
    <w:p w14:paraId="21F25757" w14:textId="77777777" w:rsidR="000A25F2" w:rsidRDefault="000A25F2" w:rsidP="006C0C39">
      <w:pPr>
        <w:jc w:val="both"/>
      </w:pPr>
      <w:r>
        <w:t xml:space="preserve">    Zdenka Lodrová</w:t>
      </w:r>
      <w:r>
        <w:tab/>
      </w:r>
      <w:r>
        <w:tab/>
      </w:r>
      <w:r>
        <w:tab/>
      </w:r>
      <w:r>
        <w:tab/>
      </w:r>
      <w:r>
        <w:tab/>
      </w:r>
      <w:r>
        <w:tab/>
        <w:t>Ing. Lukáš Kolovrátek</w:t>
      </w:r>
    </w:p>
    <w:p w14:paraId="690D78D3" w14:textId="77777777" w:rsidR="000A25F2" w:rsidRDefault="000A25F2" w:rsidP="006C0C39">
      <w:pPr>
        <w:jc w:val="both"/>
      </w:pPr>
      <w:r>
        <w:t>místostarostka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14:paraId="18594F19" w14:textId="77777777" w:rsidR="000A25F2" w:rsidRDefault="000A25F2" w:rsidP="00E72D67"/>
    <w:sectPr w:rsidR="000A25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E4E8" w14:textId="77777777" w:rsidR="006C6609" w:rsidRDefault="006C6609" w:rsidP="00957321">
      <w:pPr>
        <w:spacing w:after="0" w:line="240" w:lineRule="auto"/>
      </w:pPr>
      <w:r>
        <w:separator/>
      </w:r>
    </w:p>
  </w:endnote>
  <w:endnote w:type="continuationSeparator" w:id="0">
    <w:p w14:paraId="2EC4B965" w14:textId="77777777" w:rsidR="006C6609" w:rsidRDefault="006C6609" w:rsidP="0095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FFA7" w14:textId="77777777" w:rsidR="00C13DD9" w:rsidRDefault="00C13DD9">
    <w:pPr>
      <w:pStyle w:val="Zpat"/>
    </w:pPr>
  </w:p>
  <w:p w14:paraId="47A87798" w14:textId="77777777" w:rsidR="00C13DD9" w:rsidRPr="000A25F2" w:rsidRDefault="00C13DD9" w:rsidP="00C13DD9">
    <w:pPr>
      <w:pStyle w:val="Zpat"/>
      <w:numPr>
        <w:ilvl w:val="0"/>
        <w:numId w:val="7"/>
      </w:numPr>
      <w:rPr>
        <w:vertAlign w:val="superscript"/>
      </w:rPr>
    </w:pPr>
    <w:r>
      <w:rPr>
        <w:sz w:val="18"/>
        <w:szCs w:val="18"/>
      </w:rPr>
      <w:t>§ 34 zákona č. 128/200 Sb. o obcích</w:t>
    </w:r>
    <w:r w:rsidR="000A25F2">
      <w:rPr>
        <w:sz w:val="18"/>
        <w:szCs w:val="18"/>
      </w:rPr>
      <w:t xml:space="preserve"> (obecní zřízení), ve znění pozdějších předpisů</w:t>
    </w:r>
  </w:p>
  <w:p w14:paraId="2500D877" w14:textId="77777777" w:rsidR="000A25F2" w:rsidRPr="00C13DD9" w:rsidRDefault="000A25F2" w:rsidP="00C13DD9">
    <w:pPr>
      <w:pStyle w:val="Zpat"/>
      <w:numPr>
        <w:ilvl w:val="0"/>
        <w:numId w:val="7"/>
      </w:numPr>
      <w:rPr>
        <w:vertAlign w:val="superscript"/>
      </w:rPr>
    </w:pPr>
    <w:r>
      <w:rPr>
        <w:sz w:val="18"/>
        <w:szCs w:val="18"/>
      </w:rPr>
      <w:t>Zákon č. 251/2016 Sb., o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C984" w14:textId="77777777" w:rsidR="006C6609" w:rsidRDefault="006C6609" w:rsidP="00957321">
      <w:pPr>
        <w:spacing w:after="0" w:line="240" w:lineRule="auto"/>
      </w:pPr>
      <w:r>
        <w:separator/>
      </w:r>
    </w:p>
  </w:footnote>
  <w:footnote w:type="continuationSeparator" w:id="0">
    <w:p w14:paraId="0EAFAA76" w14:textId="77777777" w:rsidR="006C6609" w:rsidRDefault="006C6609" w:rsidP="0095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FF3" w14:textId="77777777" w:rsidR="00957321" w:rsidRDefault="00957321" w:rsidP="00957321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 xml:space="preserve">Obec Dalovice                                                                                                                              </w:t>
    </w:r>
  </w:p>
  <w:p w14:paraId="5C5DAE9A" w14:textId="77777777" w:rsidR="00957321" w:rsidRDefault="00957321" w:rsidP="00957321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sz w:val="24"/>
        <w:szCs w:val="24"/>
      </w:rPr>
    </w:pPr>
  </w:p>
  <w:p w14:paraId="11003792" w14:textId="77777777" w:rsidR="00957321" w:rsidRDefault="00957321" w:rsidP="00957321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</w:rPr>
    </w:pPr>
    <w:r>
      <w:rPr>
        <w:rFonts w:cs="Times New Roman"/>
      </w:rPr>
      <w:t>Obecně závazná vyhláška obce Dalovice</w:t>
    </w:r>
  </w:p>
  <w:p w14:paraId="5060858C" w14:textId="77777777" w:rsidR="00957321" w:rsidRDefault="00957321" w:rsidP="00957321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</w:rPr>
    </w:pPr>
  </w:p>
  <w:p w14:paraId="21F03DD4" w14:textId="33058C4C" w:rsidR="00957321" w:rsidRPr="006C0C39" w:rsidRDefault="00957321" w:rsidP="00957321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</w:rPr>
    </w:pPr>
    <w:r>
      <w:rPr>
        <w:rFonts w:cs="Times New Roman"/>
      </w:rPr>
      <w:t xml:space="preserve">o zákazu konzumace </w:t>
    </w:r>
    <w:r w:rsidRPr="006C0C39">
      <w:rPr>
        <w:rFonts w:cs="Times New Roman"/>
      </w:rPr>
      <w:t>alkoholických nápojů</w:t>
    </w:r>
    <w:r w:rsidR="00996ECB" w:rsidRPr="006C0C39">
      <w:rPr>
        <w:rFonts w:cs="Times New Roman"/>
      </w:rPr>
      <w:t xml:space="preserve"> a jiných omamných látek</w:t>
    </w:r>
    <w:r w:rsidRPr="006C0C39">
      <w:rPr>
        <w:rFonts w:cs="Times New Roman"/>
      </w:rPr>
      <w:t xml:space="preserve"> na některých veřejných prostranstvích na území obce Dalovice</w:t>
    </w:r>
  </w:p>
  <w:p w14:paraId="1880AC0F" w14:textId="77777777" w:rsidR="00957321" w:rsidRDefault="00957321" w:rsidP="00957321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</w:rPr>
    </w:pPr>
    <w:r>
      <w:rPr>
        <w:rFonts w:cs="Times New Roman"/>
      </w:rPr>
      <w:t>(dále jen vyhláška)</w:t>
    </w:r>
  </w:p>
  <w:p w14:paraId="1B557E37" w14:textId="77777777" w:rsidR="00957321" w:rsidRDefault="00957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234"/>
    <w:multiLevelType w:val="hybridMultilevel"/>
    <w:tmpl w:val="604477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F5D4D"/>
    <w:multiLevelType w:val="hybridMultilevel"/>
    <w:tmpl w:val="E5F8F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3DA8"/>
    <w:multiLevelType w:val="hybridMultilevel"/>
    <w:tmpl w:val="0F523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F4F18"/>
    <w:multiLevelType w:val="hybridMultilevel"/>
    <w:tmpl w:val="2DE2BB9E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ADF35C0"/>
    <w:multiLevelType w:val="hybridMultilevel"/>
    <w:tmpl w:val="8E4C8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B48D8"/>
    <w:multiLevelType w:val="hybridMultilevel"/>
    <w:tmpl w:val="09CE7B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14C06"/>
    <w:multiLevelType w:val="hybridMultilevel"/>
    <w:tmpl w:val="A0C8A1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7152">
    <w:abstractNumId w:val="0"/>
  </w:num>
  <w:num w:numId="2" w16cid:durableId="1105659823">
    <w:abstractNumId w:val="5"/>
  </w:num>
  <w:num w:numId="3" w16cid:durableId="1062563566">
    <w:abstractNumId w:val="1"/>
  </w:num>
  <w:num w:numId="4" w16cid:durableId="1720590288">
    <w:abstractNumId w:val="3"/>
  </w:num>
  <w:num w:numId="5" w16cid:durableId="271589846">
    <w:abstractNumId w:val="4"/>
  </w:num>
  <w:num w:numId="6" w16cid:durableId="679360116">
    <w:abstractNumId w:val="6"/>
  </w:num>
  <w:num w:numId="7" w16cid:durableId="80794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21"/>
    <w:rsid w:val="0008412C"/>
    <w:rsid w:val="00094151"/>
    <w:rsid w:val="000A25F2"/>
    <w:rsid w:val="000C420D"/>
    <w:rsid w:val="00154D0B"/>
    <w:rsid w:val="00167F98"/>
    <w:rsid w:val="001B5659"/>
    <w:rsid w:val="0020008A"/>
    <w:rsid w:val="002133C7"/>
    <w:rsid w:val="00286F87"/>
    <w:rsid w:val="00303B45"/>
    <w:rsid w:val="00397BF5"/>
    <w:rsid w:val="004914E7"/>
    <w:rsid w:val="00496143"/>
    <w:rsid w:val="004E1967"/>
    <w:rsid w:val="005F3F50"/>
    <w:rsid w:val="00612EA7"/>
    <w:rsid w:val="00625704"/>
    <w:rsid w:val="00697E27"/>
    <w:rsid w:val="006C0C39"/>
    <w:rsid w:val="006C6609"/>
    <w:rsid w:val="00710695"/>
    <w:rsid w:val="00740395"/>
    <w:rsid w:val="007642A1"/>
    <w:rsid w:val="007836F6"/>
    <w:rsid w:val="00790665"/>
    <w:rsid w:val="00957321"/>
    <w:rsid w:val="00996ECB"/>
    <w:rsid w:val="00A60B9C"/>
    <w:rsid w:val="00B74C26"/>
    <w:rsid w:val="00B75D8C"/>
    <w:rsid w:val="00BC4ECB"/>
    <w:rsid w:val="00C13DD9"/>
    <w:rsid w:val="00C84C06"/>
    <w:rsid w:val="00C927ED"/>
    <w:rsid w:val="00CE2FFC"/>
    <w:rsid w:val="00D370BC"/>
    <w:rsid w:val="00D5199E"/>
    <w:rsid w:val="00DB0A15"/>
    <w:rsid w:val="00E72D67"/>
    <w:rsid w:val="00F744ED"/>
    <w:rsid w:val="00F87176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9E3B"/>
  <w15:chartTrackingRefBased/>
  <w15:docId w15:val="{81B05921-2D79-472F-92F4-4D0B3668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321"/>
  </w:style>
  <w:style w:type="paragraph" w:styleId="Zpat">
    <w:name w:val="footer"/>
    <w:basedOn w:val="Normln"/>
    <w:link w:val="ZpatChar"/>
    <w:uiPriority w:val="99"/>
    <w:unhideWhenUsed/>
    <w:rsid w:val="0095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321"/>
  </w:style>
  <w:style w:type="paragraph" w:styleId="Odstavecseseznamem">
    <w:name w:val="List Paragraph"/>
    <w:basedOn w:val="Normln"/>
    <w:uiPriority w:val="34"/>
    <w:qFormat/>
    <w:rsid w:val="00D3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Obec Dalovice</dc:creator>
  <cp:keywords/>
  <dc:description/>
  <cp:lastModifiedBy>Starosta Obec Dalovice</cp:lastModifiedBy>
  <cp:revision>12</cp:revision>
  <cp:lastPrinted>2022-12-14T10:30:00Z</cp:lastPrinted>
  <dcterms:created xsi:type="dcterms:W3CDTF">2022-11-25T08:08:00Z</dcterms:created>
  <dcterms:modified xsi:type="dcterms:W3CDTF">2022-12-14T10:41:00Z</dcterms:modified>
</cp:coreProperties>
</file>